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краевое государственное бюджетное</w:t>
      </w:r>
    </w:p>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профессиональное образовательное учреждение</w:t>
      </w:r>
    </w:p>
    <w:p w:rsidR="00670D83" w:rsidRPr="00670D83" w:rsidRDefault="00670D83" w:rsidP="00670D83">
      <w:pPr>
        <w:spacing w:after="0" w:line="240" w:lineRule="auto"/>
        <w:jc w:val="center"/>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t>«</w:t>
      </w:r>
      <w:proofErr w:type="spellStart"/>
      <w:r w:rsidRPr="00670D83">
        <w:rPr>
          <w:rFonts w:ascii="Times New Roman" w:eastAsia="Times New Roman" w:hAnsi="Times New Roman" w:cs="Times New Roman"/>
          <w:b/>
          <w:sz w:val="24"/>
          <w:szCs w:val="24"/>
        </w:rPr>
        <w:t>Ребрихинский</w:t>
      </w:r>
      <w:proofErr w:type="spellEnd"/>
      <w:r w:rsidRPr="00670D83">
        <w:rPr>
          <w:rFonts w:ascii="Times New Roman" w:eastAsia="Times New Roman" w:hAnsi="Times New Roman" w:cs="Times New Roman"/>
          <w:b/>
          <w:sz w:val="24"/>
          <w:szCs w:val="24"/>
        </w:rPr>
        <w:t xml:space="preserve"> лицей профессионального образования»</w:t>
      </w:r>
    </w:p>
    <w:p w:rsidR="00670D83" w:rsidRPr="00670D83" w:rsidRDefault="00670D83" w:rsidP="00670D83">
      <w:pPr>
        <w:spacing w:after="0" w:line="240" w:lineRule="auto"/>
        <w:jc w:val="both"/>
        <w:rPr>
          <w:rFonts w:ascii="Times New Roman" w:eastAsia="Times New Roman" w:hAnsi="Times New Roman" w:cs="Times New Roman"/>
          <w:b/>
          <w:sz w:val="24"/>
          <w:szCs w:val="24"/>
        </w:rPr>
      </w:pPr>
    </w:p>
    <w:p w:rsidR="00670D83" w:rsidRPr="00670D83" w:rsidRDefault="00670D83" w:rsidP="00670D83">
      <w:pPr>
        <w:spacing w:after="0" w:line="240" w:lineRule="auto"/>
        <w:jc w:val="both"/>
        <w:rPr>
          <w:rFonts w:ascii="Times New Roman" w:eastAsia="Times New Roman" w:hAnsi="Times New Roman" w:cs="Times New Roman"/>
          <w:b/>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tbl>
      <w:tblPr>
        <w:tblW w:w="0" w:type="auto"/>
        <w:tblLook w:val="04A0"/>
      </w:tblPr>
      <w:tblGrid>
        <w:gridCol w:w="3794"/>
        <w:gridCol w:w="1276"/>
        <w:gridCol w:w="4501"/>
      </w:tblGrid>
      <w:tr w:rsidR="00670D83" w:rsidRPr="00670D83" w:rsidTr="00670D83">
        <w:tc>
          <w:tcPr>
            <w:tcW w:w="3794" w:type="dxa"/>
          </w:tcPr>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Согласована</w:t>
            </w:r>
          </w:p>
          <w:p w:rsidR="00670D83" w:rsidRPr="00670D83" w:rsidRDefault="00670D83" w:rsidP="00670D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 xml:space="preserve">Зам директора по </w:t>
            </w:r>
            <w:proofErr w:type="gramStart"/>
            <w:r w:rsidR="00B25D4C">
              <w:rPr>
                <w:rFonts w:ascii="Times New Roman" w:eastAsia="Times New Roman" w:hAnsi="Times New Roman" w:cs="Times New Roman"/>
                <w:sz w:val="24"/>
                <w:szCs w:val="24"/>
              </w:rPr>
              <w:t>УПР</w:t>
            </w:r>
            <w:proofErr w:type="gramEnd"/>
            <w:r w:rsidR="00B25D4C">
              <w:rPr>
                <w:rFonts w:ascii="Times New Roman" w:eastAsia="Times New Roman" w:hAnsi="Times New Roman" w:cs="Times New Roman"/>
                <w:sz w:val="24"/>
                <w:szCs w:val="24"/>
              </w:rPr>
              <w:t xml:space="preserve">       ___________М.А Казанцев</w:t>
            </w:r>
          </w:p>
          <w:p w:rsidR="00670D83" w:rsidRPr="00670D83" w:rsidRDefault="00670D83" w:rsidP="00670D83">
            <w:pPr>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«___»__________20  г.</w:t>
            </w:r>
          </w:p>
        </w:tc>
        <w:tc>
          <w:tcPr>
            <w:tcW w:w="1276" w:type="dxa"/>
          </w:tcPr>
          <w:p w:rsidR="00670D83" w:rsidRPr="00670D83" w:rsidRDefault="00670D83" w:rsidP="00670D83">
            <w:pPr>
              <w:spacing w:after="0" w:line="240" w:lineRule="auto"/>
              <w:rPr>
                <w:rFonts w:ascii="Times New Roman" w:eastAsia="Times New Roman" w:hAnsi="Times New Roman" w:cs="Times New Roman"/>
                <w:sz w:val="24"/>
                <w:szCs w:val="24"/>
              </w:rPr>
            </w:pPr>
          </w:p>
        </w:tc>
        <w:tc>
          <w:tcPr>
            <w:tcW w:w="4501" w:type="dxa"/>
          </w:tcPr>
          <w:p w:rsidR="00670D83" w:rsidRPr="00670D83" w:rsidRDefault="00670D83" w:rsidP="00670D83">
            <w:pPr>
              <w:suppressAutoHyphens/>
              <w:spacing w:after="0" w:line="240" w:lineRule="auto"/>
              <w:ind w:firstLine="5744"/>
              <w:rPr>
                <w:rFonts w:ascii="Times New Roman" w:eastAsia="Times New Roman" w:hAnsi="Times New Roman" w:cs="Times New Roman"/>
                <w:sz w:val="24"/>
                <w:szCs w:val="24"/>
              </w:rPr>
            </w:pPr>
            <w:proofErr w:type="spellStart"/>
            <w:r w:rsidRPr="00670D83">
              <w:rPr>
                <w:rFonts w:ascii="Times New Roman" w:eastAsia="Times New Roman" w:hAnsi="Times New Roman" w:cs="Times New Roman"/>
                <w:sz w:val="24"/>
                <w:szCs w:val="24"/>
              </w:rPr>
              <w:t>ППриложение</w:t>
            </w:r>
            <w:proofErr w:type="spellEnd"/>
            <w:r w:rsidRPr="00670D83">
              <w:rPr>
                <w:rFonts w:ascii="Times New Roman" w:eastAsia="Times New Roman" w:hAnsi="Times New Roman" w:cs="Times New Roman"/>
                <w:sz w:val="24"/>
                <w:szCs w:val="24"/>
              </w:rPr>
              <w:t xml:space="preserve"> к ППКРС                              </w:t>
            </w:r>
            <w:proofErr w:type="gramStart"/>
            <w:r w:rsidRPr="00670D83">
              <w:rPr>
                <w:rFonts w:ascii="Times New Roman" w:eastAsia="Times New Roman" w:hAnsi="Times New Roman" w:cs="Times New Roman"/>
                <w:sz w:val="24"/>
                <w:szCs w:val="24"/>
              </w:rPr>
              <w:t>Утверждена</w:t>
            </w:r>
            <w:proofErr w:type="gramEnd"/>
            <w:r w:rsidRPr="00670D83">
              <w:rPr>
                <w:rFonts w:ascii="Times New Roman" w:eastAsia="Times New Roman" w:hAnsi="Times New Roman" w:cs="Times New Roman"/>
                <w:sz w:val="24"/>
                <w:szCs w:val="24"/>
              </w:rPr>
              <w:t xml:space="preserve"> приказом директора   КГБПОУ «</w:t>
            </w:r>
            <w:proofErr w:type="spellStart"/>
            <w:r w:rsidRPr="00670D83">
              <w:rPr>
                <w:rFonts w:ascii="Times New Roman" w:eastAsia="Times New Roman" w:hAnsi="Times New Roman" w:cs="Times New Roman"/>
                <w:sz w:val="24"/>
                <w:szCs w:val="24"/>
              </w:rPr>
              <w:t>Ребрихинский</w:t>
            </w:r>
            <w:proofErr w:type="spellEnd"/>
            <w:r w:rsidRPr="00670D83">
              <w:rPr>
                <w:rFonts w:ascii="Times New Roman" w:eastAsia="Times New Roman" w:hAnsi="Times New Roman" w:cs="Times New Roman"/>
                <w:sz w:val="24"/>
                <w:szCs w:val="24"/>
              </w:rPr>
              <w:t xml:space="preserve"> лицей </w:t>
            </w:r>
            <w:r w:rsidR="00214162" w:rsidRPr="00670D83">
              <w:rPr>
                <w:rFonts w:ascii="Times New Roman" w:eastAsia="Times New Roman" w:hAnsi="Times New Roman" w:cs="Times New Roman"/>
                <w:sz w:val="24"/>
                <w:szCs w:val="24"/>
              </w:rPr>
              <w:t xml:space="preserve">ПО»  </w:t>
            </w:r>
            <w:r w:rsidRPr="00670D83">
              <w:rPr>
                <w:rFonts w:ascii="Times New Roman" w:eastAsia="Times New Roman" w:hAnsi="Times New Roman" w:cs="Times New Roman"/>
                <w:sz w:val="24"/>
                <w:szCs w:val="24"/>
              </w:rPr>
              <w:t xml:space="preserve">                                от «__» ___________ 20____  № ___</w:t>
            </w:r>
          </w:p>
          <w:p w:rsidR="00670D83" w:rsidRPr="00670D83" w:rsidRDefault="00670D83" w:rsidP="00670D83">
            <w:pPr>
              <w:spacing w:after="0" w:line="240" w:lineRule="auto"/>
              <w:rPr>
                <w:rFonts w:ascii="Times New Roman" w:eastAsia="Times New Roman" w:hAnsi="Times New Roman" w:cs="Times New Roman"/>
                <w:sz w:val="24"/>
                <w:szCs w:val="24"/>
              </w:rPr>
            </w:pPr>
          </w:p>
        </w:tc>
      </w:tr>
    </w:tbl>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r w:rsidRPr="00670D83">
        <w:rPr>
          <w:rFonts w:ascii="Times New Roman" w:eastAsia="Times New Roman" w:hAnsi="Times New Roman" w:cs="Times New Roman"/>
          <w:b/>
          <w:caps/>
          <w:sz w:val="24"/>
          <w:szCs w:val="24"/>
        </w:rPr>
        <w:t xml:space="preserve">рабочая ПРОГРАММа </w:t>
      </w:r>
    </w:p>
    <w:p w:rsidR="00B51C58" w:rsidRPr="00B51C58" w:rsidRDefault="00B51C58" w:rsidP="00B51C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cs="Times New Roman"/>
          <w:b/>
          <w:caps/>
          <w:sz w:val="24"/>
          <w:szCs w:val="24"/>
        </w:rPr>
      </w:pPr>
      <w:r w:rsidRPr="00B51C58">
        <w:rPr>
          <w:rFonts w:ascii="Times New Roman" w:hAnsi="Times New Roman" w:cs="Times New Roman"/>
          <w:b/>
          <w:caps/>
          <w:sz w:val="24"/>
          <w:szCs w:val="24"/>
        </w:rPr>
        <w:t>УЧЕБНОЙ ДИСЦИПЛИНЫ</w:t>
      </w:r>
    </w:p>
    <w:p w:rsidR="00B51C58" w:rsidRPr="00B51C58" w:rsidRDefault="00B51C58" w:rsidP="00B51C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cs="Times New Roman"/>
          <w:b/>
          <w:caps/>
          <w:sz w:val="24"/>
          <w:szCs w:val="24"/>
        </w:rPr>
      </w:pPr>
      <w:r w:rsidRPr="00B51C58">
        <w:rPr>
          <w:rFonts w:ascii="Times New Roman" w:hAnsi="Times New Roman" w:cs="Times New Roman"/>
          <w:b/>
          <w:caps/>
          <w:sz w:val="24"/>
          <w:szCs w:val="24"/>
        </w:rPr>
        <w:t xml:space="preserve"> общепрофессиональноГО ЦИКЛА</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ПРОГРАММЫ ПОДГОТОВКИ</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КВАЛИФИЦИРОВАННЫХ РАБОЧИХ СЛУЖАЩИХ</w:t>
      </w: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ind w:firstLine="709"/>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СРЕДНЕГО ПРОФЕССИОНАЛЬНОГО ОБРАЗОВАНИЯ</w:t>
      </w: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ПО ПРОФЕССИИ: 43.01.09 ПОВАР, КОНДИТЕР</w:t>
      </w:r>
    </w:p>
    <w:p w:rsidR="00FD4168" w:rsidRPr="00670D83" w:rsidRDefault="00FD4168"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r>
        <w:rPr>
          <w:rFonts w:ascii="Times New Roman" w:hAnsi="Times New Roman" w:cs="Times New Roman"/>
          <w:b/>
          <w:sz w:val="24"/>
          <w:szCs w:val="24"/>
        </w:rPr>
        <w:t xml:space="preserve">ОП.02 </w:t>
      </w:r>
      <w:r w:rsidRPr="00670D83">
        <w:rPr>
          <w:rFonts w:ascii="Times New Roman" w:hAnsi="Times New Roman" w:cs="Times New Roman"/>
          <w:b/>
          <w:sz w:val="24"/>
          <w:szCs w:val="24"/>
        </w:rPr>
        <w:t xml:space="preserve">ОСНОВЫ  </w:t>
      </w:r>
      <w:r w:rsidRPr="00670D83">
        <w:rPr>
          <w:rFonts w:ascii="Times New Roman" w:hAnsi="Times New Roman" w:cs="Times New Roman"/>
          <w:b/>
          <w:spacing w:val="-1"/>
          <w:sz w:val="24"/>
          <w:szCs w:val="24"/>
        </w:rPr>
        <w:t xml:space="preserve">ТОВАРОВЕДЕНИЯ ПРОДОВОЛЬСТВЕННЫХ </w:t>
      </w:r>
      <w:r w:rsidR="00266EBC">
        <w:rPr>
          <w:rFonts w:ascii="Times New Roman" w:hAnsi="Times New Roman" w:cs="Times New Roman"/>
          <w:b/>
          <w:spacing w:val="-1"/>
          <w:sz w:val="24"/>
          <w:szCs w:val="24"/>
        </w:rPr>
        <w:t>ТОВАРОВ</w:t>
      </w:r>
    </w:p>
    <w:p w:rsidR="00FD4168" w:rsidRDefault="00FD4168" w:rsidP="00FD4168">
      <w:pPr>
        <w:spacing w:after="0" w:line="0" w:lineRule="atLeast"/>
        <w:jc w:val="center"/>
        <w:rPr>
          <w:rFonts w:ascii="Times New Roman" w:hAnsi="Times New Roman" w:cs="Times New Roman"/>
        </w:rPr>
      </w:pPr>
    </w:p>
    <w:p w:rsidR="00FD4168" w:rsidRPr="00FD4168" w:rsidRDefault="00FD4168" w:rsidP="00FD4168">
      <w:pPr>
        <w:spacing w:after="0" w:line="0" w:lineRule="atLeast"/>
        <w:jc w:val="center"/>
        <w:rPr>
          <w:rFonts w:ascii="Times New Roman" w:hAnsi="Times New Roman" w:cs="Times New Roman"/>
        </w:rPr>
      </w:pPr>
      <w:r w:rsidRPr="00FD4168">
        <w:rPr>
          <w:rFonts w:ascii="Times New Roman" w:hAnsi="Times New Roman" w:cs="Times New Roman"/>
        </w:rPr>
        <w:t xml:space="preserve">Профиль профессионального образования: </w:t>
      </w:r>
      <w:proofErr w:type="spellStart"/>
      <w:proofErr w:type="gramStart"/>
      <w:r w:rsidRPr="00FD4168">
        <w:rPr>
          <w:rFonts w:ascii="Times New Roman" w:hAnsi="Times New Roman" w:cs="Times New Roman"/>
          <w:u w:val="single"/>
        </w:rPr>
        <w:t>естественно</w:t>
      </w:r>
      <w:r w:rsidR="00971DE0">
        <w:rPr>
          <w:rFonts w:ascii="Times New Roman" w:hAnsi="Times New Roman" w:cs="Times New Roman"/>
          <w:u w:val="single"/>
        </w:rPr>
        <w:t>-</w:t>
      </w:r>
      <w:r w:rsidRPr="00FD4168">
        <w:rPr>
          <w:rFonts w:ascii="Times New Roman" w:hAnsi="Times New Roman" w:cs="Times New Roman"/>
          <w:u w:val="single"/>
        </w:rPr>
        <w:t>научный</w:t>
      </w:r>
      <w:proofErr w:type="spellEnd"/>
      <w:proofErr w:type="gramEnd"/>
    </w:p>
    <w:p w:rsidR="00FD4168" w:rsidRPr="00FD4168" w:rsidRDefault="00FD4168" w:rsidP="00FD4168">
      <w:pPr>
        <w:spacing w:after="0" w:line="0" w:lineRule="atLeast"/>
        <w:jc w:val="center"/>
        <w:rPr>
          <w:rFonts w:ascii="Times New Roman" w:hAnsi="Times New Roman" w:cs="Times New Roman"/>
          <w:u w:val="single"/>
        </w:rPr>
      </w:pPr>
      <w:r w:rsidRPr="00FD4168">
        <w:rPr>
          <w:rFonts w:ascii="Times New Roman" w:hAnsi="Times New Roman" w:cs="Times New Roman"/>
        </w:rPr>
        <w:t xml:space="preserve">Форма обучения: </w:t>
      </w:r>
      <w:r w:rsidRPr="00FD4168">
        <w:rPr>
          <w:rFonts w:ascii="Times New Roman" w:hAnsi="Times New Roman" w:cs="Times New Roman"/>
          <w:u w:val="single"/>
        </w:rPr>
        <w:t>очная</w:t>
      </w:r>
    </w:p>
    <w:p w:rsidR="00FD4168" w:rsidRPr="00FD4168" w:rsidRDefault="00FD4168" w:rsidP="00FD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right="-185"/>
        <w:jc w:val="center"/>
        <w:rPr>
          <w:rFonts w:ascii="Times New Roman" w:hAnsi="Times New Roman" w:cs="Times New Roman"/>
          <w:b/>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rPr>
      </w:pPr>
      <w:r w:rsidRPr="00670D83">
        <w:rPr>
          <w:rFonts w:ascii="Times New Roman" w:eastAsia="Times New Roman" w:hAnsi="Times New Roman" w:cs="Times New Roman"/>
          <w:spacing w:val="-2"/>
          <w:sz w:val="24"/>
          <w:szCs w:val="24"/>
        </w:rPr>
        <w:t>Ребриха, 20</w:t>
      </w:r>
      <w:r w:rsidR="00864C71">
        <w:rPr>
          <w:rFonts w:ascii="Times New Roman" w:eastAsia="Times New Roman" w:hAnsi="Times New Roman" w:cs="Times New Roman"/>
          <w:spacing w:val="-2"/>
          <w:sz w:val="24"/>
          <w:szCs w:val="24"/>
        </w:rPr>
        <w:t>2</w:t>
      </w:r>
      <w:r w:rsidR="00A929FB">
        <w:rPr>
          <w:rFonts w:ascii="Times New Roman" w:eastAsia="Times New Roman" w:hAnsi="Times New Roman" w:cs="Times New Roman"/>
          <w:spacing w:val="-2"/>
          <w:sz w:val="24"/>
          <w:szCs w:val="24"/>
        </w:rPr>
        <w:t>4</w:t>
      </w: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rPr>
      </w:pPr>
    </w:p>
    <w:p w:rsidR="00670D83" w:rsidRPr="005C444F" w:rsidRDefault="00670D83" w:rsidP="002A325E">
      <w:pPr>
        <w:spacing w:line="240" w:lineRule="auto"/>
        <w:ind w:firstLine="708"/>
        <w:jc w:val="both"/>
        <w:rPr>
          <w:rFonts w:ascii="Times New Roman" w:eastAsia="MS Mincho" w:hAnsi="Times New Roman" w:cs="Times New Roman"/>
          <w:b/>
          <w:sz w:val="24"/>
          <w:szCs w:val="24"/>
          <w:u w:val="single"/>
        </w:rPr>
      </w:pPr>
      <w:proofErr w:type="gramStart"/>
      <w:r w:rsidRPr="00670D83">
        <w:rPr>
          <w:rFonts w:ascii="Times New Roman" w:eastAsia="MS Mincho" w:hAnsi="Times New Roman" w:cs="Times New Roman"/>
          <w:sz w:val="24"/>
          <w:szCs w:val="24"/>
        </w:rPr>
        <w:lastRenderedPageBreak/>
        <w:t>Рабочая програм</w:t>
      </w:r>
      <w:r>
        <w:rPr>
          <w:rFonts w:ascii="Times New Roman" w:eastAsia="MS Mincho" w:hAnsi="Times New Roman" w:cs="Times New Roman"/>
          <w:sz w:val="24"/>
          <w:szCs w:val="24"/>
        </w:rPr>
        <w:t xml:space="preserve">ма </w:t>
      </w:r>
      <w:proofErr w:type="spellStart"/>
      <w:r w:rsidR="005C444F">
        <w:rPr>
          <w:rFonts w:ascii="Times New Roman" w:eastAsia="MS Mincho" w:hAnsi="Times New Roman" w:cs="Times New Roman"/>
          <w:sz w:val="24"/>
          <w:szCs w:val="24"/>
        </w:rPr>
        <w:t>обще</w:t>
      </w:r>
      <w:r>
        <w:rPr>
          <w:rFonts w:ascii="Times New Roman" w:eastAsia="MS Mincho" w:hAnsi="Times New Roman" w:cs="Times New Roman"/>
          <w:sz w:val="24"/>
          <w:szCs w:val="24"/>
        </w:rPr>
        <w:t>профессиональной</w:t>
      </w:r>
      <w:proofErr w:type="spellEnd"/>
      <w:r>
        <w:rPr>
          <w:rFonts w:ascii="Times New Roman" w:eastAsia="MS Mincho" w:hAnsi="Times New Roman" w:cs="Times New Roman"/>
          <w:sz w:val="24"/>
          <w:szCs w:val="24"/>
        </w:rPr>
        <w:t xml:space="preserve"> </w:t>
      </w:r>
      <w:r w:rsidR="005C444F">
        <w:rPr>
          <w:rFonts w:ascii="Times New Roman" w:eastAsia="MS Mincho" w:hAnsi="Times New Roman" w:cs="Times New Roman"/>
          <w:sz w:val="24"/>
          <w:szCs w:val="24"/>
        </w:rPr>
        <w:t xml:space="preserve">учебной </w:t>
      </w:r>
      <w:r w:rsidRPr="00B741A2">
        <w:rPr>
          <w:rFonts w:ascii="Times New Roman" w:eastAsia="MS Mincho" w:hAnsi="Times New Roman" w:cs="Times New Roman"/>
          <w:sz w:val="24"/>
          <w:szCs w:val="24"/>
        </w:rPr>
        <w:t>дисциплины</w:t>
      </w:r>
      <w:r w:rsidR="005C444F">
        <w:rPr>
          <w:rFonts w:ascii="Times New Roman" w:eastAsia="MS Mincho" w:hAnsi="Times New Roman" w:cs="Times New Roman"/>
          <w:sz w:val="24"/>
          <w:szCs w:val="24"/>
        </w:rPr>
        <w:t xml:space="preserve"> </w:t>
      </w:r>
      <w:r w:rsidRPr="00B741A2">
        <w:rPr>
          <w:rFonts w:ascii="Times New Roman" w:hAnsi="Times New Roman" w:cs="Times New Roman"/>
          <w:sz w:val="28"/>
          <w:szCs w:val="28"/>
        </w:rPr>
        <w:t>ОП.02</w:t>
      </w:r>
      <w:r w:rsidR="00FD4168">
        <w:rPr>
          <w:rFonts w:ascii="Times New Roman" w:hAnsi="Times New Roman" w:cs="Times New Roman"/>
          <w:sz w:val="28"/>
          <w:szCs w:val="28"/>
        </w:rPr>
        <w:t xml:space="preserve"> </w:t>
      </w:r>
      <w:r w:rsidRPr="00B741A2">
        <w:rPr>
          <w:rFonts w:ascii="Times New Roman" w:hAnsi="Times New Roman" w:cs="Times New Roman"/>
          <w:sz w:val="24"/>
          <w:szCs w:val="24"/>
        </w:rPr>
        <w:t>Основы</w:t>
      </w:r>
      <w:r>
        <w:rPr>
          <w:rFonts w:ascii="Times New Roman" w:hAnsi="Times New Roman" w:cs="Times New Roman"/>
          <w:sz w:val="24"/>
          <w:szCs w:val="24"/>
        </w:rPr>
        <w:t xml:space="preserve"> товароведения продовольственных </w:t>
      </w:r>
      <w:r w:rsidR="004C45F2">
        <w:rPr>
          <w:rFonts w:ascii="Times New Roman" w:hAnsi="Times New Roman" w:cs="Times New Roman"/>
          <w:sz w:val="24"/>
          <w:szCs w:val="24"/>
        </w:rPr>
        <w:t xml:space="preserve">товаров </w:t>
      </w:r>
      <w:r w:rsidRPr="00670D83">
        <w:rPr>
          <w:rFonts w:ascii="Times New Roman" w:eastAsia="MS Mincho" w:hAnsi="Times New Roman" w:cs="Times New Roman"/>
          <w:sz w:val="24"/>
          <w:szCs w:val="24"/>
        </w:rPr>
        <w:t xml:space="preserve"> </w:t>
      </w:r>
      <w:r w:rsidR="005C444F" w:rsidRPr="005C444F">
        <w:rPr>
          <w:rFonts w:ascii="Times New Roman" w:hAnsi="Times New Roman" w:cs="Times New Roman"/>
          <w:sz w:val="24"/>
          <w:szCs w:val="24"/>
        </w:rPr>
        <w:t xml:space="preserve">разработана </w:t>
      </w:r>
      <w:r w:rsidR="005C444F" w:rsidRPr="005C444F">
        <w:rPr>
          <w:rFonts w:ascii="Times New Roman" w:hAnsi="Times New Roman" w:cs="Times New Roman"/>
          <w:bCs/>
          <w:sz w:val="24"/>
          <w:szCs w:val="24"/>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005C444F" w:rsidRPr="005C444F">
        <w:rPr>
          <w:rFonts w:ascii="Times New Roman" w:hAnsi="Times New Roman" w:cs="Times New Roman"/>
          <w:sz w:val="24"/>
          <w:szCs w:val="24"/>
        </w:rPr>
        <w:t>43.01.09 Повар, кондитер</w:t>
      </w:r>
      <w:r w:rsidR="005C444F" w:rsidRPr="005C444F">
        <w:rPr>
          <w:rFonts w:ascii="Times New Roman" w:hAnsi="Times New Roman" w:cs="Times New Roman"/>
          <w:bCs/>
          <w:sz w:val="24"/>
          <w:szCs w:val="24"/>
        </w:rPr>
        <w:t>, утвержденного приказом Министерства образования и науки Российской Федерации от 9 декабря 2016 года №</w:t>
      </w:r>
      <w:r w:rsidR="005C444F" w:rsidRPr="005C444F">
        <w:rPr>
          <w:rFonts w:ascii="Times New Roman" w:hAnsi="Times New Roman" w:cs="Times New Roman"/>
          <w:bCs/>
          <w:i/>
          <w:sz w:val="24"/>
          <w:szCs w:val="24"/>
        </w:rPr>
        <w:t xml:space="preserve"> </w:t>
      </w:r>
      <w:r w:rsidR="005C444F" w:rsidRPr="005C444F">
        <w:rPr>
          <w:rFonts w:ascii="Times New Roman" w:hAnsi="Times New Roman" w:cs="Times New Roman"/>
          <w:bCs/>
          <w:sz w:val="24"/>
          <w:szCs w:val="24"/>
        </w:rPr>
        <w:t>1569 (зарегистрирован Министерством юстиции Российской Федерации дата 22 декабря 2016 года, регистрационный № 44898)</w:t>
      </w:r>
      <w:r w:rsidR="005C444F">
        <w:rPr>
          <w:rFonts w:ascii="Times New Roman" w:hAnsi="Times New Roman" w:cs="Times New Roman"/>
          <w:bCs/>
          <w:sz w:val="24"/>
          <w:szCs w:val="24"/>
        </w:rPr>
        <w:t>.</w:t>
      </w:r>
      <w:proofErr w:type="gramEnd"/>
    </w:p>
    <w:p w:rsidR="00670D83" w:rsidRPr="00670D83" w:rsidRDefault="00670D83" w:rsidP="00214162">
      <w:pPr>
        <w:spacing w:after="0" w:line="240" w:lineRule="auto"/>
        <w:rPr>
          <w:rFonts w:ascii="Times New Roman" w:eastAsia="Times New Roman" w:hAnsi="Times New Roman" w:cs="Times New Roman"/>
          <w:b/>
          <w:i/>
          <w:sz w:val="24"/>
          <w:szCs w:val="24"/>
        </w:rPr>
      </w:pPr>
    </w:p>
    <w:p w:rsidR="00670D83" w:rsidRPr="00670D83" w:rsidRDefault="00670D83" w:rsidP="00214162">
      <w:pPr>
        <w:spacing w:after="0" w:line="240" w:lineRule="auto"/>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Организация-разработчик: КГБПОУ «</w:t>
      </w:r>
      <w:proofErr w:type="spellStart"/>
      <w:r w:rsidRPr="00670D83">
        <w:rPr>
          <w:rFonts w:ascii="Times New Roman" w:eastAsia="Times New Roman" w:hAnsi="Times New Roman" w:cs="Times New Roman"/>
          <w:sz w:val="24"/>
          <w:szCs w:val="24"/>
        </w:rPr>
        <w:t>Ребрихинский</w:t>
      </w:r>
      <w:proofErr w:type="spellEnd"/>
      <w:r w:rsidRPr="00670D83">
        <w:rPr>
          <w:rFonts w:ascii="Times New Roman" w:eastAsia="Times New Roman" w:hAnsi="Times New Roman" w:cs="Times New Roman"/>
          <w:sz w:val="24"/>
          <w:szCs w:val="24"/>
        </w:rPr>
        <w:t xml:space="preserve"> лицей </w:t>
      </w:r>
      <w:r w:rsidR="0052613A">
        <w:rPr>
          <w:rFonts w:ascii="Times New Roman" w:eastAsia="Times New Roman" w:hAnsi="Times New Roman" w:cs="Times New Roman"/>
          <w:sz w:val="24"/>
          <w:szCs w:val="24"/>
        </w:rPr>
        <w:t xml:space="preserve"> </w:t>
      </w:r>
      <w:r w:rsidRPr="00670D83">
        <w:rPr>
          <w:rFonts w:ascii="Times New Roman" w:eastAsia="Times New Roman" w:hAnsi="Times New Roman" w:cs="Times New Roman"/>
          <w:sz w:val="24"/>
          <w:szCs w:val="24"/>
        </w:rPr>
        <w:t>профессионального образования»</w:t>
      </w:r>
    </w:p>
    <w:p w:rsidR="00670D83" w:rsidRPr="00670D83" w:rsidRDefault="00670D83" w:rsidP="00670D83">
      <w:pPr>
        <w:widowControl w:val="0"/>
        <w:tabs>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z w:val="24"/>
          <w:szCs w:val="24"/>
        </w:rPr>
      </w:pPr>
    </w:p>
    <w:p w:rsidR="00670D83" w:rsidRPr="00DA669D" w:rsidRDefault="00670D83" w:rsidP="00670D83">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DA669D">
        <w:rPr>
          <w:rFonts w:ascii="Times New Roman" w:eastAsia="Times New Roman" w:hAnsi="Times New Roman" w:cs="Times New Roman"/>
          <w:sz w:val="24"/>
          <w:szCs w:val="24"/>
        </w:rPr>
        <w:t xml:space="preserve">Разработчики: </w:t>
      </w:r>
      <w:r w:rsidR="00D57D7F">
        <w:rPr>
          <w:rFonts w:ascii="Times New Roman" w:eastAsia="Times New Roman" w:hAnsi="Times New Roman" w:cs="Times New Roman"/>
          <w:sz w:val="24"/>
          <w:szCs w:val="24"/>
        </w:rPr>
        <w:t xml:space="preserve">Левинцова О.А., преподаватель </w:t>
      </w:r>
      <w:proofErr w:type="spellStart"/>
      <w:r w:rsidR="00D57D7F">
        <w:rPr>
          <w:rFonts w:ascii="Times New Roman" w:eastAsia="Times New Roman" w:hAnsi="Times New Roman" w:cs="Times New Roman"/>
          <w:sz w:val="24"/>
          <w:szCs w:val="24"/>
        </w:rPr>
        <w:t>общепрофессиональных</w:t>
      </w:r>
      <w:proofErr w:type="spellEnd"/>
      <w:r w:rsidR="00D57D7F">
        <w:rPr>
          <w:rFonts w:ascii="Times New Roman" w:eastAsia="Times New Roman" w:hAnsi="Times New Roman" w:cs="Times New Roman"/>
          <w:sz w:val="24"/>
          <w:szCs w:val="24"/>
        </w:rPr>
        <w:t xml:space="preserve"> дисциплин</w:t>
      </w:r>
    </w:p>
    <w:p w:rsidR="00670D83" w:rsidRPr="00670D83" w:rsidRDefault="00670D83" w:rsidP="00670D83">
      <w:pPr>
        <w:widowControl w:val="0"/>
        <w:suppressAutoHyphens/>
        <w:spacing w:after="0" w:line="240" w:lineRule="auto"/>
        <w:jc w:val="both"/>
        <w:rPr>
          <w:rFonts w:ascii="Times New Roman" w:eastAsia="Times New Roman" w:hAnsi="Times New Roman" w:cs="Times New Roman"/>
          <w:sz w:val="24"/>
          <w:szCs w:val="24"/>
        </w:rPr>
      </w:pPr>
    </w:p>
    <w:p w:rsidR="00670D83" w:rsidRPr="00A929FB" w:rsidRDefault="00670D83" w:rsidP="00670D83">
      <w:pPr>
        <w:widowControl w:val="0"/>
        <w:suppressAutoHyphens/>
        <w:spacing w:after="0" w:line="240" w:lineRule="auto"/>
        <w:jc w:val="both"/>
        <w:rPr>
          <w:rFonts w:ascii="Times New Roman" w:eastAsia="Times New Roman" w:hAnsi="Times New Roman" w:cs="Times New Roman"/>
          <w:sz w:val="24"/>
          <w:szCs w:val="24"/>
        </w:rPr>
      </w:pPr>
    </w:p>
    <w:p w:rsidR="00741B30" w:rsidRPr="00741B30" w:rsidRDefault="00741B30" w:rsidP="00741B30">
      <w:pPr>
        <w:shd w:val="clear" w:color="auto" w:fill="FFFFFF"/>
        <w:tabs>
          <w:tab w:val="left" w:pos="10992"/>
          <w:tab w:val="left" w:pos="11908"/>
          <w:tab w:val="left" w:pos="12824"/>
          <w:tab w:val="left" w:pos="13740"/>
          <w:tab w:val="left" w:pos="14656"/>
        </w:tabs>
        <w:rPr>
          <w:rFonts w:ascii="Times New Roman" w:hAnsi="Times New Roman" w:cs="Times New Roman"/>
          <w:sz w:val="24"/>
        </w:rPr>
      </w:pPr>
      <w:proofErr w:type="gramStart"/>
      <w:r w:rsidRPr="00741B30">
        <w:rPr>
          <w:rFonts w:ascii="Times New Roman" w:hAnsi="Times New Roman" w:cs="Times New Roman"/>
          <w:sz w:val="24"/>
        </w:rPr>
        <w:t>Рекомендована</w:t>
      </w:r>
      <w:proofErr w:type="gramEnd"/>
      <w:r w:rsidRPr="00741B30">
        <w:rPr>
          <w:rFonts w:ascii="Times New Roman" w:hAnsi="Times New Roman" w:cs="Times New Roman"/>
          <w:sz w:val="24"/>
        </w:rPr>
        <w:t xml:space="preserve"> предметно-цикловой комиссией преподавателей общеобразовательного цикла и циклов ОГСЭ и ЕН. протокол № 1 от «27» августа  2024 г.</w:t>
      </w:r>
    </w:p>
    <w:p w:rsidR="00741B30" w:rsidRPr="00741B30" w:rsidRDefault="00741B30" w:rsidP="00741B30">
      <w:pPr>
        <w:shd w:val="clear" w:color="auto" w:fill="FFFFFF"/>
        <w:tabs>
          <w:tab w:val="left" w:pos="10992"/>
          <w:tab w:val="left" w:pos="11908"/>
          <w:tab w:val="left" w:pos="12824"/>
          <w:tab w:val="left" w:pos="13740"/>
          <w:tab w:val="left" w:pos="14656"/>
        </w:tabs>
        <w:ind w:left="142"/>
        <w:jc w:val="both"/>
        <w:rPr>
          <w:rFonts w:ascii="Times New Roman" w:hAnsi="Times New Roman" w:cs="Times New Roman"/>
          <w:sz w:val="24"/>
        </w:rPr>
      </w:pPr>
    </w:p>
    <w:p w:rsidR="00741B30" w:rsidRPr="00741B30" w:rsidRDefault="00741B30" w:rsidP="00741B30">
      <w:pPr>
        <w:shd w:val="clear" w:color="auto" w:fill="FFFFFF"/>
        <w:tabs>
          <w:tab w:val="left" w:pos="10992"/>
          <w:tab w:val="left" w:pos="11908"/>
          <w:tab w:val="left" w:pos="12824"/>
          <w:tab w:val="left" w:pos="13740"/>
          <w:tab w:val="left" w:pos="14656"/>
        </w:tabs>
        <w:rPr>
          <w:rFonts w:ascii="Times New Roman" w:hAnsi="Times New Roman" w:cs="Times New Roman"/>
          <w:sz w:val="24"/>
        </w:rPr>
      </w:pPr>
      <w:r w:rsidRPr="00741B30">
        <w:rPr>
          <w:rFonts w:ascii="Times New Roman" w:hAnsi="Times New Roman" w:cs="Times New Roman"/>
          <w:sz w:val="24"/>
        </w:rPr>
        <w:t>Председатель ПЦК ________________ (С. Н. Лагохина)</w:t>
      </w:r>
    </w:p>
    <w:p w:rsidR="00741B30" w:rsidRPr="00741B30" w:rsidRDefault="00741B30" w:rsidP="00741B30">
      <w:pPr>
        <w:shd w:val="clear" w:color="auto" w:fill="FFFFFF"/>
        <w:tabs>
          <w:tab w:val="left" w:pos="10992"/>
          <w:tab w:val="left" w:pos="11908"/>
          <w:tab w:val="left" w:pos="12824"/>
          <w:tab w:val="left" w:pos="13740"/>
          <w:tab w:val="left" w:pos="14656"/>
        </w:tabs>
        <w:rPr>
          <w:rFonts w:ascii="Times New Roman" w:hAnsi="Times New Roman" w:cs="Times New Roman"/>
          <w:sz w:val="24"/>
        </w:rPr>
      </w:pPr>
      <w:r w:rsidRPr="00741B30">
        <w:rPr>
          <w:rFonts w:ascii="Times New Roman" w:hAnsi="Times New Roman" w:cs="Times New Roman"/>
          <w:sz w:val="24"/>
        </w:rPr>
        <w:t xml:space="preserve">                                     подпись               инициалы, фамилия</w:t>
      </w: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741B30" w:rsidRDefault="00741B30"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2A325E" w:rsidRPr="00670D83" w:rsidRDefault="002A325E"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both"/>
        <w:rPr>
          <w:rFonts w:ascii="Times New Roman" w:eastAsia="Times New Roman" w:hAnsi="Times New Roman" w:cs="Times New Roman"/>
          <w:caps/>
          <w:sz w:val="24"/>
          <w:szCs w:val="24"/>
        </w:rPr>
      </w:pPr>
    </w:p>
    <w:p w:rsidR="00670D83" w:rsidRPr="00670D83" w:rsidRDefault="00670D83" w:rsidP="00670D83">
      <w:pPr>
        <w:widowControl w:val="0"/>
        <w:tabs>
          <w:tab w:val="left" w:pos="0"/>
        </w:tabs>
        <w:suppressAutoHyphens/>
        <w:spacing w:after="0" w:line="240" w:lineRule="auto"/>
        <w:jc w:val="center"/>
        <w:rPr>
          <w:rFonts w:ascii="Times New Roman" w:eastAsia="Times New Roman" w:hAnsi="Times New Roman" w:cs="Times New Roman"/>
          <w:caps/>
          <w:sz w:val="24"/>
          <w:szCs w:val="24"/>
        </w:rPr>
      </w:pPr>
    </w:p>
    <w:p w:rsidR="00670D83" w:rsidRPr="00670D83" w:rsidRDefault="00670D83" w:rsidP="00670D8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rPr>
      </w:pPr>
      <w:r w:rsidRPr="00670D83">
        <w:rPr>
          <w:rFonts w:ascii="Times New Roman" w:eastAsia="Times New Roman" w:hAnsi="Times New Roman" w:cs="Times New Roman"/>
          <w:b/>
          <w:sz w:val="24"/>
          <w:szCs w:val="24"/>
        </w:rPr>
        <w:lastRenderedPageBreak/>
        <w:t>СОДЕРЖАНИЕ</w:t>
      </w:r>
    </w:p>
    <w:p w:rsidR="00670D83" w:rsidRPr="00670D83" w:rsidRDefault="00670D83" w:rsidP="00670D83">
      <w:pPr>
        <w:spacing w:after="0" w:line="240" w:lineRule="auto"/>
        <w:rPr>
          <w:rFonts w:ascii="Times New Roman" w:eastAsia="Times New Roman" w:hAnsi="Times New Roman" w:cs="Times New Roman"/>
          <w:sz w:val="24"/>
          <w:szCs w:val="24"/>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670D83" w:rsidRPr="00670D83" w:rsidTr="00971DE0">
        <w:tc>
          <w:tcPr>
            <w:tcW w:w="7364" w:type="dxa"/>
          </w:tcPr>
          <w:p w:rsidR="00670D83" w:rsidRPr="00670D83" w:rsidRDefault="00670D83" w:rsidP="00670D83">
            <w:pPr>
              <w:keepNext/>
              <w:autoSpaceDE w:val="0"/>
              <w:autoSpaceDN w:val="0"/>
              <w:spacing w:after="0" w:line="240" w:lineRule="auto"/>
              <w:ind w:firstLine="284"/>
              <w:outlineLvl w:val="0"/>
              <w:rPr>
                <w:rFonts w:ascii="Times New Roman" w:eastAsia="Times New Roman" w:hAnsi="Times New Roman" w:cs="Times New Roman"/>
                <w:b/>
                <w:bCs/>
                <w:caps/>
                <w:sz w:val="24"/>
                <w:szCs w:val="24"/>
              </w:rPr>
            </w:pPr>
          </w:p>
        </w:tc>
        <w:tc>
          <w:tcPr>
            <w:tcW w:w="1843" w:type="dxa"/>
          </w:tcPr>
          <w:p w:rsidR="00670D83" w:rsidRPr="00670D83" w:rsidRDefault="00670D83" w:rsidP="00C66657">
            <w:pPr>
              <w:spacing w:after="0" w:line="240" w:lineRule="auto"/>
              <w:jc w:val="center"/>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стр.</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1. Пояснительная записка</w:t>
            </w:r>
          </w:p>
          <w:p w:rsidR="00670D83" w:rsidRPr="00670D83" w:rsidRDefault="00670D83" w:rsidP="00670D83">
            <w:pPr>
              <w:tabs>
                <w:tab w:val="num" w:pos="426"/>
              </w:tabs>
              <w:spacing w:after="0" w:line="240" w:lineRule="auto"/>
              <w:rPr>
                <w:rFonts w:ascii="Times New Roman" w:eastAsia="Times New Roman" w:hAnsi="Times New Roman" w:cs="Times New Roman"/>
                <w:sz w:val="24"/>
                <w:szCs w:val="24"/>
              </w:rPr>
            </w:pPr>
          </w:p>
        </w:tc>
        <w:tc>
          <w:tcPr>
            <w:tcW w:w="1843" w:type="dxa"/>
          </w:tcPr>
          <w:p w:rsidR="00670D83" w:rsidRPr="00670D83" w:rsidRDefault="00B741A2"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 xml:space="preserve">2. Паспорт программы </w:t>
            </w:r>
          </w:p>
          <w:p w:rsidR="00670D83" w:rsidRPr="00670D83" w:rsidRDefault="00670D83" w:rsidP="00670D83">
            <w:pPr>
              <w:spacing w:after="0" w:line="240" w:lineRule="auto"/>
              <w:rPr>
                <w:rFonts w:ascii="Times New Roman" w:eastAsia="Times New Roman" w:hAnsi="Times New Roman" w:cs="Times New Roman"/>
                <w:sz w:val="24"/>
                <w:szCs w:val="24"/>
              </w:rPr>
            </w:pPr>
          </w:p>
        </w:tc>
        <w:tc>
          <w:tcPr>
            <w:tcW w:w="1843" w:type="dxa"/>
          </w:tcPr>
          <w:p w:rsidR="00670D83" w:rsidRPr="00670D83" w:rsidRDefault="001A3FF5"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3.Тем</w:t>
            </w:r>
            <w:r w:rsidR="007211DB">
              <w:rPr>
                <w:rFonts w:ascii="Times New Roman" w:eastAsia="Times New Roman" w:hAnsi="Times New Roman" w:cs="Times New Roman"/>
                <w:sz w:val="24"/>
                <w:szCs w:val="24"/>
              </w:rPr>
              <w:t xml:space="preserve">атический план </w:t>
            </w:r>
          </w:p>
          <w:p w:rsidR="00670D83" w:rsidRPr="00670D83" w:rsidRDefault="00670D83" w:rsidP="00670D83">
            <w:pPr>
              <w:spacing w:after="0" w:line="240" w:lineRule="auto"/>
              <w:rPr>
                <w:rFonts w:ascii="Times New Roman" w:eastAsia="Times New Roman" w:hAnsi="Times New Roman" w:cs="Times New Roman"/>
                <w:sz w:val="24"/>
                <w:szCs w:val="24"/>
              </w:rPr>
            </w:pPr>
          </w:p>
        </w:tc>
        <w:tc>
          <w:tcPr>
            <w:tcW w:w="1843" w:type="dxa"/>
          </w:tcPr>
          <w:p w:rsidR="00670D83" w:rsidRPr="00670D83" w:rsidRDefault="00B410C3"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70D83" w:rsidRPr="00670D83" w:rsidTr="00971DE0">
        <w:tc>
          <w:tcPr>
            <w:tcW w:w="7364" w:type="dxa"/>
          </w:tcPr>
          <w:p w:rsidR="00670D83" w:rsidRPr="00670D83" w:rsidRDefault="008F152D"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Pr>
                <w:rFonts w:ascii="Times New Roman" w:eastAsia="Times New Roman" w:hAnsi="Times New Roman" w:cs="Times New Roman"/>
                <w:sz w:val="24"/>
                <w:szCs w:val="24"/>
              </w:rPr>
              <w:t>4.Содержаниеобще</w:t>
            </w:r>
            <w:r w:rsidR="00670D83" w:rsidRPr="00670D83">
              <w:rPr>
                <w:rFonts w:ascii="Times New Roman" w:eastAsia="Times New Roman" w:hAnsi="Times New Roman" w:cs="Times New Roman"/>
                <w:sz w:val="24"/>
                <w:szCs w:val="24"/>
              </w:rPr>
              <w:t>профессионально</w:t>
            </w:r>
            <w:r w:rsidR="007211DB">
              <w:rPr>
                <w:rFonts w:ascii="Times New Roman" w:eastAsia="Times New Roman" w:hAnsi="Times New Roman" w:cs="Times New Roman"/>
                <w:sz w:val="24"/>
                <w:szCs w:val="24"/>
              </w:rPr>
              <w:t xml:space="preserve">й </w:t>
            </w:r>
            <w:r w:rsidR="005C444F">
              <w:rPr>
                <w:rFonts w:ascii="Times New Roman" w:eastAsia="Times New Roman" w:hAnsi="Times New Roman" w:cs="Times New Roman"/>
                <w:sz w:val="24"/>
                <w:szCs w:val="24"/>
              </w:rPr>
              <w:t xml:space="preserve">учебной </w:t>
            </w:r>
            <w:r w:rsidR="007211DB">
              <w:rPr>
                <w:rFonts w:ascii="Times New Roman" w:eastAsia="Times New Roman" w:hAnsi="Times New Roman" w:cs="Times New Roman"/>
                <w:sz w:val="24"/>
                <w:szCs w:val="24"/>
              </w:rPr>
              <w:t>дисциплины</w:t>
            </w:r>
          </w:p>
          <w:p w:rsidR="00670D83" w:rsidRPr="00670D83" w:rsidRDefault="00670D83" w:rsidP="00670D83">
            <w:pPr>
              <w:keepNext/>
              <w:autoSpaceDE w:val="0"/>
              <w:autoSpaceDN w:val="0"/>
              <w:spacing w:after="0" w:line="240" w:lineRule="auto"/>
              <w:ind w:firstLine="284"/>
              <w:outlineLvl w:val="0"/>
              <w:rPr>
                <w:rFonts w:ascii="Times New Roman" w:eastAsia="Times New Roman" w:hAnsi="Times New Roman" w:cs="Times New Roman"/>
                <w:sz w:val="24"/>
                <w:szCs w:val="24"/>
              </w:rPr>
            </w:pPr>
          </w:p>
        </w:tc>
        <w:tc>
          <w:tcPr>
            <w:tcW w:w="1843" w:type="dxa"/>
          </w:tcPr>
          <w:p w:rsidR="00670D83" w:rsidRPr="00670D83" w:rsidRDefault="009C7EB6"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70D83" w:rsidRPr="00670D83" w:rsidTr="00971DE0">
        <w:trPr>
          <w:trHeight w:val="670"/>
        </w:trPr>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 xml:space="preserve">5.Условия реализации рабочей программы </w:t>
            </w:r>
            <w:r w:rsidR="005C444F">
              <w:rPr>
                <w:rFonts w:ascii="Times New Roman" w:eastAsia="Times New Roman" w:hAnsi="Times New Roman" w:cs="Times New Roman"/>
                <w:sz w:val="24"/>
                <w:szCs w:val="24"/>
              </w:rPr>
              <w:t xml:space="preserve">учебной </w:t>
            </w:r>
            <w:r w:rsidR="007211DB">
              <w:rPr>
                <w:rFonts w:ascii="Times New Roman" w:eastAsia="Times New Roman" w:hAnsi="Times New Roman" w:cs="Times New Roman"/>
                <w:sz w:val="24"/>
                <w:szCs w:val="24"/>
              </w:rPr>
              <w:t>дисциплины</w:t>
            </w:r>
          </w:p>
          <w:p w:rsidR="00670D83" w:rsidRPr="00670D83" w:rsidRDefault="00670D83" w:rsidP="00670D83">
            <w:pPr>
              <w:keepNext/>
              <w:tabs>
                <w:tab w:val="num" w:pos="0"/>
                <w:tab w:val="num" w:pos="426"/>
              </w:tabs>
              <w:autoSpaceDE w:val="0"/>
              <w:autoSpaceDN w:val="0"/>
              <w:spacing w:after="0" w:line="240" w:lineRule="auto"/>
              <w:ind w:firstLine="284"/>
              <w:outlineLvl w:val="0"/>
              <w:rPr>
                <w:rFonts w:ascii="Times New Roman" w:eastAsia="Times New Roman" w:hAnsi="Times New Roman" w:cs="Times New Roman"/>
                <w:caps/>
                <w:sz w:val="24"/>
                <w:szCs w:val="24"/>
              </w:rPr>
            </w:pPr>
          </w:p>
        </w:tc>
        <w:tc>
          <w:tcPr>
            <w:tcW w:w="1843" w:type="dxa"/>
          </w:tcPr>
          <w:p w:rsidR="00670D83" w:rsidRPr="00670D83" w:rsidRDefault="00214162" w:rsidP="006845B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C7EB6">
              <w:rPr>
                <w:rFonts w:ascii="Times New Roman" w:eastAsia="Times New Roman" w:hAnsi="Times New Roman" w:cs="Times New Roman"/>
                <w:sz w:val="24"/>
                <w:szCs w:val="24"/>
              </w:rPr>
              <w:t>6</w:t>
            </w:r>
          </w:p>
        </w:tc>
      </w:tr>
      <w:tr w:rsidR="00670D83" w:rsidRPr="00670D83" w:rsidTr="00971DE0">
        <w:tc>
          <w:tcPr>
            <w:tcW w:w="7364" w:type="dxa"/>
          </w:tcPr>
          <w:p w:rsidR="00670D83" w:rsidRPr="00670D83" w:rsidRDefault="00670D83" w:rsidP="008F152D">
            <w:pPr>
              <w:keepNext/>
              <w:autoSpaceDE w:val="0"/>
              <w:autoSpaceDN w:val="0"/>
              <w:spacing w:after="0" w:line="240" w:lineRule="auto"/>
              <w:ind w:left="284"/>
              <w:outlineLvl w:val="0"/>
              <w:rPr>
                <w:rFonts w:ascii="Times New Roman" w:eastAsia="Times New Roman" w:hAnsi="Times New Roman" w:cs="Times New Roman"/>
                <w:caps/>
                <w:sz w:val="24"/>
                <w:szCs w:val="24"/>
              </w:rPr>
            </w:pPr>
            <w:r w:rsidRPr="00670D83">
              <w:rPr>
                <w:rFonts w:ascii="Times New Roman" w:eastAsia="Times New Roman" w:hAnsi="Times New Roman" w:cs="Times New Roman"/>
                <w:sz w:val="24"/>
                <w:szCs w:val="24"/>
              </w:rPr>
              <w:t xml:space="preserve">6. Контроль и оценка результатов освоения </w:t>
            </w:r>
            <w:r w:rsidR="008F152D">
              <w:rPr>
                <w:rFonts w:ascii="Times New Roman" w:eastAsia="Times New Roman" w:hAnsi="Times New Roman" w:cs="Times New Roman"/>
                <w:sz w:val="24"/>
                <w:szCs w:val="24"/>
              </w:rPr>
              <w:t>программы</w:t>
            </w:r>
          </w:p>
        </w:tc>
        <w:tc>
          <w:tcPr>
            <w:tcW w:w="1843" w:type="dxa"/>
          </w:tcPr>
          <w:p w:rsidR="00670D83" w:rsidRDefault="009C7EB6" w:rsidP="00C6665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rsidR="00AA38E2" w:rsidRPr="00670D83" w:rsidRDefault="00AA38E2" w:rsidP="00C66657">
            <w:pPr>
              <w:spacing w:after="0" w:line="240" w:lineRule="auto"/>
              <w:jc w:val="center"/>
              <w:rPr>
                <w:rFonts w:ascii="Times New Roman" w:eastAsia="Times New Roman" w:hAnsi="Times New Roman" w:cs="Times New Roman"/>
                <w:sz w:val="24"/>
                <w:szCs w:val="24"/>
              </w:rPr>
            </w:pPr>
          </w:p>
        </w:tc>
      </w:tr>
      <w:tr w:rsidR="00670D83" w:rsidRPr="00670D83" w:rsidTr="00971DE0">
        <w:tc>
          <w:tcPr>
            <w:tcW w:w="7364" w:type="dxa"/>
          </w:tcPr>
          <w:p w:rsidR="00670D83" w:rsidRPr="00670D83" w:rsidRDefault="00670D83" w:rsidP="00670D83">
            <w:pPr>
              <w:keepNext/>
              <w:autoSpaceDE w:val="0"/>
              <w:autoSpaceDN w:val="0"/>
              <w:spacing w:after="0" w:line="240" w:lineRule="auto"/>
              <w:ind w:left="284"/>
              <w:outlineLvl w:val="0"/>
              <w:rPr>
                <w:rFonts w:ascii="Times New Roman" w:eastAsia="Times New Roman" w:hAnsi="Times New Roman" w:cs="Times New Roman"/>
                <w:sz w:val="24"/>
                <w:szCs w:val="24"/>
              </w:rPr>
            </w:pPr>
            <w:r w:rsidRPr="00670D83">
              <w:rPr>
                <w:rFonts w:ascii="Times New Roman" w:eastAsia="Times New Roman" w:hAnsi="Times New Roman" w:cs="Times New Roman"/>
                <w:sz w:val="24"/>
                <w:szCs w:val="24"/>
              </w:rPr>
              <w:t>7. Лист внесения изменений</w:t>
            </w:r>
          </w:p>
        </w:tc>
        <w:tc>
          <w:tcPr>
            <w:tcW w:w="1843" w:type="dxa"/>
          </w:tcPr>
          <w:p w:rsidR="00670D83" w:rsidRPr="00670D83" w:rsidRDefault="00B410C3" w:rsidP="006845B7">
            <w:pPr>
              <w:spacing w:after="0" w:line="240" w:lineRule="auto"/>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1</w:t>
            </w:r>
            <w:r w:rsidR="009C7EB6">
              <w:rPr>
                <w:rFonts w:ascii="Times New Roman" w:eastAsia="Times New Roman" w:hAnsi="Times New Roman" w:cs="Times New Roman"/>
                <w:sz w:val="24"/>
                <w:szCs w:val="24"/>
              </w:rPr>
              <w:t>9</w:t>
            </w:r>
          </w:p>
        </w:tc>
      </w:tr>
    </w:tbl>
    <w:p w:rsidR="00670D83" w:rsidRPr="00670D83" w:rsidRDefault="00670D83" w:rsidP="00670D83">
      <w:pPr>
        <w:spacing w:after="0" w:line="240" w:lineRule="auto"/>
        <w:rPr>
          <w:rFonts w:ascii="Times New Roman" w:eastAsia="Times New Roman" w:hAnsi="Times New Roman" w:cs="Times New Roman"/>
          <w:sz w:val="24"/>
          <w:szCs w:val="24"/>
        </w:rPr>
      </w:pPr>
    </w:p>
    <w:p w:rsidR="00670D83" w:rsidRPr="00670D83" w:rsidRDefault="00670D83"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spacing w:after="0" w:line="240" w:lineRule="auto"/>
        <w:jc w:val="center"/>
        <w:rPr>
          <w:rFonts w:ascii="Times New Roman" w:eastAsia="Times New Roman" w:hAnsi="Times New Roman" w:cs="Times New Roman"/>
          <w:b/>
          <w:sz w:val="24"/>
          <w:szCs w:val="24"/>
        </w:rPr>
      </w:pPr>
    </w:p>
    <w:p w:rsidR="00670D83" w:rsidRPr="00670D83" w:rsidRDefault="00670D83" w:rsidP="00670D83">
      <w:pPr>
        <w:spacing w:after="0" w:line="240" w:lineRule="auto"/>
        <w:jc w:val="center"/>
        <w:rPr>
          <w:rFonts w:ascii="Times New Roman" w:eastAsia="Times New Roman" w:hAnsi="Times New Roman" w:cs="Times New Roman"/>
          <w:b/>
          <w:sz w:val="24"/>
          <w:szCs w:val="24"/>
        </w:rPr>
      </w:pPr>
    </w:p>
    <w:p w:rsidR="00670D83" w:rsidRDefault="00670D83" w:rsidP="00670D83">
      <w:pPr>
        <w:spacing w:after="0" w:line="240" w:lineRule="auto"/>
        <w:jc w:val="center"/>
        <w:rPr>
          <w:rFonts w:ascii="Times New Roman" w:eastAsia="Times New Roman" w:hAnsi="Times New Roman" w:cs="Times New Roman"/>
          <w:b/>
          <w:sz w:val="24"/>
          <w:szCs w:val="24"/>
        </w:rPr>
      </w:pPr>
    </w:p>
    <w:p w:rsidR="008F152D" w:rsidRPr="00670D83" w:rsidRDefault="008F152D" w:rsidP="00670D83">
      <w:pPr>
        <w:spacing w:after="0" w:line="240" w:lineRule="auto"/>
        <w:jc w:val="center"/>
        <w:rPr>
          <w:rFonts w:ascii="Times New Roman" w:eastAsia="Times New Roman" w:hAnsi="Times New Roman" w:cs="Times New Roman"/>
          <w:b/>
          <w:sz w:val="24"/>
          <w:szCs w:val="24"/>
        </w:rPr>
      </w:pPr>
    </w:p>
    <w:p w:rsidR="00670D83" w:rsidRPr="00B741A2" w:rsidRDefault="00670D83" w:rsidP="00B741A2">
      <w:pPr>
        <w:pStyle w:val="a7"/>
        <w:numPr>
          <w:ilvl w:val="0"/>
          <w:numId w:val="26"/>
        </w:numPr>
        <w:spacing w:after="0"/>
        <w:jc w:val="center"/>
        <w:rPr>
          <w:rFonts w:eastAsia="Times New Roman"/>
          <w:b/>
        </w:rPr>
      </w:pPr>
      <w:r w:rsidRPr="00B741A2">
        <w:rPr>
          <w:rFonts w:eastAsia="Times New Roman"/>
          <w:b/>
        </w:rPr>
        <w:lastRenderedPageBreak/>
        <w:t>ПОЯСНИТЕЛЬНАЯ ЗАПИСКА</w:t>
      </w:r>
    </w:p>
    <w:p w:rsidR="00B741A2" w:rsidRPr="00B741A2" w:rsidRDefault="00B741A2" w:rsidP="00B741A2">
      <w:pPr>
        <w:pStyle w:val="a7"/>
        <w:spacing w:after="0"/>
        <w:ind w:left="720" w:firstLine="0"/>
        <w:rPr>
          <w:rFonts w:eastAsia="Times New Roman"/>
          <w:b/>
        </w:rPr>
      </w:pPr>
    </w:p>
    <w:p w:rsidR="00670D83" w:rsidRPr="00670D83" w:rsidRDefault="00670D83" w:rsidP="00670D83">
      <w:pPr>
        <w:autoSpaceDE w:val="0"/>
        <w:autoSpaceDN w:val="0"/>
        <w:adjustRightInd w:val="0"/>
        <w:jc w:val="both"/>
        <w:rPr>
          <w:rFonts w:ascii="Times New Roman" w:eastAsia="Times New Roman" w:hAnsi="Times New Roman" w:cs="Times New Roman"/>
          <w:bCs/>
          <w:sz w:val="24"/>
          <w:szCs w:val="24"/>
        </w:rPr>
      </w:pPr>
      <w:r w:rsidRPr="00670D83">
        <w:rPr>
          <w:rFonts w:ascii="Times New Roman" w:eastAsia="Times New Roman" w:hAnsi="Times New Roman" w:cs="Times New Roman"/>
          <w:sz w:val="24"/>
          <w:szCs w:val="24"/>
        </w:rPr>
        <w:t xml:space="preserve">Настоящая рабочая программа разработана на основании: </w:t>
      </w:r>
    </w:p>
    <w:p w:rsidR="00670D83" w:rsidRPr="00670D83" w:rsidRDefault="00670D83" w:rsidP="00670D83">
      <w:pPr>
        <w:numPr>
          <w:ilvl w:val="0"/>
          <w:numId w:val="24"/>
        </w:numPr>
        <w:tabs>
          <w:tab w:val="clear" w:pos="360"/>
          <w:tab w:val="num" w:pos="720"/>
        </w:tabs>
        <w:autoSpaceDE w:val="0"/>
        <w:autoSpaceDN w:val="0"/>
        <w:adjustRightInd w:val="0"/>
        <w:spacing w:after="0" w:line="240" w:lineRule="auto"/>
        <w:ind w:left="720"/>
        <w:jc w:val="both"/>
        <w:rPr>
          <w:rFonts w:ascii="Times New Roman" w:eastAsia="Times New Roman" w:hAnsi="Times New Roman" w:cs="Times New Roman"/>
          <w:bCs/>
          <w:sz w:val="24"/>
          <w:szCs w:val="24"/>
        </w:rPr>
      </w:pPr>
      <w:r w:rsidRPr="00670D83">
        <w:rPr>
          <w:rFonts w:ascii="Times New Roman" w:eastAsia="Times New Roman" w:hAnsi="Times New Roman" w:cs="Times New Roman"/>
          <w:bCs/>
          <w:sz w:val="24"/>
          <w:szCs w:val="24"/>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026BF" w:rsidRPr="008026BF" w:rsidRDefault="00971DE0" w:rsidP="008026BF">
      <w:pPr>
        <w:pStyle w:val="a7"/>
        <w:numPr>
          <w:ilvl w:val="0"/>
          <w:numId w:val="39"/>
        </w:numPr>
        <w:spacing w:before="0" w:after="0"/>
        <w:contextualSpacing/>
        <w:jc w:val="both"/>
        <w:rPr>
          <w:bCs/>
        </w:rPr>
      </w:pPr>
      <w:r w:rsidRPr="008026BF">
        <w:t>.</w:t>
      </w:r>
      <w:r w:rsidR="008026BF" w:rsidRPr="008026BF">
        <w:t xml:space="preserve"> примерной основной образовательной программы подготовки профессии 43.01.09 Повар, кондитер  (регистрационный номер 33 Приказ ФГБОУ ДПО ИРПО № П-41 от 28.02.2022.)</w:t>
      </w:r>
    </w:p>
    <w:p w:rsidR="00971DE0" w:rsidRPr="002A325E" w:rsidRDefault="00971DE0" w:rsidP="008026BF">
      <w:pPr>
        <w:ind w:left="720"/>
        <w:jc w:val="both"/>
        <w:rPr>
          <w:rFonts w:ascii="Times New Roman" w:hAnsi="Times New Roman"/>
          <w:sz w:val="24"/>
          <w:szCs w:val="24"/>
          <w:highlight w:val="yellow"/>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P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971DE0" w:rsidRDefault="00971DE0" w:rsidP="00670D83">
      <w:pPr>
        <w:autoSpaceDE w:val="0"/>
        <w:autoSpaceDN w:val="0"/>
        <w:adjustRightInd w:val="0"/>
        <w:spacing w:after="0" w:line="240" w:lineRule="auto"/>
        <w:ind w:firstLine="567"/>
        <w:jc w:val="both"/>
        <w:rPr>
          <w:rFonts w:ascii="Times New Roman" w:eastAsia="Times New Roman" w:hAnsi="Times New Roman" w:cs="Times New Roman"/>
          <w:bCs/>
          <w:i/>
          <w:iCs/>
          <w:sz w:val="24"/>
          <w:szCs w:val="24"/>
        </w:rPr>
      </w:pPr>
    </w:p>
    <w:p w:rsidR="00670D83" w:rsidRDefault="00670D8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971DE0" w:rsidRDefault="00971DE0"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B410C3" w:rsidRDefault="00B410C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B410C3" w:rsidRPr="00670D83" w:rsidRDefault="00B410C3" w:rsidP="00B410C3">
      <w:pPr>
        <w:autoSpaceDE w:val="0"/>
        <w:autoSpaceDN w:val="0"/>
        <w:adjustRightInd w:val="0"/>
        <w:spacing w:after="0" w:line="240" w:lineRule="auto"/>
        <w:jc w:val="both"/>
        <w:rPr>
          <w:rFonts w:ascii="Times New Roman" w:eastAsia="Times New Roman" w:hAnsi="Times New Roman" w:cs="Times New Roman"/>
          <w:bCs/>
          <w:i/>
          <w:iCs/>
          <w:sz w:val="24"/>
          <w:szCs w:val="24"/>
        </w:rPr>
      </w:pPr>
    </w:p>
    <w:p w:rsidR="007211DB" w:rsidRPr="00B741A2" w:rsidRDefault="007211DB" w:rsidP="00B741A2">
      <w:pPr>
        <w:pStyle w:val="a7"/>
        <w:numPr>
          <w:ilvl w:val="0"/>
          <w:numId w:val="26"/>
        </w:numPr>
        <w:spacing w:after="0"/>
        <w:jc w:val="center"/>
        <w:rPr>
          <w:rFonts w:eastAsia="Times New Roman"/>
          <w:b/>
        </w:rPr>
      </w:pPr>
      <w:r w:rsidRPr="00B741A2">
        <w:rPr>
          <w:rFonts w:eastAsia="Times New Roman"/>
          <w:b/>
        </w:rPr>
        <w:lastRenderedPageBreak/>
        <w:t>ПАСПОРТ ПРОГРАММЫ</w:t>
      </w:r>
    </w:p>
    <w:p w:rsidR="00B741A2" w:rsidRPr="008F152D" w:rsidRDefault="00B741A2" w:rsidP="008F152D">
      <w:pPr>
        <w:spacing w:after="0"/>
        <w:ind w:left="360"/>
        <w:rPr>
          <w:rFonts w:eastAsia="Times New Roman"/>
          <w:b/>
        </w:rPr>
      </w:pPr>
    </w:p>
    <w:p w:rsidR="008F152D" w:rsidRPr="008F152D" w:rsidRDefault="008F152D" w:rsidP="008F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sz w:val="24"/>
          <w:szCs w:val="24"/>
        </w:rPr>
      </w:pPr>
      <w:r w:rsidRPr="008F152D">
        <w:rPr>
          <w:rFonts w:ascii="Times New Roman" w:hAnsi="Times New Roman" w:cs="Times New Roman"/>
          <w:b/>
          <w:sz w:val="24"/>
          <w:szCs w:val="24"/>
        </w:rPr>
        <w:t>2.1. Область применения программы</w:t>
      </w:r>
    </w:p>
    <w:p w:rsidR="008F152D" w:rsidRPr="008F152D" w:rsidRDefault="00B410C3" w:rsidP="00B410C3">
      <w:pPr>
        <w:tabs>
          <w:tab w:val="left" w:pos="10992"/>
          <w:tab w:val="left" w:pos="11908"/>
          <w:tab w:val="left" w:pos="12824"/>
          <w:tab w:val="left" w:pos="13740"/>
          <w:tab w:val="left" w:pos="14656"/>
        </w:tabs>
        <w:ind w:firstLine="567"/>
        <w:jc w:val="both"/>
        <w:rPr>
          <w:rFonts w:ascii="Times New Roman" w:hAnsi="Times New Roman" w:cs="Times New Roman"/>
          <w:sz w:val="24"/>
          <w:szCs w:val="24"/>
        </w:rPr>
      </w:pPr>
      <w:r w:rsidRPr="00B410C3">
        <w:rPr>
          <w:rFonts w:ascii="Times New Roman" w:hAnsi="Times New Roman" w:cs="Times New Roman"/>
          <w:sz w:val="24"/>
          <w:szCs w:val="24"/>
        </w:rPr>
        <w:t xml:space="preserve">Рабочая программа </w:t>
      </w:r>
      <w:proofErr w:type="spellStart"/>
      <w:r w:rsidRPr="00B410C3">
        <w:rPr>
          <w:rFonts w:ascii="Times New Roman" w:hAnsi="Times New Roman" w:cs="Times New Roman"/>
          <w:sz w:val="24"/>
          <w:szCs w:val="24"/>
        </w:rPr>
        <w:t>общепрофессиональной</w:t>
      </w:r>
      <w:proofErr w:type="spellEnd"/>
      <w:r w:rsidRPr="00B410C3">
        <w:rPr>
          <w:rFonts w:ascii="Times New Roman" w:hAnsi="Times New Roman" w:cs="Times New Roman"/>
          <w:sz w:val="24"/>
          <w:szCs w:val="24"/>
        </w:rPr>
        <w:t xml:space="preserve"> учебной дисциплины является частью основной профессиональной образовательной программы по профессии СПО</w:t>
      </w:r>
      <w:r w:rsidRPr="00B410C3">
        <w:rPr>
          <w:rFonts w:ascii="Times New Roman" w:hAnsi="Times New Roman" w:cs="Times New Roman"/>
          <w:b/>
          <w:bCs/>
          <w:sz w:val="24"/>
          <w:szCs w:val="24"/>
        </w:rPr>
        <w:t xml:space="preserve"> </w:t>
      </w:r>
      <w:r w:rsidRPr="00B410C3">
        <w:rPr>
          <w:rFonts w:ascii="Times New Roman" w:hAnsi="Times New Roman" w:cs="Times New Roman"/>
          <w:sz w:val="24"/>
          <w:szCs w:val="24"/>
        </w:rPr>
        <w:t>43.01.09 Повар, кондитер.</w:t>
      </w:r>
    </w:p>
    <w:p w:rsidR="00FD4168" w:rsidRPr="00DB5878" w:rsidRDefault="008F152D" w:rsidP="00B410C3">
      <w:pPr>
        <w:autoSpaceDE w:val="0"/>
        <w:autoSpaceDN w:val="0"/>
        <w:adjustRightInd w:val="0"/>
        <w:jc w:val="both"/>
        <w:rPr>
          <w:rFonts w:ascii="Times New Roman" w:hAnsi="Times New Roman" w:cs="Times New Roman"/>
          <w:sz w:val="24"/>
          <w:szCs w:val="24"/>
        </w:rPr>
      </w:pPr>
      <w:r w:rsidRPr="008F152D">
        <w:rPr>
          <w:rFonts w:ascii="Times New Roman" w:hAnsi="Times New Roman" w:cs="Times New Roman"/>
          <w:b/>
          <w:bCs/>
          <w:sz w:val="24"/>
          <w:szCs w:val="24"/>
        </w:rPr>
        <w:t xml:space="preserve">2.2. Место дисциплины в структуре основной профессиональной образовательной </w:t>
      </w:r>
      <w:r w:rsidRPr="00DB5878">
        <w:rPr>
          <w:rFonts w:ascii="Times New Roman" w:hAnsi="Times New Roman" w:cs="Times New Roman"/>
          <w:b/>
          <w:bCs/>
          <w:sz w:val="24"/>
          <w:szCs w:val="24"/>
        </w:rPr>
        <w:t>программы</w:t>
      </w:r>
      <w:r w:rsidR="00DB5878">
        <w:rPr>
          <w:rFonts w:ascii="Times New Roman" w:hAnsi="Times New Roman" w:cs="Times New Roman"/>
          <w:b/>
          <w:bCs/>
          <w:sz w:val="24"/>
          <w:szCs w:val="24"/>
        </w:rPr>
        <w:t>:</w:t>
      </w:r>
      <w:r w:rsidR="00AA38E2">
        <w:rPr>
          <w:rFonts w:ascii="Times New Roman" w:hAnsi="Times New Roman" w:cs="Times New Roman"/>
          <w:b/>
          <w:bCs/>
          <w:sz w:val="24"/>
          <w:szCs w:val="24"/>
        </w:rPr>
        <w:t xml:space="preserve">  </w:t>
      </w:r>
      <w:r w:rsidR="00DB5878" w:rsidRPr="00DB5878">
        <w:rPr>
          <w:rFonts w:ascii="Times New Roman" w:hAnsi="Times New Roman" w:cs="Times New Roman"/>
          <w:sz w:val="24"/>
          <w:szCs w:val="24"/>
        </w:rPr>
        <w:t xml:space="preserve">дисциплина </w:t>
      </w:r>
      <w:r w:rsidR="00AA38E2">
        <w:rPr>
          <w:rFonts w:ascii="Times New Roman" w:hAnsi="Times New Roman" w:cs="Times New Roman"/>
          <w:sz w:val="24"/>
          <w:szCs w:val="24"/>
        </w:rPr>
        <w:t xml:space="preserve">входит </w:t>
      </w:r>
      <w:r w:rsidR="00DB5878" w:rsidRPr="00DB5878">
        <w:rPr>
          <w:rFonts w:ascii="Times New Roman" w:hAnsi="Times New Roman" w:cs="Times New Roman"/>
          <w:sz w:val="24"/>
          <w:szCs w:val="24"/>
        </w:rPr>
        <w:t xml:space="preserve"> </w:t>
      </w:r>
      <w:r w:rsidR="00AA38E2">
        <w:rPr>
          <w:rFonts w:ascii="Times New Roman" w:hAnsi="Times New Roman" w:cs="Times New Roman"/>
          <w:sz w:val="24"/>
          <w:szCs w:val="24"/>
        </w:rPr>
        <w:t xml:space="preserve">в </w:t>
      </w:r>
      <w:proofErr w:type="spellStart"/>
      <w:r w:rsidR="00DB5878" w:rsidRPr="00DB5878">
        <w:rPr>
          <w:rFonts w:ascii="Times New Roman" w:hAnsi="Times New Roman" w:cs="Times New Roman"/>
          <w:sz w:val="24"/>
          <w:szCs w:val="24"/>
        </w:rPr>
        <w:t>общепрофессиональн</w:t>
      </w:r>
      <w:r w:rsidR="00AA38E2">
        <w:rPr>
          <w:rFonts w:ascii="Times New Roman" w:hAnsi="Times New Roman" w:cs="Times New Roman"/>
          <w:sz w:val="24"/>
          <w:szCs w:val="24"/>
        </w:rPr>
        <w:t>ый</w:t>
      </w:r>
      <w:proofErr w:type="spellEnd"/>
      <w:r w:rsidR="00DB5878" w:rsidRPr="00DB5878">
        <w:rPr>
          <w:rFonts w:ascii="Times New Roman" w:hAnsi="Times New Roman" w:cs="Times New Roman"/>
          <w:sz w:val="24"/>
          <w:szCs w:val="24"/>
        </w:rPr>
        <w:t xml:space="preserve"> </w:t>
      </w:r>
      <w:r w:rsidR="00AE092E">
        <w:rPr>
          <w:rFonts w:ascii="Times New Roman" w:hAnsi="Times New Roman" w:cs="Times New Roman"/>
          <w:sz w:val="24"/>
          <w:szCs w:val="24"/>
        </w:rPr>
        <w:t xml:space="preserve">учебный </w:t>
      </w:r>
      <w:r w:rsidR="00DB5878" w:rsidRPr="00DB5878">
        <w:rPr>
          <w:rFonts w:ascii="Times New Roman" w:hAnsi="Times New Roman" w:cs="Times New Roman"/>
          <w:sz w:val="24"/>
          <w:szCs w:val="24"/>
        </w:rPr>
        <w:t>цикл, связана с освоением профессиональных компетенций по всем профессиональным модулям, входящим в профессию, с дисциплинами ОП 02. Товароведение продовольственных товаров, ОП 03. Техническое оснащение и организация рабочего места</w:t>
      </w:r>
    </w:p>
    <w:p w:rsidR="008F152D" w:rsidRPr="008F152D" w:rsidRDefault="008F152D" w:rsidP="008F152D">
      <w:pPr>
        <w:spacing w:after="0" w:line="240" w:lineRule="auto"/>
        <w:jc w:val="both"/>
        <w:rPr>
          <w:rFonts w:ascii="Times New Roman" w:hAnsi="Times New Roman" w:cs="Times New Roman"/>
          <w:sz w:val="24"/>
          <w:szCs w:val="24"/>
        </w:rPr>
      </w:pPr>
      <w:r w:rsidRPr="008F152D">
        <w:rPr>
          <w:rFonts w:ascii="Times New Roman" w:hAnsi="Times New Roman" w:cs="Times New Roman"/>
          <w:b/>
          <w:sz w:val="24"/>
          <w:szCs w:val="24"/>
        </w:rPr>
        <w:t>2.3. Цели и задачи учебной дисциплины</w:t>
      </w:r>
      <w:r w:rsidRPr="008F152D">
        <w:rPr>
          <w:rFonts w:ascii="Times New Roman" w:hAnsi="Times New Roman" w:cs="Times New Roman"/>
          <w:sz w:val="24"/>
          <w:szCs w:val="24"/>
        </w:rPr>
        <w:t xml:space="preserve"> </w:t>
      </w:r>
      <w:r w:rsidRPr="008F152D">
        <w:rPr>
          <w:rFonts w:ascii="Times New Roman" w:hAnsi="Times New Roman" w:cs="Times New Roman"/>
          <w:b/>
          <w:sz w:val="24"/>
          <w:szCs w:val="24"/>
        </w:rPr>
        <w:t xml:space="preserve">– требования к результатам освоения  </w:t>
      </w:r>
    </w:p>
    <w:p w:rsidR="008F152D" w:rsidRDefault="008F152D" w:rsidP="0067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3686"/>
        <w:gridCol w:w="3969"/>
      </w:tblGrid>
      <w:tr w:rsidR="00680C6A" w:rsidRPr="007211DB" w:rsidTr="009418BE">
        <w:tc>
          <w:tcPr>
            <w:tcW w:w="1809"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Код ПК, ОК</w:t>
            </w:r>
          </w:p>
        </w:tc>
        <w:tc>
          <w:tcPr>
            <w:tcW w:w="3686"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Умения</w:t>
            </w:r>
          </w:p>
        </w:tc>
        <w:tc>
          <w:tcPr>
            <w:tcW w:w="3969" w:type="dxa"/>
          </w:tcPr>
          <w:p w:rsidR="00680C6A" w:rsidRPr="007211DB" w:rsidRDefault="00680C6A" w:rsidP="007211DB">
            <w:pPr>
              <w:rPr>
                <w:rFonts w:ascii="Times New Roman" w:hAnsi="Times New Roman" w:cs="Times New Roman"/>
                <w:b/>
                <w:sz w:val="24"/>
                <w:szCs w:val="24"/>
                <w:lang w:eastAsia="en-US"/>
              </w:rPr>
            </w:pPr>
            <w:r w:rsidRPr="007211DB">
              <w:rPr>
                <w:rFonts w:ascii="Times New Roman" w:hAnsi="Times New Roman" w:cs="Times New Roman"/>
                <w:b/>
                <w:sz w:val="24"/>
                <w:szCs w:val="24"/>
                <w:lang w:eastAsia="en-US"/>
              </w:rPr>
              <w:t>Знания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1.1-1.4,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2.1-2.8,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3.1-3.6,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ПК 4.1-4.5, </w:t>
            </w:r>
          </w:p>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ПК 5.1-5.5</w:t>
            </w:r>
          </w:p>
          <w:p w:rsidR="00680C6A" w:rsidRPr="007211DB" w:rsidRDefault="00680C6A" w:rsidP="007211DB">
            <w:pPr>
              <w:spacing w:after="0"/>
              <w:ind w:left="426"/>
              <w:rPr>
                <w:rFonts w:ascii="Times New Roman" w:hAnsi="Times New Roman" w:cs="Times New Roman"/>
                <w:sz w:val="24"/>
                <w:szCs w:val="24"/>
                <w:lang w:eastAsia="en-US"/>
              </w:rPr>
            </w:pPr>
          </w:p>
        </w:tc>
        <w:tc>
          <w:tcPr>
            <w:tcW w:w="3686" w:type="dxa"/>
          </w:tcPr>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проводить органолептическую оценку качества и безопасности продовольственных продуктов и сырья;</w:t>
            </w:r>
          </w:p>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680C6A" w:rsidRPr="007211DB" w:rsidRDefault="00680C6A" w:rsidP="008F152D">
            <w:pPr>
              <w:spacing w:after="0" w:line="240" w:lineRule="auto"/>
              <w:ind w:left="12" w:firstLine="41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оформлять учетно-отчетную документацию по расходу и хранению продуктов;</w:t>
            </w:r>
          </w:p>
          <w:p w:rsidR="00680C6A" w:rsidRPr="007211DB" w:rsidRDefault="00680C6A" w:rsidP="008F152D">
            <w:pPr>
              <w:spacing w:after="0" w:line="240" w:lineRule="auto"/>
              <w:ind w:left="12" w:firstLine="410"/>
              <w:jc w:val="both"/>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осуществлять контроль хранения и расхода продуктов</w:t>
            </w:r>
          </w:p>
        </w:tc>
        <w:tc>
          <w:tcPr>
            <w:tcW w:w="3969" w:type="dxa"/>
          </w:tcPr>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виды сопроводительной документации на различные группы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методы контроля качества, безопасности пищевого сырья,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современные способы обеспечения правильной сохранности запасов и расхода продуктов;</w:t>
            </w:r>
          </w:p>
          <w:p w:rsidR="00680C6A" w:rsidRPr="007211DB" w:rsidRDefault="00680C6A" w:rsidP="008F152D">
            <w:pPr>
              <w:spacing w:after="0" w:line="240" w:lineRule="auto"/>
              <w:ind w:left="37" w:firstLine="390"/>
              <w:jc w:val="both"/>
              <w:rPr>
                <w:rFonts w:ascii="Times New Roman" w:eastAsia="Times New Roman" w:hAnsi="Times New Roman" w:cs="Times New Roman"/>
                <w:color w:val="000000"/>
                <w:sz w:val="24"/>
                <w:szCs w:val="24"/>
                <w:u w:color="000000"/>
                <w:lang w:eastAsia="en-US"/>
              </w:rPr>
            </w:pPr>
            <w:r w:rsidRPr="007211DB">
              <w:rPr>
                <w:rFonts w:ascii="Times New Roman" w:eastAsia="Times New Roman" w:hAnsi="Times New Roman" w:cs="Times New Roman"/>
                <w:color w:val="000000"/>
                <w:sz w:val="24"/>
                <w:szCs w:val="24"/>
                <w:u w:color="000000"/>
                <w:lang w:eastAsia="en-US"/>
              </w:rPr>
              <w:t>виды складских помещений и требования к ним;</w:t>
            </w:r>
          </w:p>
          <w:p w:rsidR="00680C6A" w:rsidRPr="007211DB" w:rsidRDefault="00680C6A" w:rsidP="008F152D">
            <w:pPr>
              <w:spacing w:after="0" w:line="240" w:lineRule="auto"/>
              <w:ind w:left="37" w:firstLine="390"/>
              <w:jc w:val="both"/>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оформления заказа на продукты со склада и приема продуктов, поступающих со склада и от поставщиков.</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01</w:t>
            </w:r>
          </w:p>
        </w:tc>
        <w:tc>
          <w:tcPr>
            <w:tcW w:w="3686"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Распознавать задачу и/или проблему в профессиональном и/или социальном контексте.</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Анализировать задачу и/или проблему и выделять её составные части.</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Правильно выявлять и эффективно искать информацию, необходимую для решения задачи и/или проблемы.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Составить план действия. </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Определять необходимые </w:t>
            </w:r>
            <w:r w:rsidRPr="007211DB">
              <w:rPr>
                <w:rFonts w:ascii="Times New Roman" w:hAnsi="Times New Roman" w:cs="Times New Roman"/>
                <w:bCs/>
                <w:sz w:val="24"/>
                <w:szCs w:val="24"/>
                <w:lang w:eastAsia="en-US"/>
              </w:rPr>
              <w:lastRenderedPageBreak/>
              <w:t>ресурсы.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proofErr w:type="gramStart"/>
            <w:r w:rsidRPr="007211DB">
              <w:rPr>
                <w:rFonts w:ascii="Times New Roman" w:hAnsi="Times New Roman" w:cs="Times New Roman"/>
                <w:bCs/>
                <w:sz w:val="24"/>
                <w:szCs w:val="24"/>
                <w:lang w:eastAsia="en-US"/>
              </w:rPr>
              <w:t>Владеть актуальными методами работы в профессиональной и смежных сферах.</w:t>
            </w:r>
            <w:proofErr w:type="gramEnd"/>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Реализовать составленный план.</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Оценивать результат и последствия своих действий (самостоятельно или с помощью наставника).</w:t>
            </w:r>
          </w:p>
        </w:tc>
        <w:tc>
          <w:tcPr>
            <w:tcW w:w="3969" w:type="dxa"/>
          </w:tcPr>
          <w:p w:rsidR="00680C6A" w:rsidRPr="007211DB" w:rsidRDefault="00680C6A" w:rsidP="007211DB">
            <w:pPr>
              <w:spacing w:after="0" w:line="240" w:lineRule="auto"/>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Актуальный профессиональный и социальный контекст, в котором приходится работать и жить.</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Основные источники информации и ресурсы для решения задач и проблем в профессиональном и/или социальном контексте.</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Алгоритмы выполнения работ в </w:t>
            </w:r>
            <w:proofErr w:type="gramStart"/>
            <w:r w:rsidRPr="007211DB">
              <w:rPr>
                <w:rFonts w:ascii="Times New Roman" w:hAnsi="Times New Roman" w:cs="Times New Roman"/>
                <w:bCs/>
                <w:sz w:val="24"/>
                <w:szCs w:val="24"/>
                <w:lang w:eastAsia="en-US"/>
              </w:rPr>
              <w:t>профессиональной</w:t>
            </w:r>
            <w:proofErr w:type="gramEnd"/>
            <w:r w:rsidRPr="007211DB">
              <w:rPr>
                <w:rFonts w:ascii="Times New Roman" w:hAnsi="Times New Roman" w:cs="Times New Roman"/>
                <w:bCs/>
                <w:sz w:val="24"/>
                <w:szCs w:val="24"/>
                <w:lang w:eastAsia="en-US"/>
              </w:rPr>
              <w:t xml:space="preserve"> и смежных </w:t>
            </w:r>
            <w:r w:rsidRPr="007211DB">
              <w:rPr>
                <w:rFonts w:ascii="Times New Roman" w:hAnsi="Times New Roman" w:cs="Times New Roman"/>
                <w:bCs/>
                <w:sz w:val="24"/>
                <w:szCs w:val="24"/>
                <w:lang w:eastAsia="en-US"/>
              </w:rPr>
              <w:lastRenderedPageBreak/>
              <w:t>областях.</w:t>
            </w:r>
          </w:p>
          <w:p w:rsidR="00680C6A" w:rsidRPr="007211DB" w:rsidRDefault="00680C6A" w:rsidP="007211DB">
            <w:pPr>
              <w:spacing w:after="0"/>
              <w:ind w:firstLine="427"/>
              <w:rPr>
                <w:rFonts w:ascii="Times New Roman" w:hAnsi="Times New Roman" w:cs="Times New Roman"/>
                <w:bCs/>
                <w:sz w:val="24"/>
                <w:szCs w:val="24"/>
                <w:lang w:eastAsia="en-US"/>
              </w:rPr>
            </w:pPr>
            <w:proofErr w:type="gramStart"/>
            <w:r w:rsidRPr="007211DB">
              <w:rPr>
                <w:rFonts w:ascii="Times New Roman" w:hAnsi="Times New Roman" w:cs="Times New Roman"/>
                <w:bCs/>
                <w:sz w:val="24"/>
                <w:szCs w:val="24"/>
                <w:lang w:eastAsia="en-US"/>
              </w:rPr>
              <w:t>Методы работы в профессиональной и смежных сферах.</w:t>
            </w:r>
            <w:proofErr w:type="gramEnd"/>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Структура плана для решения задач.</w:t>
            </w:r>
          </w:p>
          <w:p w:rsidR="00680C6A" w:rsidRPr="007211DB" w:rsidRDefault="00680C6A" w:rsidP="007211DB">
            <w:pPr>
              <w:spacing w:after="0"/>
              <w:ind w:firstLine="427"/>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Порядок </w:t>
            </w:r>
            <w:proofErr w:type="gramStart"/>
            <w:r w:rsidRPr="007211DB">
              <w:rPr>
                <w:rFonts w:ascii="Times New Roman" w:hAnsi="Times New Roman" w:cs="Times New Roman"/>
                <w:bCs/>
                <w:sz w:val="24"/>
                <w:szCs w:val="24"/>
                <w:lang w:eastAsia="en-US"/>
              </w:rPr>
              <w:t>оценки результатов решения задач профессиональной деятельности</w:t>
            </w:r>
            <w:proofErr w:type="gramEnd"/>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lastRenderedPageBreak/>
              <w:t>ОК 02</w:t>
            </w:r>
          </w:p>
        </w:tc>
        <w:tc>
          <w:tcPr>
            <w:tcW w:w="3686" w:type="dxa"/>
          </w:tcPr>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Определять задачи поиска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Определять необходимые источники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Планировать процесс поиска</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Структурировать получаемую информацию</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Выделять наиболее </w:t>
            </w:r>
            <w:proofErr w:type="gramStart"/>
            <w:r w:rsidRPr="007211DB">
              <w:rPr>
                <w:rFonts w:ascii="Times New Roman" w:hAnsi="Times New Roman" w:cs="Times New Roman"/>
                <w:sz w:val="24"/>
                <w:szCs w:val="24"/>
                <w:lang w:eastAsia="en-US"/>
              </w:rPr>
              <w:t>значимое</w:t>
            </w:r>
            <w:proofErr w:type="gramEnd"/>
            <w:r w:rsidRPr="007211DB">
              <w:rPr>
                <w:rFonts w:ascii="Times New Roman" w:hAnsi="Times New Roman" w:cs="Times New Roman"/>
                <w:sz w:val="24"/>
                <w:szCs w:val="24"/>
                <w:lang w:eastAsia="en-US"/>
              </w:rPr>
              <w:t xml:space="preserve"> в перечне информации</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Оценивать практическую значимость результатов поиска</w:t>
            </w:r>
          </w:p>
          <w:p w:rsidR="00680C6A" w:rsidRPr="007211DB" w:rsidRDefault="00680C6A" w:rsidP="007211DB">
            <w:pPr>
              <w:spacing w:after="0" w:line="240" w:lineRule="auto"/>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Оформлять результаты поиска</w:t>
            </w:r>
          </w:p>
        </w:tc>
        <w:tc>
          <w:tcPr>
            <w:tcW w:w="3969" w:type="dxa"/>
          </w:tcPr>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Номенклатура информационных источников применяемых в профессиональной деятельности</w:t>
            </w:r>
          </w:p>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Приемы структурирования информации</w:t>
            </w:r>
          </w:p>
          <w:p w:rsidR="00680C6A" w:rsidRPr="007211DB" w:rsidRDefault="00680C6A" w:rsidP="007211DB">
            <w:pPr>
              <w:spacing w:after="0"/>
              <w:ind w:firstLine="410"/>
              <w:rPr>
                <w:rFonts w:ascii="Times New Roman" w:hAnsi="Times New Roman" w:cs="Times New Roman"/>
                <w:sz w:val="24"/>
                <w:szCs w:val="24"/>
                <w:lang w:eastAsia="en-US"/>
              </w:rPr>
            </w:pPr>
            <w:r w:rsidRPr="007211DB">
              <w:rPr>
                <w:rFonts w:ascii="Times New Roman" w:hAnsi="Times New Roman" w:cs="Times New Roman"/>
                <w:sz w:val="24"/>
                <w:szCs w:val="24"/>
                <w:lang w:eastAsia="en-US"/>
              </w:rPr>
              <w:t>Формат оформления результатов поиска информации</w:t>
            </w:r>
          </w:p>
          <w:p w:rsidR="00680C6A" w:rsidRPr="007211DB" w:rsidRDefault="00680C6A" w:rsidP="007211DB">
            <w:pPr>
              <w:spacing w:after="0"/>
              <w:ind w:firstLine="410"/>
              <w:rPr>
                <w:rFonts w:ascii="Times New Roman" w:hAnsi="Times New Roman" w:cs="Times New Roman"/>
                <w:sz w:val="24"/>
                <w:szCs w:val="24"/>
                <w:lang w:eastAsia="en-US"/>
              </w:rPr>
            </w:pP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03</w:t>
            </w:r>
          </w:p>
        </w:tc>
        <w:tc>
          <w:tcPr>
            <w:tcW w:w="3686"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Определять актуальность нормативно-правовой документации в профессиональной деятельности</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Выстраивать траектории профессионального и личностного развития</w:t>
            </w:r>
          </w:p>
        </w:tc>
        <w:tc>
          <w:tcPr>
            <w:tcW w:w="3969"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Содержание актуальной нормативно-правовой документации</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Современная научная и профессиональная терминология</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Возможные траектории профессионального развития  и самообразования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04</w:t>
            </w:r>
          </w:p>
        </w:tc>
        <w:tc>
          <w:tcPr>
            <w:tcW w:w="3686"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Организовывать работу коллектива и команды</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Взаимодействовать</w:t>
            </w:r>
            <w:r w:rsidR="00B410C3">
              <w:rPr>
                <w:rFonts w:ascii="Times New Roman" w:hAnsi="Times New Roman" w:cs="Times New Roman"/>
                <w:bCs/>
                <w:sz w:val="24"/>
                <w:szCs w:val="24"/>
                <w:lang w:eastAsia="en-US"/>
              </w:rPr>
              <w:t xml:space="preserve"> </w:t>
            </w:r>
            <w:r w:rsidRPr="007211DB">
              <w:rPr>
                <w:rFonts w:ascii="Times New Roman" w:hAnsi="Times New Roman" w:cs="Times New Roman"/>
                <w:bCs/>
                <w:sz w:val="24"/>
                <w:szCs w:val="24"/>
                <w:lang w:eastAsia="en-US"/>
              </w:rPr>
              <w:t xml:space="preserve">с коллегами, руководством, </w:t>
            </w:r>
            <w:r w:rsidR="00214162" w:rsidRPr="007211DB">
              <w:rPr>
                <w:rFonts w:ascii="Times New Roman" w:hAnsi="Times New Roman" w:cs="Times New Roman"/>
                <w:bCs/>
                <w:sz w:val="24"/>
                <w:szCs w:val="24"/>
                <w:lang w:eastAsia="en-US"/>
              </w:rPr>
              <w:t xml:space="preserve">клиентами. </w:t>
            </w:r>
          </w:p>
        </w:tc>
        <w:tc>
          <w:tcPr>
            <w:tcW w:w="3969"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Психология коллектива</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Психология личности</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Основы проектной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05</w:t>
            </w:r>
          </w:p>
        </w:tc>
        <w:tc>
          <w:tcPr>
            <w:tcW w:w="3686" w:type="dxa"/>
          </w:tcPr>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Излагать свои мысли на государственном языке</w:t>
            </w:r>
          </w:p>
          <w:p w:rsidR="00680C6A" w:rsidRPr="007211DB" w:rsidRDefault="00680C6A" w:rsidP="007211DB">
            <w:pPr>
              <w:spacing w:after="0"/>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Оформлять документы</w:t>
            </w:r>
          </w:p>
        </w:tc>
        <w:tc>
          <w:tcPr>
            <w:tcW w:w="3969" w:type="dxa"/>
          </w:tcPr>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Особенности социального и культурного контекста</w:t>
            </w:r>
          </w:p>
          <w:p w:rsidR="00680C6A" w:rsidRPr="007211DB" w:rsidRDefault="00680C6A" w:rsidP="007211DB">
            <w:pPr>
              <w:spacing w:after="0" w:line="240" w:lineRule="auto"/>
              <w:ind w:firstLine="410"/>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Правила оформления документов.</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06</w:t>
            </w:r>
          </w:p>
        </w:tc>
        <w:tc>
          <w:tcPr>
            <w:tcW w:w="3686"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Описывать значимость своей профессии</w:t>
            </w:r>
          </w:p>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Презентовать структуру профессиональной деятельности по профессии</w:t>
            </w:r>
          </w:p>
        </w:tc>
        <w:tc>
          <w:tcPr>
            <w:tcW w:w="3969" w:type="dxa"/>
          </w:tcPr>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Сущность гражданско-патриотической позиции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Общечеловеческие ценности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Правила поведения в ходе выполнения профессиональной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07</w:t>
            </w:r>
          </w:p>
        </w:tc>
        <w:tc>
          <w:tcPr>
            <w:tcW w:w="3686"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Соблюдать нормы экологической безопасности</w:t>
            </w:r>
          </w:p>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 xml:space="preserve">Определять направления ресурсосбережения в рамках </w:t>
            </w:r>
            <w:r w:rsidRPr="007211DB">
              <w:rPr>
                <w:rFonts w:ascii="Times New Roman" w:hAnsi="Times New Roman" w:cs="Times New Roman"/>
                <w:bCs/>
                <w:sz w:val="24"/>
                <w:szCs w:val="24"/>
                <w:lang w:eastAsia="en-US"/>
              </w:rPr>
              <w:lastRenderedPageBreak/>
              <w:t>профессиональной деятельности по профессии</w:t>
            </w:r>
          </w:p>
        </w:tc>
        <w:tc>
          <w:tcPr>
            <w:tcW w:w="3969" w:type="dxa"/>
          </w:tcPr>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lastRenderedPageBreak/>
              <w:t>Правила экологической безопасности при ведении профессиональной деятельности</w:t>
            </w:r>
          </w:p>
          <w:p w:rsidR="00680C6A" w:rsidRPr="007211DB" w:rsidRDefault="00214162"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Основные ресурсы,</w:t>
            </w:r>
            <w:r w:rsidR="00680C6A" w:rsidRPr="007211DB">
              <w:rPr>
                <w:rFonts w:ascii="Times New Roman" w:hAnsi="Times New Roman" w:cs="Times New Roman"/>
                <w:bCs/>
                <w:sz w:val="24"/>
                <w:szCs w:val="24"/>
                <w:lang w:eastAsia="en-US"/>
              </w:rPr>
              <w:t xml:space="preserve"> задействованные в </w:t>
            </w:r>
            <w:r w:rsidR="00680C6A" w:rsidRPr="007211DB">
              <w:rPr>
                <w:rFonts w:ascii="Times New Roman" w:hAnsi="Times New Roman" w:cs="Times New Roman"/>
                <w:bCs/>
                <w:sz w:val="24"/>
                <w:szCs w:val="24"/>
                <w:lang w:eastAsia="en-US"/>
              </w:rPr>
              <w:lastRenderedPageBreak/>
              <w:t>профессиональной деятельности</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Пути обеспечения ресурсосбережения.</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lastRenderedPageBreak/>
              <w:t>ОК 09</w:t>
            </w:r>
          </w:p>
        </w:tc>
        <w:tc>
          <w:tcPr>
            <w:tcW w:w="3686" w:type="dxa"/>
          </w:tcPr>
          <w:p w:rsidR="00680C6A" w:rsidRPr="007211DB" w:rsidRDefault="00680C6A" w:rsidP="007211DB">
            <w:pPr>
              <w:spacing w:after="0" w:line="240" w:lineRule="auto"/>
              <w:ind w:right="-108"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Применять средства информационных технологий для решения профессиональных задач</w:t>
            </w:r>
          </w:p>
          <w:p w:rsidR="00680C6A" w:rsidRPr="007211DB" w:rsidRDefault="00680C6A" w:rsidP="007211DB">
            <w:pPr>
              <w:spacing w:after="0" w:line="240" w:lineRule="auto"/>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Использовать современное программное обеспечение</w:t>
            </w:r>
          </w:p>
        </w:tc>
        <w:tc>
          <w:tcPr>
            <w:tcW w:w="3969" w:type="dxa"/>
          </w:tcPr>
          <w:p w:rsidR="00680C6A" w:rsidRPr="007211DB" w:rsidRDefault="00680C6A" w:rsidP="007211DB">
            <w:pPr>
              <w:spacing w:after="0"/>
              <w:ind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Современные средства и устройства информатизации</w:t>
            </w:r>
          </w:p>
          <w:p w:rsidR="00680C6A" w:rsidRPr="007211DB" w:rsidRDefault="00680C6A" w:rsidP="007211DB">
            <w:pPr>
              <w:spacing w:after="0"/>
              <w:ind w:right="-146" w:firstLine="551"/>
              <w:rPr>
                <w:rFonts w:ascii="Times New Roman" w:hAnsi="Times New Roman" w:cs="Times New Roman"/>
                <w:bCs/>
                <w:sz w:val="24"/>
                <w:szCs w:val="24"/>
                <w:lang w:eastAsia="en-US"/>
              </w:rPr>
            </w:pPr>
            <w:r w:rsidRPr="007211DB">
              <w:rPr>
                <w:rFonts w:ascii="Times New Roman" w:hAnsi="Times New Roman" w:cs="Times New Roman"/>
                <w:bCs/>
                <w:sz w:val="24"/>
                <w:szCs w:val="24"/>
                <w:lang w:eastAsia="en-US"/>
              </w:rPr>
              <w:t>Порядок их применения и программное обеспечение в профессиональной деятельности</w:t>
            </w:r>
          </w:p>
        </w:tc>
      </w:tr>
      <w:tr w:rsidR="00680C6A" w:rsidRPr="007211DB" w:rsidTr="009418BE">
        <w:tc>
          <w:tcPr>
            <w:tcW w:w="1809" w:type="dxa"/>
          </w:tcPr>
          <w:p w:rsidR="00680C6A" w:rsidRPr="007211DB" w:rsidRDefault="00680C6A" w:rsidP="007211DB">
            <w:pPr>
              <w:spacing w:after="0"/>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ОК 10</w:t>
            </w:r>
          </w:p>
        </w:tc>
        <w:tc>
          <w:tcPr>
            <w:tcW w:w="3686" w:type="dxa"/>
          </w:tcPr>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 xml:space="preserve">Понимать общий смысл четко произнесенных высказываний на известные темы (профессиональные и бытовые), </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понимать тексты на базовые профессиональные темы</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участвовать в диалогах на знакомые общие и профессиональные темы</w:t>
            </w:r>
          </w:p>
          <w:p w:rsidR="00680C6A" w:rsidRPr="007211DB" w:rsidRDefault="00680C6A" w:rsidP="008F152D">
            <w:pPr>
              <w:spacing w:after="0" w:line="240" w:lineRule="auto"/>
              <w:rPr>
                <w:rFonts w:ascii="Times New Roman" w:hAnsi="Times New Roman" w:cs="Times New Roman"/>
                <w:sz w:val="24"/>
                <w:szCs w:val="24"/>
                <w:lang w:eastAsia="en-US"/>
              </w:rPr>
            </w:pPr>
            <w:r w:rsidRPr="007211DB">
              <w:rPr>
                <w:rFonts w:ascii="Times New Roman" w:hAnsi="Times New Roman" w:cs="Times New Roman"/>
                <w:sz w:val="24"/>
                <w:szCs w:val="24"/>
                <w:lang w:eastAsia="en-US"/>
              </w:rPr>
              <w:t>строить простые высказывания о себе и о своей профессиональной деятельности</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кратко обосновывать и объяснить свои действия (текущие и планируемые)</w:t>
            </w:r>
          </w:p>
          <w:p w:rsidR="00680C6A" w:rsidRPr="007211DB" w:rsidRDefault="00680C6A" w:rsidP="007211DB">
            <w:pPr>
              <w:spacing w:after="0" w:line="240" w:lineRule="auto"/>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писать простые связные сообщения на знакомые или интересующие профессиональные темы</w:t>
            </w:r>
          </w:p>
        </w:tc>
        <w:tc>
          <w:tcPr>
            <w:tcW w:w="3969" w:type="dxa"/>
          </w:tcPr>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построения простых и сложных предложений на профессиональные темы</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основные общеупотребительные глаголы (бытовая и профессиональная лексика)</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особенности произношения</w:t>
            </w:r>
          </w:p>
          <w:p w:rsidR="00680C6A" w:rsidRPr="007211DB" w:rsidRDefault="00680C6A" w:rsidP="007211DB">
            <w:pPr>
              <w:spacing w:after="0"/>
              <w:ind w:firstLine="551"/>
              <w:rPr>
                <w:rFonts w:ascii="Times New Roman" w:hAnsi="Times New Roman" w:cs="Times New Roman"/>
                <w:sz w:val="24"/>
                <w:szCs w:val="24"/>
                <w:lang w:eastAsia="en-US"/>
              </w:rPr>
            </w:pPr>
            <w:r w:rsidRPr="007211DB">
              <w:rPr>
                <w:rFonts w:ascii="Times New Roman" w:hAnsi="Times New Roman" w:cs="Times New Roman"/>
                <w:sz w:val="24"/>
                <w:szCs w:val="24"/>
                <w:lang w:eastAsia="en-US"/>
              </w:rPr>
              <w:t>правила чтения текстов профессиональной направленности</w:t>
            </w:r>
          </w:p>
        </w:tc>
      </w:tr>
    </w:tbl>
    <w:p w:rsidR="00B410C3" w:rsidRDefault="00B410C3" w:rsidP="008F152D">
      <w:pPr>
        <w:spacing w:after="0" w:line="240" w:lineRule="auto"/>
        <w:jc w:val="both"/>
        <w:rPr>
          <w:rFonts w:ascii="Times New Roman" w:eastAsia="Times New Roman" w:hAnsi="Times New Roman" w:cs="Times New Roman"/>
          <w:b/>
          <w:sz w:val="24"/>
          <w:szCs w:val="24"/>
        </w:rPr>
      </w:pPr>
    </w:p>
    <w:p w:rsidR="00971DE0" w:rsidRDefault="00971DE0" w:rsidP="008F152D">
      <w:pPr>
        <w:spacing w:after="0" w:line="240" w:lineRule="auto"/>
        <w:jc w:val="both"/>
        <w:rPr>
          <w:rFonts w:ascii="Times New Roman" w:eastAsia="Times New Roman" w:hAnsi="Times New Roman" w:cs="Times New Roman"/>
          <w:b/>
          <w:sz w:val="24"/>
          <w:szCs w:val="24"/>
        </w:rPr>
      </w:pPr>
    </w:p>
    <w:p w:rsidR="00971DE0" w:rsidRDefault="00971DE0" w:rsidP="008F152D">
      <w:pPr>
        <w:spacing w:after="0" w:line="240" w:lineRule="auto"/>
        <w:jc w:val="both"/>
        <w:rPr>
          <w:rFonts w:ascii="Times New Roman" w:eastAsia="Times New Roman" w:hAnsi="Times New Roman" w:cs="Times New Roman"/>
          <w:b/>
          <w:sz w:val="24"/>
          <w:szCs w:val="24"/>
        </w:rPr>
      </w:pPr>
    </w:p>
    <w:p w:rsidR="00680C6A" w:rsidRPr="00971DE0" w:rsidRDefault="00AA38E2" w:rsidP="00266EBC">
      <w:pPr>
        <w:pStyle w:val="a7"/>
        <w:numPr>
          <w:ilvl w:val="1"/>
          <w:numId w:val="26"/>
        </w:numPr>
        <w:spacing w:after="0"/>
        <w:jc w:val="both"/>
        <w:rPr>
          <w:b/>
        </w:rPr>
      </w:pPr>
      <w:r w:rsidRPr="00971DE0">
        <w:rPr>
          <w:b/>
        </w:rPr>
        <w:t>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7"/>
        <w:gridCol w:w="1275"/>
      </w:tblGrid>
      <w:tr w:rsidR="00971DE0" w:rsidRPr="00971DE0" w:rsidTr="00971DE0">
        <w:trPr>
          <w:trHeight w:val="490"/>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Вид учебной работы</w:t>
            </w:r>
          </w:p>
        </w:tc>
        <w:tc>
          <w:tcPr>
            <w:tcW w:w="684" w:type="pct"/>
            <w:vAlign w:val="center"/>
          </w:tcPr>
          <w:p w:rsidR="00971DE0" w:rsidRPr="00971DE0" w:rsidRDefault="00971DE0" w:rsidP="00971DE0">
            <w:pPr>
              <w:spacing w:after="0" w:line="240" w:lineRule="auto"/>
              <w:rPr>
                <w:rFonts w:ascii="Times New Roman" w:hAnsi="Times New Roman"/>
                <w:b/>
                <w:iCs/>
                <w:sz w:val="24"/>
                <w:szCs w:val="24"/>
              </w:rPr>
            </w:pPr>
            <w:r w:rsidRPr="00971DE0">
              <w:rPr>
                <w:rFonts w:ascii="Times New Roman" w:hAnsi="Times New Roman"/>
                <w:b/>
                <w:iCs/>
                <w:sz w:val="24"/>
                <w:szCs w:val="24"/>
              </w:rPr>
              <w:t>Объем часов</w:t>
            </w:r>
          </w:p>
        </w:tc>
      </w:tr>
      <w:tr w:rsidR="00971DE0" w:rsidRPr="00971DE0" w:rsidTr="00971DE0">
        <w:trPr>
          <w:trHeight w:val="276"/>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Обязательная аудиторная учебная нагрузка (всего)</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r w:rsidRPr="00971DE0">
              <w:rPr>
                <w:rFonts w:ascii="Times New Roman" w:hAnsi="Times New Roman"/>
                <w:b/>
                <w:iCs/>
                <w:sz w:val="24"/>
                <w:szCs w:val="24"/>
              </w:rPr>
              <w:t>95</w:t>
            </w:r>
          </w:p>
        </w:tc>
      </w:tr>
      <w:tr w:rsidR="00971DE0" w:rsidRPr="00971DE0" w:rsidTr="00971DE0">
        <w:trPr>
          <w:trHeight w:val="276"/>
        </w:trPr>
        <w:tc>
          <w:tcPr>
            <w:tcW w:w="4316" w:type="pct"/>
            <w:vAlign w:val="center"/>
          </w:tcPr>
          <w:p w:rsidR="00971DE0" w:rsidRPr="00971DE0" w:rsidRDefault="00971DE0" w:rsidP="00971DE0">
            <w:pPr>
              <w:rPr>
                <w:rFonts w:ascii="Times New Roman" w:hAnsi="Times New Roman"/>
                <w:b/>
                <w:sz w:val="24"/>
                <w:szCs w:val="24"/>
              </w:rPr>
            </w:pPr>
            <w:r w:rsidRPr="00971DE0">
              <w:rPr>
                <w:rFonts w:ascii="Times New Roman" w:hAnsi="Times New Roman"/>
                <w:b/>
                <w:sz w:val="24"/>
                <w:szCs w:val="24"/>
              </w:rPr>
              <w:t>В т.ч. в форме практической подготовки</w:t>
            </w:r>
          </w:p>
        </w:tc>
        <w:tc>
          <w:tcPr>
            <w:tcW w:w="684" w:type="pct"/>
            <w:vAlign w:val="center"/>
          </w:tcPr>
          <w:p w:rsidR="00971DE0" w:rsidRPr="00971DE0" w:rsidRDefault="001650DF" w:rsidP="00CA597B">
            <w:pPr>
              <w:jc w:val="center"/>
              <w:rPr>
                <w:rFonts w:ascii="Times New Roman" w:hAnsi="Times New Roman"/>
                <w:b/>
                <w:iCs/>
                <w:sz w:val="24"/>
                <w:szCs w:val="24"/>
              </w:rPr>
            </w:pPr>
            <w:r>
              <w:rPr>
                <w:rFonts w:ascii="Times New Roman" w:hAnsi="Times New Roman"/>
                <w:b/>
                <w:iCs/>
                <w:sz w:val="24"/>
                <w:szCs w:val="24"/>
              </w:rPr>
              <w:t>3</w:t>
            </w:r>
            <w:r w:rsidR="00CA597B">
              <w:rPr>
                <w:rFonts w:ascii="Times New Roman" w:hAnsi="Times New Roman"/>
                <w:b/>
                <w:iCs/>
                <w:sz w:val="24"/>
                <w:szCs w:val="24"/>
              </w:rPr>
              <w:t>6</w:t>
            </w:r>
          </w:p>
        </w:tc>
      </w:tr>
      <w:tr w:rsidR="00971DE0" w:rsidRPr="00971DE0" w:rsidTr="00971DE0">
        <w:trPr>
          <w:trHeight w:val="281"/>
        </w:trPr>
        <w:tc>
          <w:tcPr>
            <w:tcW w:w="4316" w:type="pct"/>
            <w:vAlign w:val="center"/>
          </w:tcPr>
          <w:p w:rsidR="00971DE0" w:rsidRPr="00971DE0" w:rsidRDefault="00971DE0" w:rsidP="00971DE0">
            <w:pPr>
              <w:spacing w:after="0" w:line="240" w:lineRule="auto"/>
              <w:rPr>
                <w:rFonts w:ascii="Times New Roman" w:hAnsi="Times New Roman"/>
                <w:b/>
                <w:iCs/>
                <w:sz w:val="24"/>
                <w:szCs w:val="24"/>
              </w:rPr>
            </w:pPr>
            <w:r w:rsidRPr="00971DE0">
              <w:rPr>
                <w:rFonts w:ascii="Times New Roman" w:hAnsi="Times New Roman"/>
                <w:b/>
                <w:sz w:val="24"/>
                <w:szCs w:val="24"/>
              </w:rPr>
              <w:t>в том числе:</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p>
        </w:tc>
      </w:tr>
      <w:tr w:rsidR="00971DE0" w:rsidRPr="00971DE0" w:rsidTr="00971DE0">
        <w:trPr>
          <w:trHeight w:val="25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теоретическое обучение</w:t>
            </w:r>
          </w:p>
        </w:tc>
        <w:tc>
          <w:tcPr>
            <w:tcW w:w="684" w:type="pct"/>
            <w:vAlign w:val="center"/>
          </w:tcPr>
          <w:p w:rsidR="00971DE0" w:rsidRPr="00971DE0" w:rsidRDefault="001650DF" w:rsidP="00CA597B">
            <w:pPr>
              <w:spacing w:after="0" w:line="240" w:lineRule="auto"/>
              <w:jc w:val="center"/>
              <w:rPr>
                <w:rFonts w:ascii="Times New Roman" w:hAnsi="Times New Roman"/>
                <w:b/>
                <w:iCs/>
                <w:sz w:val="24"/>
                <w:szCs w:val="24"/>
              </w:rPr>
            </w:pPr>
            <w:r>
              <w:rPr>
                <w:rFonts w:ascii="Times New Roman" w:hAnsi="Times New Roman"/>
                <w:b/>
                <w:iCs/>
                <w:sz w:val="24"/>
                <w:szCs w:val="24"/>
              </w:rPr>
              <w:t>5</w:t>
            </w:r>
            <w:r w:rsidR="00CA597B">
              <w:rPr>
                <w:rFonts w:ascii="Times New Roman" w:hAnsi="Times New Roman"/>
                <w:b/>
                <w:iCs/>
                <w:sz w:val="24"/>
                <w:szCs w:val="24"/>
              </w:rPr>
              <w:t>5</w:t>
            </w:r>
          </w:p>
        </w:tc>
      </w:tr>
      <w:tr w:rsidR="00971DE0" w:rsidRPr="00971DE0" w:rsidTr="00971DE0">
        <w:trPr>
          <w:trHeight w:val="260"/>
        </w:trPr>
        <w:tc>
          <w:tcPr>
            <w:tcW w:w="4316" w:type="pct"/>
            <w:vAlign w:val="center"/>
          </w:tcPr>
          <w:p w:rsidR="00971DE0" w:rsidRPr="007326B0" w:rsidRDefault="007326B0" w:rsidP="00971DE0">
            <w:pPr>
              <w:spacing w:after="0" w:line="240" w:lineRule="auto"/>
              <w:rPr>
                <w:rFonts w:ascii="Times New Roman" w:hAnsi="Times New Roman" w:cs="Times New Roman"/>
                <w:b/>
                <w:sz w:val="24"/>
                <w:szCs w:val="24"/>
              </w:rPr>
            </w:pPr>
            <w:r w:rsidRPr="007326B0">
              <w:rPr>
                <w:rFonts w:ascii="Times New Roman" w:hAnsi="Times New Roman" w:cs="Times New Roman"/>
                <w:b/>
                <w:sz w:val="24"/>
                <w:szCs w:val="24"/>
              </w:rPr>
              <w:t>лабораторные занятия</w:t>
            </w:r>
          </w:p>
        </w:tc>
        <w:tc>
          <w:tcPr>
            <w:tcW w:w="684" w:type="pct"/>
            <w:vAlign w:val="center"/>
          </w:tcPr>
          <w:p w:rsidR="00971DE0" w:rsidRPr="00971DE0" w:rsidRDefault="001650DF" w:rsidP="00CA597B">
            <w:pPr>
              <w:spacing w:after="0" w:line="240" w:lineRule="auto"/>
              <w:jc w:val="center"/>
              <w:rPr>
                <w:rFonts w:ascii="Times New Roman" w:hAnsi="Times New Roman"/>
                <w:b/>
                <w:iCs/>
                <w:sz w:val="24"/>
                <w:szCs w:val="24"/>
              </w:rPr>
            </w:pPr>
            <w:r>
              <w:rPr>
                <w:rFonts w:ascii="Times New Roman" w:hAnsi="Times New Roman"/>
                <w:b/>
                <w:iCs/>
                <w:sz w:val="24"/>
                <w:szCs w:val="24"/>
              </w:rPr>
              <w:t>3</w:t>
            </w:r>
            <w:r w:rsidR="00CA597B">
              <w:rPr>
                <w:rFonts w:ascii="Times New Roman" w:hAnsi="Times New Roman"/>
                <w:b/>
                <w:iCs/>
                <w:sz w:val="24"/>
                <w:szCs w:val="24"/>
              </w:rPr>
              <w:t>6</w:t>
            </w:r>
          </w:p>
        </w:tc>
      </w:tr>
      <w:tr w:rsidR="00971DE0" w:rsidRPr="00971DE0" w:rsidTr="00971DE0">
        <w:trPr>
          <w:trHeight w:val="23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 xml:space="preserve">практические занятия </w:t>
            </w:r>
          </w:p>
        </w:tc>
        <w:tc>
          <w:tcPr>
            <w:tcW w:w="684" w:type="pct"/>
            <w:vAlign w:val="center"/>
          </w:tcPr>
          <w:p w:rsidR="00971DE0" w:rsidRPr="00971DE0" w:rsidRDefault="0094267F" w:rsidP="00971DE0">
            <w:pPr>
              <w:spacing w:after="0" w:line="240" w:lineRule="auto"/>
              <w:jc w:val="center"/>
              <w:rPr>
                <w:rFonts w:ascii="Times New Roman" w:hAnsi="Times New Roman"/>
                <w:b/>
                <w:iCs/>
                <w:sz w:val="24"/>
                <w:szCs w:val="24"/>
              </w:rPr>
            </w:pPr>
            <w:r>
              <w:rPr>
                <w:rFonts w:ascii="Times New Roman" w:hAnsi="Times New Roman"/>
                <w:b/>
                <w:iCs/>
                <w:sz w:val="24"/>
                <w:szCs w:val="24"/>
              </w:rPr>
              <w:t>-</w:t>
            </w:r>
          </w:p>
        </w:tc>
      </w:tr>
      <w:tr w:rsidR="00971DE0" w:rsidRPr="00971DE0" w:rsidTr="00971DE0">
        <w:trPr>
          <w:trHeight w:val="237"/>
        </w:trPr>
        <w:tc>
          <w:tcPr>
            <w:tcW w:w="4316" w:type="pct"/>
            <w:vAlign w:val="center"/>
          </w:tcPr>
          <w:p w:rsidR="00971DE0" w:rsidRPr="00971DE0" w:rsidRDefault="00971DE0" w:rsidP="00971DE0">
            <w:pPr>
              <w:spacing w:after="0" w:line="240" w:lineRule="auto"/>
              <w:rPr>
                <w:rFonts w:ascii="Times New Roman" w:hAnsi="Times New Roman"/>
                <w:b/>
                <w:sz w:val="24"/>
                <w:szCs w:val="24"/>
              </w:rPr>
            </w:pPr>
            <w:r w:rsidRPr="00971DE0">
              <w:rPr>
                <w:rFonts w:ascii="Times New Roman" w:hAnsi="Times New Roman"/>
                <w:b/>
                <w:sz w:val="24"/>
                <w:szCs w:val="24"/>
              </w:rPr>
              <w:t>Самостоятельная работа</w:t>
            </w:r>
          </w:p>
        </w:tc>
        <w:tc>
          <w:tcPr>
            <w:tcW w:w="684" w:type="pct"/>
            <w:vAlign w:val="center"/>
          </w:tcPr>
          <w:p w:rsidR="00971DE0" w:rsidRPr="00971DE0" w:rsidRDefault="00601ADE" w:rsidP="00971DE0">
            <w:pPr>
              <w:spacing w:after="0" w:line="240" w:lineRule="auto"/>
              <w:jc w:val="center"/>
              <w:rPr>
                <w:rFonts w:ascii="Times New Roman" w:hAnsi="Times New Roman"/>
                <w:b/>
                <w:iCs/>
                <w:sz w:val="24"/>
                <w:szCs w:val="24"/>
              </w:rPr>
            </w:pPr>
            <w:r>
              <w:rPr>
                <w:rFonts w:ascii="Times New Roman" w:hAnsi="Times New Roman"/>
                <w:b/>
                <w:iCs/>
                <w:sz w:val="24"/>
                <w:szCs w:val="24"/>
              </w:rPr>
              <w:t>4</w:t>
            </w:r>
          </w:p>
        </w:tc>
      </w:tr>
      <w:tr w:rsidR="00971DE0" w:rsidRPr="00971DE0" w:rsidTr="00971DE0">
        <w:trPr>
          <w:trHeight w:val="211"/>
        </w:trPr>
        <w:tc>
          <w:tcPr>
            <w:tcW w:w="4316" w:type="pct"/>
            <w:vAlign w:val="center"/>
          </w:tcPr>
          <w:p w:rsidR="00971DE0" w:rsidRPr="00971DE0" w:rsidRDefault="00971DE0" w:rsidP="00971DE0">
            <w:pPr>
              <w:suppressAutoHyphens/>
              <w:spacing w:after="0" w:line="240" w:lineRule="auto"/>
              <w:rPr>
                <w:rFonts w:ascii="Times New Roman" w:hAnsi="Times New Roman"/>
                <w:b/>
                <w:iCs/>
                <w:sz w:val="24"/>
                <w:szCs w:val="24"/>
              </w:rPr>
            </w:pPr>
            <w:r w:rsidRPr="00971DE0">
              <w:rPr>
                <w:rFonts w:ascii="Times New Roman" w:hAnsi="Times New Roman"/>
                <w:b/>
                <w:iCs/>
                <w:sz w:val="24"/>
                <w:szCs w:val="24"/>
              </w:rPr>
              <w:t>Промежуточная аттестация</w:t>
            </w:r>
            <w:r w:rsidRPr="00971DE0">
              <w:rPr>
                <w:b/>
              </w:rPr>
              <w:t xml:space="preserve"> </w:t>
            </w:r>
            <w:r w:rsidRPr="00971DE0">
              <w:rPr>
                <w:rFonts w:ascii="Times New Roman" w:hAnsi="Times New Roman"/>
                <w:b/>
                <w:sz w:val="24"/>
                <w:szCs w:val="24"/>
              </w:rPr>
              <w:t>в форме дифференцированного зачета</w:t>
            </w:r>
          </w:p>
        </w:tc>
        <w:tc>
          <w:tcPr>
            <w:tcW w:w="684" w:type="pct"/>
            <w:vAlign w:val="center"/>
          </w:tcPr>
          <w:p w:rsidR="00971DE0" w:rsidRPr="00971DE0" w:rsidRDefault="00971DE0" w:rsidP="00971DE0">
            <w:pPr>
              <w:spacing w:after="0" w:line="240" w:lineRule="auto"/>
              <w:jc w:val="center"/>
              <w:rPr>
                <w:rFonts w:ascii="Times New Roman" w:hAnsi="Times New Roman"/>
                <w:b/>
                <w:iCs/>
                <w:sz w:val="24"/>
                <w:szCs w:val="24"/>
              </w:rPr>
            </w:pPr>
            <w:r w:rsidRPr="00971DE0">
              <w:rPr>
                <w:rFonts w:ascii="Times New Roman" w:hAnsi="Times New Roman"/>
                <w:b/>
                <w:iCs/>
                <w:sz w:val="24"/>
                <w:szCs w:val="24"/>
              </w:rPr>
              <w:t>2</w:t>
            </w:r>
          </w:p>
        </w:tc>
      </w:tr>
    </w:tbl>
    <w:p w:rsidR="00B410C3" w:rsidRDefault="00B410C3"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971DE0" w:rsidRDefault="00971DE0"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971DE0" w:rsidRDefault="00971DE0" w:rsidP="0097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B410C3" w:rsidRDefault="00B410C3" w:rsidP="001A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B741A2" w:rsidRPr="00B741A2" w:rsidRDefault="00214162" w:rsidP="001A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00B741A2" w:rsidRPr="00B741A2">
        <w:rPr>
          <w:rFonts w:ascii="Times New Roman" w:hAnsi="Times New Roman" w:cs="Times New Roman"/>
          <w:b/>
          <w:sz w:val="28"/>
          <w:szCs w:val="28"/>
        </w:rPr>
        <w:t>. ТЕМАТИЧЕСКИЙ ПЛАН</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2"/>
        <w:gridCol w:w="2129"/>
        <w:gridCol w:w="1985"/>
        <w:gridCol w:w="1701"/>
      </w:tblGrid>
      <w:tr w:rsidR="001A3FF5" w:rsidRPr="00F54158" w:rsidTr="004540B3">
        <w:tc>
          <w:tcPr>
            <w:tcW w:w="4392" w:type="dxa"/>
            <w:vMerge w:val="restart"/>
          </w:tcPr>
          <w:p w:rsidR="001A3FF5" w:rsidRPr="00F54158" w:rsidRDefault="001A3FF5" w:rsidP="00971DE0">
            <w:pPr>
              <w:spacing w:after="0"/>
              <w:rPr>
                <w:rFonts w:ascii="Times New Roman" w:hAnsi="Times New Roman" w:cs="Times New Roman"/>
                <w:sz w:val="24"/>
                <w:szCs w:val="24"/>
              </w:rPr>
            </w:pPr>
            <w:r w:rsidRPr="00F54158">
              <w:rPr>
                <w:rFonts w:ascii="Times New Roman" w:hAnsi="Times New Roman" w:cs="Times New Roman"/>
                <w:sz w:val="24"/>
                <w:szCs w:val="24"/>
              </w:rPr>
              <w:t>Наименование частей, разделов</w:t>
            </w:r>
          </w:p>
        </w:tc>
        <w:tc>
          <w:tcPr>
            <w:tcW w:w="5815" w:type="dxa"/>
            <w:gridSpan w:val="3"/>
          </w:tcPr>
          <w:p w:rsidR="001A3FF5" w:rsidRPr="00F54158" w:rsidRDefault="001A3FF5" w:rsidP="00971DE0">
            <w:pPr>
              <w:spacing w:after="0"/>
              <w:jc w:val="center"/>
              <w:rPr>
                <w:rFonts w:ascii="Times New Roman" w:hAnsi="Times New Roman" w:cs="Times New Roman"/>
                <w:sz w:val="24"/>
                <w:szCs w:val="24"/>
              </w:rPr>
            </w:pPr>
            <w:r w:rsidRPr="00F54158">
              <w:rPr>
                <w:rFonts w:ascii="Times New Roman" w:hAnsi="Times New Roman" w:cs="Times New Roman"/>
                <w:sz w:val="24"/>
                <w:szCs w:val="24"/>
              </w:rPr>
              <w:t xml:space="preserve">Обязательная аудиторная учебная нагрузка </w:t>
            </w:r>
            <w:proofErr w:type="gramStart"/>
            <w:r w:rsidRPr="00F54158">
              <w:rPr>
                <w:rFonts w:ascii="Times New Roman" w:hAnsi="Times New Roman" w:cs="Times New Roman"/>
                <w:sz w:val="24"/>
                <w:szCs w:val="24"/>
              </w:rPr>
              <w:t>обучающихся</w:t>
            </w:r>
            <w:proofErr w:type="gramEnd"/>
          </w:p>
        </w:tc>
      </w:tr>
      <w:tr w:rsidR="001A3FF5" w:rsidRPr="00F54158" w:rsidTr="00C66657">
        <w:trPr>
          <w:trHeight w:val="243"/>
        </w:trPr>
        <w:tc>
          <w:tcPr>
            <w:tcW w:w="4392" w:type="dxa"/>
            <w:vMerge/>
          </w:tcPr>
          <w:p w:rsidR="001A3FF5" w:rsidRPr="00F54158" w:rsidRDefault="001A3FF5" w:rsidP="00971DE0">
            <w:pPr>
              <w:spacing w:after="0"/>
              <w:rPr>
                <w:rFonts w:ascii="Times New Roman" w:hAnsi="Times New Roman" w:cs="Times New Roman"/>
                <w:sz w:val="24"/>
                <w:szCs w:val="24"/>
              </w:rPr>
            </w:pPr>
          </w:p>
        </w:tc>
        <w:tc>
          <w:tcPr>
            <w:tcW w:w="2129" w:type="dxa"/>
            <w:vMerge w:val="restart"/>
          </w:tcPr>
          <w:p w:rsidR="001A3FF5" w:rsidRPr="00F54158" w:rsidRDefault="001A3FF5" w:rsidP="00971DE0">
            <w:pPr>
              <w:spacing w:after="0"/>
              <w:ind w:firstLine="34"/>
              <w:rPr>
                <w:rFonts w:ascii="Times New Roman" w:hAnsi="Times New Roman" w:cs="Times New Roman"/>
                <w:sz w:val="24"/>
                <w:szCs w:val="24"/>
              </w:rPr>
            </w:pPr>
            <w:r w:rsidRPr="00F54158">
              <w:rPr>
                <w:rFonts w:ascii="Times New Roman" w:hAnsi="Times New Roman" w:cs="Times New Roman"/>
                <w:sz w:val="24"/>
                <w:szCs w:val="24"/>
              </w:rPr>
              <w:t xml:space="preserve">Всего часов </w:t>
            </w:r>
          </w:p>
        </w:tc>
        <w:tc>
          <w:tcPr>
            <w:tcW w:w="3686" w:type="dxa"/>
            <w:gridSpan w:val="2"/>
          </w:tcPr>
          <w:p w:rsidR="001A3FF5" w:rsidRPr="00F54158" w:rsidRDefault="001A3FF5" w:rsidP="00971DE0">
            <w:pPr>
              <w:spacing w:after="0"/>
              <w:ind w:firstLine="34"/>
              <w:jc w:val="center"/>
              <w:rPr>
                <w:rFonts w:ascii="Times New Roman" w:hAnsi="Times New Roman" w:cs="Times New Roman"/>
                <w:sz w:val="24"/>
                <w:szCs w:val="24"/>
              </w:rPr>
            </w:pPr>
            <w:r w:rsidRPr="00F54158">
              <w:rPr>
                <w:rFonts w:ascii="Times New Roman" w:hAnsi="Times New Roman" w:cs="Times New Roman"/>
                <w:sz w:val="24"/>
                <w:szCs w:val="24"/>
              </w:rPr>
              <w:t>В том числе</w:t>
            </w:r>
          </w:p>
        </w:tc>
      </w:tr>
      <w:tr w:rsidR="00C66657" w:rsidRPr="00F54158" w:rsidTr="00C66657">
        <w:trPr>
          <w:trHeight w:val="1122"/>
        </w:trPr>
        <w:tc>
          <w:tcPr>
            <w:tcW w:w="4392" w:type="dxa"/>
            <w:vMerge/>
          </w:tcPr>
          <w:p w:rsidR="00C66657" w:rsidRPr="00F54158" w:rsidRDefault="00C66657" w:rsidP="00971DE0">
            <w:pPr>
              <w:spacing w:after="0"/>
              <w:rPr>
                <w:rFonts w:ascii="Times New Roman" w:hAnsi="Times New Roman" w:cs="Times New Roman"/>
                <w:sz w:val="24"/>
                <w:szCs w:val="24"/>
              </w:rPr>
            </w:pPr>
          </w:p>
        </w:tc>
        <w:tc>
          <w:tcPr>
            <w:tcW w:w="2129" w:type="dxa"/>
            <w:vMerge/>
          </w:tcPr>
          <w:p w:rsidR="00C66657" w:rsidRPr="00F54158" w:rsidRDefault="00C66657" w:rsidP="00971DE0">
            <w:pPr>
              <w:spacing w:after="0"/>
              <w:ind w:firstLine="34"/>
              <w:rPr>
                <w:rFonts w:ascii="Times New Roman" w:hAnsi="Times New Roman" w:cs="Times New Roman"/>
                <w:sz w:val="24"/>
                <w:szCs w:val="24"/>
              </w:rPr>
            </w:pPr>
          </w:p>
        </w:tc>
        <w:tc>
          <w:tcPr>
            <w:tcW w:w="1985" w:type="dxa"/>
          </w:tcPr>
          <w:p w:rsidR="00C66657" w:rsidRPr="00F54158" w:rsidRDefault="00C66657" w:rsidP="00971DE0">
            <w:pPr>
              <w:spacing w:after="0"/>
              <w:ind w:left="-105" w:right="-108" w:firstLine="34"/>
              <w:jc w:val="center"/>
              <w:rPr>
                <w:rFonts w:ascii="Times New Roman" w:hAnsi="Times New Roman" w:cs="Times New Roman"/>
                <w:sz w:val="24"/>
                <w:szCs w:val="24"/>
              </w:rPr>
            </w:pPr>
            <w:r w:rsidRPr="00F54158">
              <w:rPr>
                <w:rFonts w:ascii="Times New Roman" w:hAnsi="Times New Roman" w:cs="Times New Roman"/>
                <w:sz w:val="24"/>
                <w:szCs w:val="24"/>
              </w:rPr>
              <w:t>лабораторные работы (часы)</w:t>
            </w:r>
          </w:p>
        </w:tc>
        <w:tc>
          <w:tcPr>
            <w:tcW w:w="1701" w:type="dxa"/>
          </w:tcPr>
          <w:p w:rsidR="00C66657" w:rsidRPr="00F54158" w:rsidRDefault="00971DE0" w:rsidP="00971DE0">
            <w:pPr>
              <w:spacing w:after="0"/>
              <w:ind w:left="-108" w:right="-108" w:firstLine="34"/>
              <w:jc w:val="center"/>
              <w:rPr>
                <w:rFonts w:ascii="Times New Roman" w:hAnsi="Times New Roman" w:cs="Times New Roman"/>
                <w:sz w:val="24"/>
                <w:szCs w:val="24"/>
              </w:rPr>
            </w:pPr>
            <w:r w:rsidRPr="00F54158">
              <w:rPr>
                <w:rFonts w:ascii="Times New Roman" w:hAnsi="Times New Roman" w:cs="Times New Roman"/>
                <w:sz w:val="24"/>
                <w:szCs w:val="24"/>
              </w:rPr>
              <w:t xml:space="preserve">Самостоятельные работы </w:t>
            </w:r>
          </w:p>
        </w:tc>
      </w:tr>
      <w:tr w:rsidR="00971DE0" w:rsidRPr="00F54158" w:rsidTr="00C66657">
        <w:trPr>
          <w:trHeight w:val="375"/>
        </w:trPr>
        <w:tc>
          <w:tcPr>
            <w:tcW w:w="4392" w:type="dxa"/>
          </w:tcPr>
          <w:p w:rsidR="00971DE0" w:rsidRPr="00F54158" w:rsidRDefault="006F36FE" w:rsidP="00971DE0">
            <w:pPr>
              <w:autoSpaceDE w:val="0"/>
              <w:autoSpaceDN w:val="0"/>
              <w:adjustRightInd w:val="0"/>
              <w:spacing w:after="0"/>
              <w:rPr>
                <w:rFonts w:ascii="Times New Roman" w:hAnsi="Times New Roman" w:cs="Times New Roman"/>
                <w:bCs/>
                <w:sz w:val="24"/>
                <w:szCs w:val="24"/>
              </w:rPr>
            </w:pPr>
            <w:r w:rsidRPr="00F54158">
              <w:rPr>
                <w:rFonts w:ascii="Times New Roman" w:hAnsi="Times New Roman" w:cs="Times New Roman"/>
                <w:bCs/>
                <w:sz w:val="24"/>
                <w:szCs w:val="24"/>
              </w:rPr>
              <w:t>Тема 1.</w:t>
            </w:r>
            <w:r w:rsidR="00971DE0" w:rsidRPr="00F54158">
              <w:rPr>
                <w:rFonts w:ascii="Times New Roman" w:hAnsi="Times New Roman" w:cs="Times New Roman"/>
                <w:bCs/>
                <w:sz w:val="24"/>
                <w:szCs w:val="24"/>
              </w:rPr>
              <w:t>Химический состав пищевых продуктов</w:t>
            </w:r>
          </w:p>
        </w:tc>
        <w:tc>
          <w:tcPr>
            <w:tcW w:w="2129" w:type="dxa"/>
          </w:tcPr>
          <w:p w:rsidR="00971DE0" w:rsidRPr="00F54158" w:rsidRDefault="006F36FE"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1</w:t>
            </w:r>
            <w:r w:rsidR="00681974">
              <w:rPr>
                <w:rFonts w:ascii="Times New Roman" w:eastAsiaTheme="minorHAnsi" w:hAnsi="Times New Roman" w:cs="Times New Roman"/>
                <w:sz w:val="24"/>
                <w:szCs w:val="24"/>
                <w:lang w:eastAsia="en-US"/>
              </w:rPr>
              <w:t>5</w:t>
            </w:r>
          </w:p>
        </w:tc>
        <w:tc>
          <w:tcPr>
            <w:tcW w:w="1985" w:type="dxa"/>
          </w:tcPr>
          <w:p w:rsidR="00971DE0" w:rsidRPr="00F54158" w:rsidRDefault="006F36FE" w:rsidP="00971DE0">
            <w:pPr>
              <w:spacing w:after="0"/>
              <w:rPr>
                <w:rFonts w:ascii="Times New Roman" w:hAnsi="Times New Roman" w:cs="Times New Roman"/>
                <w:sz w:val="24"/>
                <w:szCs w:val="24"/>
              </w:rPr>
            </w:pPr>
            <w:r w:rsidRPr="00F54158">
              <w:rPr>
                <w:rFonts w:ascii="Times New Roman" w:hAnsi="Times New Roman" w:cs="Times New Roman"/>
                <w:sz w:val="24"/>
                <w:szCs w:val="24"/>
              </w:rPr>
              <w:t>4</w:t>
            </w:r>
          </w:p>
        </w:tc>
        <w:tc>
          <w:tcPr>
            <w:tcW w:w="1701" w:type="dxa"/>
          </w:tcPr>
          <w:p w:rsidR="00971DE0" w:rsidRPr="00F54158" w:rsidRDefault="008C4088"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971DE0" w:rsidRPr="00F54158" w:rsidTr="00C66657">
        <w:trPr>
          <w:trHeight w:val="375"/>
        </w:trPr>
        <w:tc>
          <w:tcPr>
            <w:tcW w:w="4392" w:type="dxa"/>
          </w:tcPr>
          <w:p w:rsidR="006F36FE" w:rsidRPr="00F54158" w:rsidRDefault="006F36FE" w:rsidP="006F36FE">
            <w:pPr>
              <w:pStyle w:val="TableParagraph"/>
              <w:jc w:val="both"/>
              <w:rPr>
                <w:sz w:val="24"/>
                <w:szCs w:val="24"/>
              </w:rPr>
            </w:pPr>
            <w:r w:rsidRPr="00F54158">
              <w:rPr>
                <w:sz w:val="24"/>
                <w:szCs w:val="24"/>
              </w:rPr>
              <w:t>Тема 2.Классификация</w:t>
            </w:r>
          </w:p>
          <w:p w:rsidR="006F36FE" w:rsidRPr="00F54158" w:rsidRDefault="006F36FE" w:rsidP="006F36FE">
            <w:pPr>
              <w:pStyle w:val="TableParagraph"/>
              <w:jc w:val="both"/>
              <w:rPr>
                <w:sz w:val="24"/>
                <w:szCs w:val="24"/>
              </w:rPr>
            </w:pPr>
            <w:r w:rsidRPr="00F54158">
              <w:rPr>
                <w:sz w:val="24"/>
                <w:szCs w:val="24"/>
              </w:rPr>
              <w:t>продовольственных</w:t>
            </w:r>
          </w:p>
          <w:p w:rsidR="00971DE0" w:rsidRPr="00F54158" w:rsidRDefault="006F36FE" w:rsidP="006F36FE">
            <w:pPr>
              <w:autoSpaceDE w:val="0"/>
              <w:autoSpaceDN w:val="0"/>
              <w:adjustRightInd w:val="0"/>
              <w:spacing w:after="0"/>
              <w:jc w:val="both"/>
              <w:rPr>
                <w:rFonts w:ascii="Times New Roman" w:hAnsi="Times New Roman" w:cs="Times New Roman"/>
                <w:bCs/>
                <w:sz w:val="24"/>
                <w:szCs w:val="24"/>
              </w:rPr>
            </w:pPr>
            <w:r w:rsidRPr="00F54158">
              <w:rPr>
                <w:rFonts w:ascii="Times New Roman" w:hAnsi="Times New Roman" w:cs="Times New Roman"/>
                <w:sz w:val="24"/>
                <w:szCs w:val="24"/>
              </w:rPr>
              <w:t>товаров</w:t>
            </w:r>
          </w:p>
        </w:tc>
        <w:tc>
          <w:tcPr>
            <w:tcW w:w="2129" w:type="dxa"/>
          </w:tcPr>
          <w:p w:rsidR="0065358A"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p w:rsidR="00971DE0" w:rsidRPr="0065358A" w:rsidRDefault="00971DE0" w:rsidP="0065358A">
            <w:pPr>
              <w:jc w:val="center"/>
              <w:rPr>
                <w:rFonts w:ascii="Times New Roman" w:eastAsiaTheme="minorHAnsi" w:hAnsi="Times New Roman" w:cs="Times New Roman"/>
                <w:sz w:val="24"/>
                <w:szCs w:val="24"/>
                <w:lang w:eastAsia="en-US"/>
              </w:rPr>
            </w:pPr>
          </w:p>
        </w:tc>
        <w:tc>
          <w:tcPr>
            <w:tcW w:w="1985" w:type="dxa"/>
          </w:tcPr>
          <w:p w:rsidR="00971DE0" w:rsidRPr="00F54158" w:rsidRDefault="00971DE0" w:rsidP="00971DE0">
            <w:pPr>
              <w:spacing w:after="0"/>
              <w:rPr>
                <w:rFonts w:ascii="Times New Roman" w:hAnsi="Times New Roman" w:cs="Times New Roman"/>
                <w:sz w:val="24"/>
                <w:szCs w:val="24"/>
              </w:rPr>
            </w:pPr>
          </w:p>
        </w:tc>
        <w:tc>
          <w:tcPr>
            <w:tcW w:w="1701" w:type="dxa"/>
          </w:tcPr>
          <w:p w:rsidR="00971DE0" w:rsidRPr="00F54158" w:rsidRDefault="00137526" w:rsidP="00971DE0">
            <w:pPr>
              <w:spacing w:after="0"/>
              <w:rPr>
                <w:rFonts w:ascii="Times New Roman" w:hAnsi="Times New Roman" w:cs="Times New Roman"/>
                <w:sz w:val="24"/>
                <w:szCs w:val="24"/>
              </w:rPr>
            </w:pPr>
            <w:r>
              <w:rPr>
                <w:rFonts w:ascii="Times New Roman" w:hAnsi="Times New Roman" w:cs="Times New Roman"/>
                <w:sz w:val="24"/>
                <w:szCs w:val="24"/>
              </w:rPr>
              <w:t>4</w:t>
            </w:r>
          </w:p>
        </w:tc>
      </w:tr>
      <w:tr w:rsidR="00971DE0" w:rsidRPr="00F54158" w:rsidTr="00C66657">
        <w:trPr>
          <w:trHeight w:val="375"/>
        </w:trPr>
        <w:tc>
          <w:tcPr>
            <w:tcW w:w="4392" w:type="dxa"/>
          </w:tcPr>
          <w:p w:rsidR="006F36FE" w:rsidRPr="00F54158" w:rsidRDefault="006F36FE" w:rsidP="006F36FE">
            <w:pPr>
              <w:pStyle w:val="TableParagraph"/>
              <w:rPr>
                <w:sz w:val="24"/>
                <w:szCs w:val="24"/>
              </w:rPr>
            </w:pPr>
            <w:r w:rsidRPr="00F54158">
              <w:rPr>
                <w:sz w:val="24"/>
                <w:szCs w:val="24"/>
              </w:rPr>
              <w:t>Тема 3.</w:t>
            </w:r>
          </w:p>
          <w:p w:rsidR="006F36FE" w:rsidRPr="00F54158" w:rsidRDefault="006F36FE" w:rsidP="006F36FE">
            <w:pPr>
              <w:pStyle w:val="TableParagraph"/>
              <w:rPr>
                <w:sz w:val="24"/>
                <w:szCs w:val="24"/>
              </w:rPr>
            </w:pPr>
            <w:r w:rsidRPr="00F54158">
              <w:rPr>
                <w:sz w:val="24"/>
                <w:szCs w:val="24"/>
              </w:rPr>
              <w:t>Товароведная характеристика овощей, плодов, грибов</w:t>
            </w:r>
          </w:p>
          <w:p w:rsidR="00971DE0" w:rsidRPr="00F54158" w:rsidRDefault="006F36FE" w:rsidP="006F36FE">
            <w:pPr>
              <w:autoSpaceDE w:val="0"/>
              <w:autoSpaceDN w:val="0"/>
              <w:adjustRightInd w:val="0"/>
              <w:spacing w:after="0"/>
              <w:rPr>
                <w:rFonts w:ascii="Times New Roman" w:hAnsi="Times New Roman" w:cs="Times New Roman"/>
                <w:bCs/>
                <w:sz w:val="24"/>
                <w:szCs w:val="24"/>
              </w:rPr>
            </w:pPr>
            <w:r w:rsidRPr="00F54158">
              <w:rPr>
                <w:rFonts w:ascii="Times New Roman" w:hAnsi="Times New Roman" w:cs="Times New Roman"/>
                <w:sz w:val="24"/>
                <w:szCs w:val="24"/>
              </w:rPr>
              <w:t>и продуктов их переработки</w:t>
            </w:r>
          </w:p>
        </w:tc>
        <w:tc>
          <w:tcPr>
            <w:tcW w:w="2129" w:type="dxa"/>
          </w:tcPr>
          <w:p w:rsidR="00971DE0"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19</w:t>
            </w:r>
          </w:p>
        </w:tc>
        <w:tc>
          <w:tcPr>
            <w:tcW w:w="1985" w:type="dxa"/>
          </w:tcPr>
          <w:p w:rsidR="00971DE0"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971DE0" w:rsidRPr="00F54158" w:rsidRDefault="00971DE0" w:rsidP="00971DE0">
            <w:pPr>
              <w:spacing w:after="0"/>
              <w:rPr>
                <w:rFonts w:ascii="Times New Roman" w:hAnsi="Times New Roman" w:cs="Times New Roman"/>
                <w:sz w:val="24"/>
                <w:szCs w:val="24"/>
              </w:rPr>
            </w:pPr>
          </w:p>
        </w:tc>
      </w:tr>
      <w:tr w:rsidR="00C66657" w:rsidRPr="00F54158" w:rsidTr="00C66657">
        <w:trPr>
          <w:trHeight w:val="731"/>
        </w:trPr>
        <w:tc>
          <w:tcPr>
            <w:tcW w:w="4392" w:type="dxa"/>
          </w:tcPr>
          <w:p w:rsidR="006F36FE" w:rsidRPr="00F54158" w:rsidRDefault="006F36FE" w:rsidP="006F36FE">
            <w:pPr>
              <w:pStyle w:val="TableParagraph"/>
              <w:rPr>
                <w:sz w:val="24"/>
                <w:szCs w:val="24"/>
              </w:rPr>
            </w:pPr>
            <w:r w:rsidRPr="00F54158">
              <w:rPr>
                <w:sz w:val="24"/>
                <w:szCs w:val="24"/>
              </w:rPr>
              <w:t>Тема 4</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зерновых товаров</w:t>
            </w:r>
          </w:p>
        </w:tc>
        <w:tc>
          <w:tcPr>
            <w:tcW w:w="2129" w:type="dxa"/>
          </w:tcPr>
          <w:p w:rsidR="00C66657" w:rsidRPr="00F54158" w:rsidRDefault="001442BA"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1</w:t>
            </w:r>
            <w:r w:rsidR="00681974">
              <w:rPr>
                <w:rFonts w:ascii="Times New Roman" w:eastAsiaTheme="minorHAnsi" w:hAnsi="Times New Roman" w:cs="Times New Roman"/>
                <w:sz w:val="24"/>
                <w:szCs w:val="24"/>
                <w:lang w:eastAsia="en-US"/>
              </w:rPr>
              <w:t>0</w:t>
            </w:r>
          </w:p>
        </w:tc>
        <w:tc>
          <w:tcPr>
            <w:tcW w:w="1985" w:type="dxa"/>
          </w:tcPr>
          <w:p w:rsidR="00C66657" w:rsidRPr="00F54158" w:rsidRDefault="001660B0" w:rsidP="00971DE0">
            <w:pPr>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A23CAF" w:rsidP="00971DE0">
            <w:pPr>
              <w:spacing w:after="0"/>
              <w:rPr>
                <w:rFonts w:ascii="Times New Roman" w:hAnsi="Times New Roman" w:cs="Times New Roman"/>
                <w:sz w:val="24"/>
                <w:szCs w:val="24"/>
              </w:rPr>
            </w:pPr>
            <w:r>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5.</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молочных товаров</w:t>
            </w:r>
          </w:p>
        </w:tc>
        <w:tc>
          <w:tcPr>
            <w:tcW w:w="2129" w:type="dxa"/>
          </w:tcPr>
          <w:p w:rsidR="00C66657"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tc>
        <w:tc>
          <w:tcPr>
            <w:tcW w:w="1985" w:type="dxa"/>
          </w:tcPr>
          <w:p w:rsidR="00C66657"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C66657" w:rsidRPr="00F54158" w:rsidRDefault="008C4088"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6</w:t>
            </w:r>
          </w:p>
          <w:p w:rsidR="006F36FE" w:rsidRPr="00F54158" w:rsidRDefault="006F36FE" w:rsidP="006F36FE">
            <w:pPr>
              <w:pStyle w:val="TableParagraph"/>
              <w:rPr>
                <w:sz w:val="24"/>
                <w:szCs w:val="24"/>
              </w:rPr>
            </w:pPr>
            <w:r w:rsidRPr="00F54158">
              <w:rPr>
                <w:sz w:val="24"/>
                <w:szCs w:val="24"/>
              </w:rPr>
              <w:t>Товароведная характеристика рыбы,</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рыбных продуктов</w:t>
            </w:r>
          </w:p>
        </w:tc>
        <w:tc>
          <w:tcPr>
            <w:tcW w:w="2129" w:type="dxa"/>
          </w:tcPr>
          <w:p w:rsidR="00C66657" w:rsidRPr="00F54158" w:rsidRDefault="0065358A"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1985" w:type="dxa"/>
          </w:tcPr>
          <w:p w:rsidR="00C66657" w:rsidRPr="00F54158" w:rsidRDefault="0065358A"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7.</w:t>
            </w:r>
          </w:p>
          <w:p w:rsidR="006F36FE" w:rsidRPr="00F54158" w:rsidRDefault="006F36FE" w:rsidP="006F36FE">
            <w:pPr>
              <w:pStyle w:val="TableParagraph"/>
              <w:rPr>
                <w:sz w:val="24"/>
                <w:szCs w:val="24"/>
              </w:rPr>
            </w:pPr>
            <w:r w:rsidRPr="00F54158">
              <w:rPr>
                <w:sz w:val="24"/>
                <w:szCs w:val="24"/>
              </w:rPr>
              <w:t>Товароведная характеристика мяса и</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мясных продуктов</w:t>
            </w:r>
          </w:p>
        </w:tc>
        <w:tc>
          <w:tcPr>
            <w:tcW w:w="2129" w:type="dxa"/>
          </w:tcPr>
          <w:p w:rsidR="00C66657" w:rsidRPr="00F54158" w:rsidRDefault="0065358A"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1985" w:type="dxa"/>
          </w:tcPr>
          <w:p w:rsidR="00C66657" w:rsidRPr="00F54158" w:rsidRDefault="0065358A" w:rsidP="0065358A">
            <w:pPr>
              <w:tabs>
                <w:tab w:val="center" w:pos="884"/>
              </w:tabs>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A23CAF" w:rsidP="00971DE0">
            <w:pPr>
              <w:spacing w:after="0"/>
              <w:rPr>
                <w:rFonts w:ascii="Times New Roman" w:hAnsi="Times New Roman" w:cs="Times New Roman"/>
                <w:sz w:val="24"/>
                <w:szCs w:val="24"/>
              </w:rPr>
            </w:pPr>
            <w:r>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8.</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яичных продуктов, пищевых жиров</w:t>
            </w:r>
          </w:p>
        </w:tc>
        <w:tc>
          <w:tcPr>
            <w:tcW w:w="2129" w:type="dxa"/>
          </w:tcPr>
          <w:p w:rsidR="00C66657" w:rsidRPr="00F54158" w:rsidRDefault="00681974" w:rsidP="00971DE0">
            <w:pPr>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1985" w:type="dxa"/>
          </w:tcPr>
          <w:p w:rsidR="00C66657" w:rsidRPr="00F54158" w:rsidRDefault="00681974" w:rsidP="0065358A">
            <w:pPr>
              <w:tabs>
                <w:tab w:val="center" w:pos="884"/>
              </w:tabs>
              <w:spacing w:after="0"/>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6F36FE" w:rsidRPr="00F54158" w:rsidRDefault="006F36FE" w:rsidP="006F36FE">
            <w:pPr>
              <w:pStyle w:val="TableParagraph"/>
              <w:rPr>
                <w:sz w:val="24"/>
                <w:szCs w:val="24"/>
              </w:rPr>
            </w:pPr>
            <w:r w:rsidRPr="00F54158">
              <w:rPr>
                <w:sz w:val="24"/>
                <w:szCs w:val="24"/>
              </w:rPr>
              <w:t>Тема 9.</w:t>
            </w:r>
          </w:p>
          <w:p w:rsidR="00C66657" w:rsidRPr="00F54158" w:rsidRDefault="006F36FE" w:rsidP="006F36FE">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hAnsi="Times New Roman" w:cs="Times New Roman"/>
                <w:sz w:val="24"/>
                <w:szCs w:val="24"/>
              </w:rPr>
              <w:t>Товароведная характеристика кондитерских и вкусовых товаров</w:t>
            </w:r>
          </w:p>
        </w:tc>
        <w:tc>
          <w:tcPr>
            <w:tcW w:w="2129" w:type="dxa"/>
          </w:tcPr>
          <w:p w:rsidR="00C66657" w:rsidRPr="00F54158" w:rsidRDefault="00681974" w:rsidP="0065358A">
            <w:pPr>
              <w:tabs>
                <w:tab w:val="center" w:pos="956"/>
              </w:tabs>
              <w:autoSpaceDE w:val="0"/>
              <w:autoSpaceDN w:val="0"/>
              <w:adjustRightInd w:val="0"/>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w:t>
            </w:r>
          </w:p>
        </w:tc>
        <w:tc>
          <w:tcPr>
            <w:tcW w:w="1985" w:type="dxa"/>
          </w:tcPr>
          <w:p w:rsidR="00C66657" w:rsidRPr="00F54158" w:rsidRDefault="00681974" w:rsidP="00971DE0">
            <w:pPr>
              <w:spacing w:after="0"/>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C66657" w:rsidRPr="00F54158" w:rsidRDefault="00C66657" w:rsidP="00971DE0">
            <w:pPr>
              <w:spacing w:after="0"/>
              <w:rPr>
                <w:rFonts w:ascii="Times New Roman" w:hAnsi="Times New Roman" w:cs="Times New Roman"/>
                <w:sz w:val="24"/>
                <w:szCs w:val="24"/>
              </w:rPr>
            </w:pPr>
            <w:r w:rsidRPr="00F54158">
              <w:rPr>
                <w:rFonts w:ascii="Times New Roman" w:hAnsi="Times New Roman" w:cs="Times New Roman"/>
                <w:sz w:val="24"/>
                <w:szCs w:val="24"/>
              </w:rPr>
              <w:t>-</w:t>
            </w:r>
          </w:p>
        </w:tc>
      </w:tr>
      <w:tr w:rsidR="00C66657" w:rsidRPr="00F54158" w:rsidTr="00C66657">
        <w:tc>
          <w:tcPr>
            <w:tcW w:w="4392" w:type="dxa"/>
          </w:tcPr>
          <w:p w:rsidR="00C66657" w:rsidRPr="00F54158" w:rsidRDefault="00C66657"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bCs/>
                <w:sz w:val="24"/>
                <w:szCs w:val="24"/>
                <w:lang w:eastAsia="en-US"/>
              </w:rPr>
              <w:t xml:space="preserve">Итого </w:t>
            </w:r>
          </w:p>
        </w:tc>
        <w:tc>
          <w:tcPr>
            <w:tcW w:w="2129" w:type="dxa"/>
          </w:tcPr>
          <w:p w:rsidR="00C66657" w:rsidRPr="00F54158" w:rsidRDefault="00C66657" w:rsidP="00971DE0">
            <w:pPr>
              <w:autoSpaceDE w:val="0"/>
              <w:autoSpaceDN w:val="0"/>
              <w:adjustRightInd w:val="0"/>
              <w:spacing w:after="0"/>
              <w:rPr>
                <w:rFonts w:ascii="Times New Roman" w:eastAsiaTheme="minorHAnsi" w:hAnsi="Times New Roman" w:cs="Times New Roman"/>
                <w:sz w:val="24"/>
                <w:szCs w:val="24"/>
                <w:lang w:eastAsia="en-US"/>
              </w:rPr>
            </w:pPr>
            <w:r w:rsidRPr="00F54158">
              <w:rPr>
                <w:rFonts w:ascii="Times New Roman" w:eastAsiaTheme="minorHAnsi" w:hAnsi="Times New Roman" w:cs="Times New Roman"/>
                <w:sz w:val="24"/>
                <w:szCs w:val="24"/>
                <w:lang w:eastAsia="en-US"/>
              </w:rPr>
              <w:t>95</w:t>
            </w:r>
          </w:p>
        </w:tc>
        <w:tc>
          <w:tcPr>
            <w:tcW w:w="1985" w:type="dxa"/>
          </w:tcPr>
          <w:p w:rsidR="00C66657" w:rsidRPr="00F54158" w:rsidRDefault="001650DF" w:rsidP="00971DE0">
            <w:pPr>
              <w:spacing w:after="0"/>
              <w:rPr>
                <w:rFonts w:ascii="Times New Roman" w:hAnsi="Times New Roman" w:cs="Times New Roman"/>
                <w:sz w:val="24"/>
                <w:szCs w:val="24"/>
              </w:rPr>
            </w:pPr>
            <w:r>
              <w:rPr>
                <w:rFonts w:ascii="Times New Roman" w:hAnsi="Times New Roman" w:cs="Times New Roman"/>
                <w:sz w:val="24"/>
                <w:szCs w:val="24"/>
              </w:rPr>
              <w:t>36</w:t>
            </w:r>
          </w:p>
        </w:tc>
        <w:tc>
          <w:tcPr>
            <w:tcW w:w="1701" w:type="dxa"/>
          </w:tcPr>
          <w:p w:rsidR="00C66657" w:rsidRPr="00F54158" w:rsidRDefault="002D099B" w:rsidP="00971DE0">
            <w:pPr>
              <w:spacing w:after="0"/>
              <w:rPr>
                <w:rFonts w:ascii="Times New Roman" w:hAnsi="Times New Roman" w:cs="Times New Roman"/>
                <w:sz w:val="24"/>
                <w:szCs w:val="24"/>
              </w:rPr>
            </w:pPr>
            <w:r>
              <w:rPr>
                <w:rFonts w:ascii="Times New Roman" w:hAnsi="Times New Roman" w:cs="Times New Roman"/>
                <w:sz w:val="24"/>
                <w:szCs w:val="24"/>
              </w:rPr>
              <w:t>4</w:t>
            </w:r>
          </w:p>
        </w:tc>
      </w:tr>
    </w:tbl>
    <w:p w:rsidR="00680C6A" w:rsidRPr="009418BE" w:rsidRDefault="00680C6A" w:rsidP="00971DE0">
      <w:pPr>
        <w:tabs>
          <w:tab w:val="left" w:pos="1351"/>
        </w:tabs>
        <w:spacing w:after="0"/>
        <w:rPr>
          <w:rFonts w:ascii="Times New Roman" w:hAnsi="Times New Roman" w:cs="Times New Roman"/>
          <w:sz w:val="28"/>
          <w:szCs w:val="28"/>
        </w:rPr>
        <w:sectPr w:rsidR="00680C6A" w:rsidRPr="009418BE" w:rsidSect="001A3FF5">
          <w:footerReference w:type="default" r:id="rId8"/>
          <w:pgSz w:w="11906" w:h="16838"/>
          <w:pgMar w:top="1134" w:right="850" w:bottom="1134" w:left="1701" w:header="708" w:footer="708" w:gutter="0"/>
          <w:pgNumType w:start="4"/>
          <w:cols w:space="708"/>
          <w:docGrid w:linePitch="360"/>
        </w:sectPr>
      </w:pPr>
    </w:p>
    <w:p w:rsidR="007326B0" w:rsidRPr="004D4225" w:rsidRDefault="007326B0" w:rsidP="007326B0">
      <w:pPr>
        <w:jc w:val="center"/>
        <w:rPr>
          <w:rFonts w:ascii="Times New Roman" w:hAnsi="Times New Roman" w:cs="Times New Roman"/>
          <w:b/>
          <w:bCs/>
          <w:sz w:val="24"/>
          <w:szCs w:val="24"/>
        </w:rPr>
      </w:pPr>
      <w:r w:rsidRPr="004D4225">
        <w:rPr>
          <w:rFonts w:ascii="Times New Roman" w:eastAsia="Times New Roman" w:hAnsi="Times New Roman" w:cs="Times New Roman"/>
          <w:b/>
          <w:sz w:val="24"/>
          <w:szCs w:val="24"/>
        </w:rPr>
        <w:lastRenderedPageBreak/>
        <w:t>4.</w:t>
      </w:r>
      <w:r w:rsidRPr="004D4225">
        <w:rPr>
          <w:rFonts w:ascii="Times New Roman" w:hAnsi="Times New Roman" w:cs="Times New Roman"/>
          <w:b/>
          <w:bCs/>
          <w:sz w:val="24"/>
          <w:szCs w:val="24"/>
        </w:rPr>
        <w:t xml:space="preserve"> СОДЕРЖАНИЕ УЧЕБНОЙ ДИСЦИПЛИНЫ</w:t>
      </w:r>
    </w:p>
    <w:tbl>
      <w:tblPr>
        <w:tblStyle w:val="TableNormal"/>
        <w:tblW w:w="1348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67"/>
        <w:gridCol w:w="8000"/>
        <w:gridCol w:w="1134"/>
        <w:gridCol w:w="1984"/>
      </w:tblGrid>
      <w:tr w:rsidR="007326B0" w:rsidRPr="00352B46" w:rsidTr="007326B0">
        <w:trPr>
          <w:trHeight w:val="757"/>
        </w:trPr>
        <w:tc>
          <w:tcPr>
            <w:tcW w:w="2367" w:type="dxa"/>
            <w:tcMar>
              <w:top w:w="85" w:type="dxa"/>
              <w:left w:w="85" w:type="dxa"/>
              <w:bottom w:w="85" w:type="dxa"/>
              <w:right w:w="85" w:type="dxa"/>
            </w:tcMar>
          </w:tcPr>
          <w:p w:rsidR="007326B0" w:rsidRPr="00352B46" w:rsidRDefault="007326B0" w:rsidP="007326B0">
            <w:pPr>
              <w:pStyle w:val="TableParagraph"/>
              <w:jc w:val="center"/>
              <w:rPr>
                <w:b/>
                <w:sz w:val="24"/>
                <w:szCs w:val="24"/>
              </w:rPr>
            </w:pPr>
            <w:proofErr w:type="spellStart"/>
            <w:r w:rsidRPr="00352B46">
              <w:rPr>
                <w:b/>
                <w:sz w:val="24"/>
                <w:szCs w:val="24"/>
              </w:rPr>
              <w:t>Наименование</w:t>
            </w:r>
            <w:proofErr w:type="spellEnd"/>
            <w:r w:rsidRPr="00352B46">
              <w:rPr>
                <w:b/>
                <w:sz w:val="24"/>
                <w:szCs w:val="24"/>
              </w:rPr>
              <w:t xml:space="preserve"> </w:t>
            </w:r>
            <w:proofErr w:type="spellStart"/>
            <w:r w:rsidRPr="00352B46">
              <w:rPr>
                <w:b/>
                <w:sz w:val="24"/>
                <w:szCs w:val="24"/>
              </w:rPr>
              <w:t>разделов</w:t>
            </w:r>
            <w:proofErr w:type="spellEnd"/>
            <w:r w:rsidRPr="00352B46">
              <w:rPr>
                <w:b/>
                <w:sz w:val="24"/>
                <w:szCs w:val="24"/>
              </w:rPr>
              <w:t xml:space="preserve"> и </w:t>
            </w:r>
            <w:proofErr w:type="spellStart"/>
            <w:r w:rsidRPr="00352B46">
              <w:rPr>
                <w:b/>
                <w:sz w:val="24"/>
                <w:szCs w:val="24"/>
              </w:rPr>
              <w:t>тем</w:t>
            </w:r>
            <w:proofErr w:type="spellEnd"/>
          </w:p>
        </w:tc>
        <w:tc>
          <w:tcPr>
            <w:tcW w:w="8000" w:type="dxa"/>
            <w:tcMar>
              <w:top w:w="85" w:type="dxa"/>
              <w:left w:w="85" w:type="dxa"/>
              <w:bottom w:w="85" w:type="dxa"/>
              <w:right w:w="85" w:type="dxa"/>
            </w:tcMar>
          </w:tcPr>
          <w:p w:rsidR="007326B0" w:rsidRPr="00352B46" w:rsidRDefault="007326B0" w:rsidP="007326B0">
            <w:pPr>
              <w:pStyle w:val="TableParagraph"/>
              <w:jc w:val="center"/>
              <w:rPr>
                <w:b/>
                <w:sz w:val="24"/>
                <w:szCs w:val="24"/>
                <w:lang w:val="ru-RU"/>
              </w:rPr>
            </w:pPr>
            <w:r w:rsidRPr="00352B46">
              <w:rPr>
                <w:b/>
                <w:sz w:val="24"/>
                <w:szCs w:val="24"/>
                <w:lang w:val="ru-RU"/>
              </w:rPr>
              <w:t xml:space="preserve">Содержание учебного материала и формы организации деятельности </w:t>
            </w:r>
            <w:proofErr w:type="gramStart"/>
            <w:r w:rsidRPr="00352B46">
              <w:rPr>
                <w:b/>
                <w:sz w:val="24"/>
                <w:szCs w:val="24"/>
                <w:lang w:val="ru-RU"/>
              </w:rPr>
              <w:t>обучающихся</w:t>
            </w:r>
            <w:proofErr w:type="gramEnd"/>
          </w:p>
        </w:tc>
        <w:tc>
          <w:tcPr>
            <w:tcW w:w="1134" w:type="dxa"/>
            <w:tcMar>
              <w:top w:w="85" w:type="dxa"/>
              <w:left w:w="85" w:type="dxa"/>
              <w:bottom w:w="85" w:type="dxa"/>
              <w:right w:w="85" w:type="dxa"/>
            </w:tcMar>
          </w:tcPr>
          <w:p w:rsidR="007326B0" w:rsidRPr="00352B46" w:rsidRDefault="007326B0" w:rsidP="007326B0">
            <w:pPr>
              <w:pStyle w:val="TableParagraph"/>
              <w:jc w:val="center"/>
              <w:rPr>
                <w:b/>
                <w:sz w:val="24"/>
                <w:szCs w:val="24"/>
              </w:rPr>
            </w:pPr>
            <w:proofErr w:type="spellStart"/>
            <w:r w:rsidRPr="00352B46">
              <w:rPr>
                <w:b/>
                <w:sz w:val="24"/>
                <w:szCs w:val="24"/>
              </w:rPr>
              <w:t>Объем</w:t>
            </w:r>
            <w:proofErr w:type="spellEnd"/>
            <w:r w:rsidRPr="00352B46">
              <w:rPr>
                <w:b/>
                <w:sz w:val="24"/>
                <w:szCs w:val="24"/>
              </w:rPr>
              <w:t xml:space="preserve"> в </w:t>
            </w:r>
            <w:proofErr w:type="spellStart"/>
            <w:r w:rsidRPr="00352B46">
              <w:rPr>
                <w:b/>
                <w:sz w:val="24"/>
                <w:szCs w:val="24"/>
              </w:rPr>
              <w:t>часах</w:t>
            </w:r>
            <w:proofErr w:type="spellEnd"/>
          </w:p>
        </w:tc>
        <w:tc>
          <w:tcPr>
            <w:tcW w:w="1984" w:type="dxa"/>
            <w:tcMar>
              <w:top w:w="85" w:type="dxa"/>
              <w:left w:w="85" w:type="dxa"/>
              <w:bottom w:w="85" w:type="dxa"/>
              <w:right w:w="85" w:type="dxa"/>
            </w:tcMar>
          </w:tcPr>
          <w:p w:rsidR="007326B0" w:rsidRPr="00352B46" w:rsidRDefault="007326B0" w:rsidP="00CC07AC">
            <w:pPr>
              <w:pStyle w:val="TableParagraph"/>
              <w:jc w:val="center"/>
              <w:rPr>
                <w:b/>
                <w:sz w:val="24"/>
                <w:szCs w:val="24"/>
                <w:lang w:val="ru-RU"/>
              </w:rPr>
            </w:pPr>
            <w:r w:rsidRPr="00352B46">
              <w:rPr>
                <w:b/>
                <w:bCs/>
                <w:sz w:val="24"/>
                <w:szCs w:val="24"/>
                <w:lang w:val="ru-RU"/>
              </w:rPr>
              <w:t>Коды компетенций и личностных результатов, формированию которых способствует элемент программы</w:t>
            </w:r>
          </w:p>
        </w:tc>
      </w:tr>
      <w:tr w:rsidR="007326B0" w:rsidRPr="00352B46" w:rsidTr="007326B0">
        <w:trPr>
          <w:trHeight w:val="275"/>
        </w:trPr>
        <w:tc>
          <w:tcPr>
            <w:tcW w:w="2367"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1</w:t>
            </w:r>
          </w:p>
        </w:tc>
        <w:tc>
          <w:tcPr>
            <w:tcW w:w="8000"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2</w:t>
            </w:r>
          </w:p>
        </w:tc>
        <w:tc>
          <w:tcPr>
            <w:tcW w:w="1134"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3</w:t>
            </w:r>
          </w:p>
        </w:tc>
        <w:tc>
          <w:tcPr>
            <w:tcW w:w="1984" w:type="dxa"/>
            <w:tcMar>
              <w:top w:w="85" w:type="dxa"/>
              <w:left w:w="85" w:type="dxa"/>
              <w:bottom w:w="85" w:type="dxa"/>
              <w:right w:w="85" w:type="dxa"/>
            </w:tcMar>
          </w:tcPr>
          <w:p w:rsidR="007326B0" w:rsidRPr="00352B46" w:rsidRDefault="007326B0" w:rsidP="007326B0">
            <w:pPr>
              <w:pStyle w:val="TableParagraph"/>
              <w:jc w:val="center"/>
              <w:rPr>
                <w:b/>
                <w:sz w:val="24"/>
                <w:szCs w:val="24"/>
              </w:rPr>
            </w:pPr>
            <w:r w:rsidRPr="00352B46">
              <w:rPr>
                <w:b/>
                <w:sz w:val="24"/>
                <w:szCs w:val="24"/>
              </w:rPr>
              <w:t>4</w:t>
            </w:r>
          </w:p>
        </w:tc>
      </w:tr>
      <w:tr w:rsidR="007326B0" w:rsidRPr="00352B46" w:rsidTr="007326B0">
        <w:trPr>
          <w:trHeight w:val="3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lang w:val="ru-RU"/>
              </w:rPr>
            </w:pPr>
            <w:r w:rsidRPr="00352B46">
              <w:rPr>
                <w:b/>
                <w:sz w:val="24"/>
                <w:szCs w:val="24"/>
                <w:lang w:val="ru-RU"/>
              </w:rPr>
              <w:t>Тема 1</w:t>
            </w:r>
            <w:r w:rsidR="007326B0" w:rsidRPr="00352B46">
              <w:rPr>
                <w:b/>
                <w:sz w:val="24"/>
                <w:szCs w:val="24"/>
                <w:lang w:val="ru-RU"/>
              </w:rPr>
              <w:t>. Химический состав пищевых продуктов</w:t>
            </w:r>
          </w:p>
        </w:tc>
        <w:tc>
          <w:tcPr>
            <w:tcW w:w="8000" w:type="dxa"/>
            <w:tcBorders>
              <w:bottom w:val="single" w:sz="4" w:space="0" w:color="auto"/>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b/>
                <w:sz w:val="24"/>
                <w:szCs w:val="24"/>
                <w:lang w:val="ru-RU"/>
              </w:rPr>
              <w:t xml:space="preserve">1. </w:t>
            </w:r>
            <w:proofErr w:type="spellStart"/>
            <w:r w:rsidRPr="00352B46">
              <w:rPr>
                <w:bCs/>
                <w:sz w:val="24"/>
                <w:szCs w:val="24"/>
              </w:rPr>
              <w:t>Предмет</w:t>
            </w:r>
            <w:proofErr w:type="spellEnd"/>
            <w:r w:rsidRPr="00352B46">
              <w:rPr>
                <w:bCs/>
                <w:sz w:val="24"/>
                <w:szCs w:val="24"/>
              </w:rPr>
              <w:t xml:space="preserve"> и </w:t>
            </w:r>
            <w:proofErr w:type="spellStart"/>
            <w:r w:rsidRPr="00352B46">
              <w:rPr>
                <w:bCs/>
                <w:sz w:val="24"/>
                <w:szCs w:val="24"/>
              </w:rPr>
              <w:t>задачи</w:t>
            </w:r>
            <w:proofErr w:type="spellEnd"/>
            <w:r w:rsidRPr="00352B46">
              <w:rPr>
                <w:bCs/>
                <w:sz w:val="24"/>
                <w:szCs w:val="24"/>
              </w:rPr>
              <w:t xml:space="preserve"> </w:t>
            </w:r>
            <w:proofErr w:type="spellStart"/>
            <w:r w:rsidRPr="00352B46">
              <w:rPr>
                <w:bCs/>
                <w:sz w:val="24"/>
                <w:szCs w:val="24"/>
              </w:rPr>
              <w:t>дисциплины</w:t>
            </w:r>
            <w:proofErr w:type="spellEnd"/>
            <w:r w:rsidRPr="00352B46">
              <w:rPr>
                <w:bCs/>
                <w:sz w:val="24"/>
                <w:szCs w:val="24"/>
              </w:rPr>
              <w:t>.</w:t>
            </w:r>
          </w:p>
        </w:tc>
        <w:tc>
          <w:tcPr>
            <w:tcW w:w="1134" w:type="dxa"/>
            <w:vMerge w:val="restart"/>
            <w:tcBorders>
              <w:bottom w:val="nil"/>
            </w:tcBorders>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15</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615"/>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top w:val="single" w:sz="4" w:space="0" w:color="auto"/>
            </w:tcBorders>
            <w:tcMar>
              <w:top w:w="85" w:type="dxa"/>
              <w:left w:w="85" w:type="dxa"/>
              <w:bottom w:w="85" w:type="dxa"/>
              <w:right w:w="85" w:type="dxa"/>
            </w:tcMar>
          </w:tcPr>
          <w:p w:rsidR="007326B0" w:rsidRPr="00352B46" w:rsidRDefault="00CC07AC" w:rsidP="00CC07AC">
            <w:pPr>
              <w:pStyle w:val="TableParagraph"/>
              <w:rPr>
                <w:b/>
                <w:sz w:val="24"/>
                <w:szCs w:val="24"/>
                <w:lang w:val="ru-RU"/>
              </w:rPr>
            </w:pPr>
            <w:proofErr w:type="gramStart"/>
            <w:r w:rsidRPr="00352B46">
              <w:rPr>
                <w:b/>
                <w:sz w:val="24"/>
                <w:szCs w:val="24"/>
                <w:lang w:val="ru-RU"/>
              </w:rPr>
              <w:t>2.</w:t>
            </w:r>
            <w:r w:rsidR="007326B0" w:rsidRPr="00352B46">
              <w:rPr>
                <w:sz w:val="24"/>
                <w:szCs w:val="24"/>
                <w:lang w:val="ru-RU"/>
              </w:rPr>
              <w:t>Пищевые вещества: вода, минеральные вещества, углеводы, жиры, белки, витамины, ферменты.</w:t>
            </w:r>
            <w:proofErr w:type="gramEnd"/>
            <w:r w:rsidR="007326B0" w:rsidRPr="00352B46">
              <w:rPr>
                <w:sz w:val="24"/>
                <w:szCs w:val="24"/>
                <w:lang w:val="ru-RU"/>
              </w:rPr>
              <w:t xml:space="preserve"> Состав пищевых веществ, значение в питании.</w:t>
            </w:r>
          </w:p>
        </w:tc>
        <w:tc>
          <w:tcPr>
            <w:tcW w:w="1134" w:type="dxa"/>
            <w:vMerge/>
            <w:tcBorders>
              <w:bottom w:val="nil"/>
            </w:tcBorders>
            <w:tcMar>
              <w:top w:w="85" w:type="dxa"/>
              <w:left w:w="85" w:type="dxa"/>
              <w:bottom w:w="85" w:type="dxa"/>
              <w:right w:w="85" w:type="dxa"/>
            </w:tcMar>
          </w:tcPr>
          <w:p w:rsidR="007326B0" w:rsidRPr="00352B46" w:rsidRDefault="007326B0" w:rsidP="007326B0">
            <w:pPr>
              <w:pStyle w:val="TableParagraph"/>
              <w:jc w:val="center"/>
              <w:rPr>
                <w:b/>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390"/>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Borders>
              <w:bottom w:val="single" w:sz="4" w:space="0" w:color="auto"/>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b/>
                <w:sz w:val="24"/>
                <w:szCs w:val="24"/>
                <w:lang w:val="ru-RU"/>
              </w:rPr>
              <w:t>3</w:t>
            </w:r>
            <w:r w:rsidRPr="00352B46">
              <w:rPr>
                <w:b/>
                <w:sz w:val="24"/>
                <w:szCs w:val="24"/>
              </w:rPr>
              <w:t xml:space="preserve">. </w:t>
            </w:r>
            <w:proofErr w:type="spellStart"/>
            <w:r w:rsidRPr="00352B46">
              <w:rPr>
                <w:sz w:val="24"/>
                <w:szCs w:val="24"/>
              </w:rPr>
              <w:t>Энергетическая</w:t>
            </w:r>
            <w:proofErr w:type="spellEnd"/>
            <w:r w:rsidRPr="00352B46">
              <w:rPr>
                <w:sz w:val="24"/>
                <w:szCs w:val="24"/>
              </w:rPr>
              <w:t xml:space="preserve"> </w:t>
            </w:r>
            <w:proofErr w:type="spellStart"/>
            <w:r w:rsidRPr="00352B46">
              <w:rPr>
                <w:sz w:val="24"/>
                <w:szCs w:val="24"/>
              </w:rPr>
              <w:t>ценность</w:t>
            </w:r>
            <w:proofErr w:type="spellEnd"/>
            <w:r w:rsidRPr="00352B46">
              <w:rPr>
                <w:sz w:val="24"/>
                <w:szCs w:val="24"/>
              </w:rPr>
              <w:t xml:space="preserve"> </w:t>
            </w:r>
            <w:proofErr w:type="spellStart"/>
            <w:r w:rsidRPr="00352B46">
              <w:rPr>
                <w:sz w:val="24"/>
                <w:szCs w:val="24"/>
              </w:rPr>
              <w:t>пищевых</w:t>
            </w:r>
            <w:proofErr w:type="spellEnd"/>
            <w:r w:rsidRPr="00352B46">
              <w:rPr>
                <w:sz w:val="24"/>
                <w:szCs w:val="24"/>
              </w:rPr>
              <w:t xml:space="preserve"> </w:t>
            </w:r>
            <w:proofErr w:type="spellStart"/>
            <w:r w:rsidRPr="00352B46">
              <w:rPr>
                <w:sz w:val="24"/>
                <w:szCs w:val="24"/>
              </w:rPr>
              <w:t>продуктов</w:t>
            </w:r>
            <w:proofErr w:type="spellEnd"/>
          </w:p>
        </w:tc>
        <w:tc>
          <w:tcPr>
            <w:tcW w:w="1134" w:type="dxa"/>
            <w:vMerge/>
            <w:tcBorders>
              <w:top w:val="nil"/>
              <w:bottom w:val="single" w:sz="4" w:space="0" w:color="auto"/>
            </w:tcBorders>
            <w:tcMar>
              <w:top w:w="85" w:type="dxa"/>
              <w:left w:w="85" w:type="dxa"/>
              <w:bottom w:w="85" w:type="dxa"/>
              <w:right w:w="85" w:type="dxa"/>
            </w:tcMar>
          </w:tcPr>
          <w:p w:rsidR="007326B0" w:rsidRPr="00352B46" w:rsidRDefault="007326B0" w:rsidP="007326B0">
            <w:pPr>
              <w:jc w:val="cente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CC07AC" w:rsidRPr="00352B46" w:rsidTr="00CC07AC">
        <w:trPr>
          <w:trHeight w:val="805"/>
        </w:trPr>
        <w:tc>
          <w:tcPr>
            <w:tcW w:w="2367" w:type="dxa"/>
            <w:vMerge/>
            <w:tcMar>
              <w:top w:w="85" w:type="dxa"/>
              <w:left w:w="85" w:type="dxa"/>
              <w:bottom w:w="85" w:type="dxa"/>
              <w:right w:w="85" w:type="dxa"/>
            </w:tcMar>
          </w:tcPr>
          <w:p w:rsidR="00CC07AC" w:rsidRPr="00352B46" w:rsidRDefault="00CC07AC" w:rsidP="007326B0">
            <w:pPr>
              <w:rPr>
                <w:rFonts w:ascii="Times New Roman" w:hAnsi="Times New Roman" w:cs="Times New Roman"/>
                <w:sz w:val="24"/>
                <w:szCs w:val="24"/>
              </w:rPr>
            </w:pPr>
          </w:p>
        </w:tc>
        <w:tc>
          <w:tcPr>
            <w:tcW w:w="8000" w:type="dxa"/>
            <w:tcBorders>
              <w:top w:val="single" w:sz="4" w:space="0" w:color="auto"/>
            </w:tcBorders>
            <w:tcMar>
              <w:top w:w="85" w:type="dxa"/>
              <w:left w:w="85" w:type="dxa"/>
              <w:bottom w:w="85" w:type="dxa"/>
              <w:right w:w="85" w:type="dxa"/>
            </w:tcMar>
          </w:tcPr>
          <w:p w:rsidR="00CC07AC" w:rsidRPr="00352B46" w:rsidRDefault="00CC07AC" w:rsidP="007326B0">
            <w:pPr>
              <w:pStyle w:val="TableParagraph"/>
              <w:rPr>
                <w:b/>
                <w:sz w:val="24"/>
                <w:szCs w:val="24"/>
                <w:lang w:val="ru-RU"/>
              </w:rPr>
            </w:pPr>
            <w:r w:rsidRPr="00352B46">
              <w:rPr>
                <w:b/>
                <w:sz w:val="24"/>
                <w:szCs w:val="24"/>
                <w:lang w:val="ru-RU"/>
              </w:rPr>
              <w:t>Тематика лабораторных работ</w:t>
            </w:r>
          </w:p>
          <w:p w:rsidR="00CC07AC" w:rsidRPr="00352B46" w:rsidRDefault="001B78EA" w:rsidP="001B78EA">
            <w:pPr>
              <w:rPr>
                <w:rFonts w:ascii="Times New Roman" w:hAnsi="Times New Roman" w:cs="Times New Roman"/>
                <w:b/>
                <w:sz w:val="24"/>
                <w:szCs w:val="24"/>
                <w:lang w:val="ru-RU"/>
              </w:rPr>
            </w:pPr>
            <w:r w:rsidRPr="00352B46">
              <w:rPr>
                <w:rFonts w:ascii="Times New Roman" w:hAnsi="Times New Roman" w:cs="Times New Roman"/>
                <w:bCs/>
                <w:sz w:val="24"/>
                <w:szCs w:val="24"/>
                <w:lang w:val="ru-RU"/>
              </w:rPr>
              <w:t>1.</w:t>
            </w:r>
            <w:r w:rsidR="00CC07AC" w:rsidRPr="00352B46">
              <w:rPr>
                <w:rFonts w:ascii="Times New Roman" w:hAnsi="Times New Roman" w:cs="Times New Roman"/>
                <w:bCs/>
                <w:sz w:val="24"/>
                <w:szCs w:val="24"/>
                <w:lang w:val="ru-RU"/>
              </w:rPr>
              <w:t>Расчет энергетической ценности  пищевых продуктов</w:t>
            </w:r>
          </w:p>
        </w:tc>
        <w:tc>
          <w:tcPr>
            <w:tcW w:w="1134" w:type="dxa"/>
            <w:tcBorders>
              <w:top w:val="single" w:sz="4" w:space="0" w:color="auto"/>
            </w:tcBorders>
            <w:tcMar>
              <w:top w:w="85" w:type="dxa"/>
              <w:left w:w="85" w:type="dxa"/>
              <w:bottom w:w="85" w:type="dxa"/>
              <w:right w:w="85" w:type="dxa"/>
            </w:tcMar>
          </w:tcPr>
          <w:p w:rsidR="00CC07AC" w:rsidRPr="000F0280" w:rsidRDefault="00CC07AC" w:rsidP="007326B0">
            <w:pPr>
              <w:pStyle w:val="TableParagraph"/>
              <w:jc w:val="center"/>
              <w:rPr>
                <w:b/>
                <w:sz w:val="24"/>
                <w:szCs w:val="24"/>
                <w:lang w:val="ru-RU"/>
              </w:rPr>
            </w:pPr>
            <w:r w:rsidRPr="000F0280">
              <w:rPr>
                <w:b/>
                <w:sz w:val="24"/>
                <w:szCs w:val="24"/>
                <w:lang w:val="ru-RU"/>
              </w:rPr>
              <w:t>4</w:t>
            </w:r>
          </w:p>
        </w:tc>
        <w:tc>
          <w:tcPr>
            <w:tcW w:w="1984" w:type="dxa"/>
            <w:vMerge/>
            <w:tcMar>
              <w:top w:w="85" w:type="dxa"/>
              <w:left w:w="85" w:type="dxa"/>
              <w:bottom w:w="85" w:type="dxa"/>
              <w:right w:w="85" w:type="dxa"/>
            </w:tcMar>
          </w:tcPr>
          <w:p w:rsidR="00CC07AC" w:rsidRPr="00352B46" w:rsidRDefault="00CC07AC" w:rsidP="007326B0">
            <w:pPr>
              <w:rPr>
                <w:rFonts w:ascii="Times New Roman" w:hAnsi="Times New Roman" w:cs="Times New Roman"/>
                <w:sz w:val="24"/>
                <w:szCs w:val="24"/>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rPr>
            </w:pPr>
            <w:proofErr w:type="spellStart"/>
            <w:r w:rsidRPr="00352B46">
              <w:rPr>
                <w:b/>
                <w:sz w:val="24"/>
                <w:szCs w:val="24"/>
              </w:rPr>
              <w:t>Тема</w:t>
            </w:r>
            <w:proofErr w:type="spellEnd"/>
            <w:r w:rsidRPr="00352B46">
              <w:rPr>
                <w:b/>
                <w:sz w:val="24"/>
                <w:szCs w:val="24"/>
              </w:rPr>
              <w:t xml:space="preserve"> </w:t>
            </w:r>
            <w:r w:rsidRPr="00352B46">
              <w:rPr>
                <w:b/>
                <w:sz w:val="24"/>
                <w:szCs w:val="24"/>
                <w:lang w:val="ru-RU"/>
              </w:rPr>
              <w:t>2</w:t>
            </w:r>
            <w:r w:rsidR="007326B0" w:rsidRPr="00352B46">
              <w:rPr>
                <w:b/>
                <w:sz w:val="24"/>
                <w:szCs w:val="24"/>
              </w:rPr>
              <w:t>.</w:t>
            </w:r>
          </w:p>
          <w:p w:rsidR="007326B0" w:rsidRPr="00352B46" w:rsidRDefault="007326B0" w:rsidP="007326B0">
            <w:pPr>
              <w:pStyle w:val="TableParagraph"/>
              <w:rPr>
                <w:b/>
                <w:sz w:val="24"/>
                <w:szCs w:val="24"/>
              </w:rPr>
            </w:pPr>
            <w:proofErr w:type="spellStart"/>
            <w:r w:rsidRPr="00352B46">
              <w:rPr>
                <w:b/>
                <w:sz w:val="24"/>
                <w:szCs w:val="24"/>
              </w:rPr>
              <w:t>Классификация</w:t>
            </w:r>
            <w:proofErr w:type="spellEnd"/>
          </w:p>
          <w:p w:rsidR="007326B0" w:rsidRPr="00352B46" w:rsidRDefault="007326B0" w:rsidP="007326B0">
            <w:pPr>
              <w:pStyle w:val="TableParagraph"/>
              <w:rPr>
                <w:b/>
                <w:sz w:val="24"/>
                <w:szCs w:val="24"/>
              </w:rPr>
            </w:pPr>
            <w:proofErr w:type="spellStart"/>
            <w:r w:rsidRPr="00352B46">
              <w:rPr>
                <w:b/>
                <w:sz w:val="24"/>
                <w:szCs w:val="24"/>
              </w:rPr>
              <w:t>продовольственных</w:t>
            </w:r>
            <w:proofErr w:type="spellEnd"/>
          </w:p>
          <w:p w:rsidR="007326B0" w:rsidRPr="00352B46" w:rsidRDefault="007326B0" w:rsidP="007326B0">
            <w:pPr>
              <w:pStyle w:val="TableParagraph"/>
              <w:rPr>
                <w:b/>
                <w:sz w:val="24"/>
                <w:szCs w:val="24"/>
              </w:rPr>
            </w:pPr>
            <w:proofErr w:type="spellStart"/>
            <w:r w:rsidRPr="00352B46">
              <w:rPr>
                <w:b/>
                <w:sz w:val="24"/>
                <w:szCs w:val="24"/>
              </w:rPr>
              <w:t>товаров</w:t>
            </w:r>
            <w:proofErr w:type="spellEnd"/>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6</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1-7,9,10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3.1-3.6</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3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b/>
                <w:sz w:val="24"/>
                <w:szCs w:val="24"/>
              </w:rPr>
              <w:t xml:space="preserve">1. </w:t>
            </w:r>
            <w:proofErr w:type="spellStart"/>
            <w:r w:rsidRPr="00352B46">
              <w:rPr>
                <w:sz w:val="24"/>
                <w:szCs w:val="24"/>
              </w:rPr>
              <w:t>Классификация</w:t>
            </w:r>
            <w:proofErr w:type="spellEnd"/>
            <w:r w:rsidRPr="00352B46">
              <w:rPr>
                <w:sz w:val="24"/>
                <w:szCs w:val="24"/>
              </w:rPr>
              <w:t xml:space="preserve"> </w:t>
            </w:r>
            <w:proofErr w:type="spellStart"/>
            <w:r w:rsidRPr="00352B46">
              <w:rPr>
                <w:sz w:val="24"/>
                <w:szCs w:val="24"/>
              </w:rPr>
              <w:t>продовольственных</w:t>
            </w:r>
            <w:proofErr w:type="spellEnd"/>
            <w:r w:rsidRPr="00352B46">
              <w:rPr>
                <w:sz w:val="24"/>
                <w:szCs w:val="24"/>
              </w:rPr>
              <w:t xml:space="preserve"> </w:t>
            </w:r>
            <w:proofErr w:type="spellStart"/>
            <w:r w:rsidRPr="00352B46">
              <w:rPr>
                <w:sz w:val="24"/>
                <w:szCs w:val="24"/>
              </w:rPr>
              <w:t>товаров</w:t>
            </w:r>
            <w:proofErr w:type="spellEnd"/>
            <w:r w:rsidRPr="00352B46">
              <w:rPr>
                <w:sz w:val="24"/>
                <w:szCs w:val="24"/>
              </w:rPr>
              <w:t>.</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jc w:val="center"/>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302"/>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b/>
                <w:sz w:val="24"/>
                <w:szCs w:val="24"/>
                <w:lang w:val="ru-RU"/>
              </w:rPr>
              <w:t>2.</w:t>
            </w:r>
            <w:r w:rsidRPr="00352B46">
              <w:rPr>
                <w:sz w:val="24"/>
                <w:szCs w:val="24"/>
                <w:lang w:val="ru-RU"/>
              </w:rPr>
              <w:t xml:space="preserve"> Качество и безопасность продовольственных товаров.</w:t>
            </w:r>
          </w:p>
        </w:tc>
        <w:tc>
          <w:tcPr>
            <w:tcW w:w="1134" w:type="dxa"/>
            <w:vMerge/>
            <w:tcBorders>
              <w:bottom w:val="nil"/>
            </w:tcBorders>
            <w:tcMar>
              <w:top w:w="85" w:type="dxa"/>
              <w:left w:w="85" w:type="dxa"/>
              <w:bottom w:w="85" w:type="dxa"/>
              <w:right w:w="85" w:type="dxa"/>
            </w:tcMar>
          </w:tcPr>
          <w:p w:rsidR="007326B0" w:rsidRPr="00352B46" w:rsidRDefault="007326B0" w:rsidP="007326B0">
            <w:pPr>
              <w:jc w:val="center"/>
              <w:rPr>
                <w:rFonts w:ascii="Times New Roman" w:hAnsi="Times New Roman" w:cs="Times New Roman"/>
                <w:sz w:val="24"/>
                <w:szCs w:val="24"/>
                <w:lang w:val="ru-RU"/>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1255"/>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997252" w:rsidRDefault="002D099B" w:rsidP="007326B0">
            <w:pPr>
              <w:pStyle w:val="TableParagraph"/>
              <w:jc w:val="center"/>
              <w:rPr>
                <w:b/>
                <w:sz w:val="24"/>
                <w:szCs w:val="24"/>
                <w:lang w:val="ru-RU"/>
              </w:rPr>
            </w:pPr>
            <w:r>
              <w:rPr>
                <w:b/>
                <w:sz w:val="24"/>
                <w:szCs w:val="24"/>
                <w:lang w:val="ru-RU"/>
              </w:rPr>
              <w:t>4</w:t>
            </w:r>
          </w:p>
        </w:tc>
        <w:tc>
          <w:tcPr>
            <w:tcW w:w="1984" w:type="dxa"/>
            <w:vMerge/>
            <w:tcBorders>
              <w:top w:val="nil"/>
            </w:tcBorders>
            <w:tcMar>
              <w:top w:w="85" w:type="dxa"/>
              <w:left w:w="85" w:type="dxa"/>
              <w:bottom w:w="85" w:type="dxa"/>
              <w:right w:w="85" w:type="dxa"/>
            </w:tcMar>
          </w:tcPr>
          <w:p w:rsidR="007326B0" w:rsidRPr="00A830E4"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CC07AC" w:rsidP="007326B0">
            <w:pPr>
              <w:pStyle w:val="TableParagraph"/>
              <w:rPr>
                <w:b/>
                <w:sz w:val="24"/>
                <w:szCs w:val="24"/>
                <w:lang w:val="ru-RU"/>
              </w:rPr>
            </w:pPr>
            <w:r w:rsidRPr="00352B46">
              <w:rPr>
                <w:b/>
                <w:sz w:val="24"/>
                <w:szCs w:val="24"/>
                <w:lang w:val="ru-RU"/>
              </w:rPr>
              <w:t>Тема 3</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lastRenderedPageBreak/>
              <w:t>Товароведная характеристика овощей, плодов, грибов</w:t>
            </w:r>
          </w:p>
          <w:p w:rsidR="007326B0" w:rsidRPr="00352B46" w:rsidRDefault="007326B0" w:rsidP="007326B0">
            <w:pPr>
              <w:pStyle w:val="TableParagraph"/>
              <w:rPr>
                <w:b/>
                <w:sz w:val="24"/>
                <w:szCs w:val="24"/>
                <w:lang w:val="ru-RU"/>
              </w:rPr>
            </w:pPr>
            <w:r w:rsidRPr="00352B46">
              <w:rPr>
                <w:b/>
                <w:sz w:val="24"/>
                <w:szCs w:val="24"/>
                <w:lang w:val="ru-RU"/>
              </w:rPr>
              <w:t>и продуктов их переработки</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lastRenderedPageBreak/>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jc w:val="center"/>
              <w:rPr>
                <w:b/>
                <w:sz w:val="24"/>
                <w:szCs w:val="24"/>
                <w:lang w:val="ru-RU"/>
              </w:rPr>
            </w:pPr>
            <w:r>
              <w:rPr>
                <w:b/>
                <w:sz w:val="24"/>
                <w:szCs w:val="24"/>
                <w:lang w:val="ru-RU"/>
              </w:rPr>
              <w:t>19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lastRenderedPageBreak/>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65"/>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свежих овощей, плодов, грибов и продуктов их переработки, в том числе региональных.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овощей</w:t>
            </w:r>
            <w:proofErr w:type="spellEnd"/>
            <w:r w:rsidRPr="00352B46">
              <w:rPr>
                <w:sz w:val="24"/>
                <w:szCs w:val="24"/>
              </w:rPr>
              <w:t xml:space="preserve">, </w:t>
            </w:r>
            <w:proofErr w:type="spellStart"/>
            <w:r w:rsidRPr="00352B46">
              <w:rPr>
                <w:sz w:val="24"/>
                <w:szCs w:val="24"/>
              </w:rPr>
              <w:t>плодов</w:t>
            </w:r>
            <w:proofErr w:type="spellEnd"/>
            <w:r w:rsidRPr="00352B46">
              <w:rPr>
                <w:sz w:val="24"/>
                <w:szCs w:val="24"/>
              </w:rPr>
              <w:t xml:space="preserve">, </w:t>
            </w:r>
            <w:proofErr w:type="spellStart"/>
            <w:r w:rsidRPr="00352B46">
              <w:rPr>
                <w:sz w:val="24"/>
                <w:szCs w:val="24"/>
              </w:rPr>
              <w:t>грибов</w:t>
            </w:r>
            <w:proofErr w:type="spellEnd"/>
            <w:r w:rsidRPr="00352B46">
              <w:rPr>
                <w:sz w:val="24"/>
                <w:szCs w:val="24"/>
              </w:rPr>
              <w:t xml:space="preserve"> и </w:t>
            </w:r>
            <w:proofErr w:type="spellStart"/>
            <w:r w:rsidRPr="00352B46">
              <w:rPr>
                <w:sz w:val="24"/>
                <w:szCs w:val="24"/>
              </w:rPr>
              <w:t>продуктов</w:t>
            </w:r>
            <w:proofErr w:type="spellEnd"/>
            <w:r w:rsidRPr="00352B46">
              <w:rPr>
                <w:sz w:val="24"/>
                <w:szCs w:val="24"/>
              </w:rPr>
              <w:t xml:space="preserve"> </w:t>
            </w:r>
            <w:proofErr w:type="spellStart"/>
            <w:r w:rsidRPr="00352B46">
              <w:rPr>
                <w:sz w:val="24"/>
                <w:szCs w:val="24"/>
              </w:rPr>
              <w:t>их</w:t>
            </w:r>
            <w:proofErr w:type="spellEnd"/>
            <w:r w:rsidRPr="00352B46">
              <w:rPr>
                <w:sz w:val="24"/>
                <w:szCs w:val="24"/>
              </w:rPr>
              <w:t xml:space="preserve"> </w:t>
            </w:r>
            <w:proofErr w:type="spellStart"/>
            <w:r w:rsidRPr="00352B46">
              <w:rPr>
                <w:sz w:val="24"/>
                <w:szCs w:val="24"/>
              </w:rPr>
              <w:t>переработки</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551"/>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свежих овощей, плодов, грибов и продуктов их переработки</w:t>
            </w:r>
          </w:p>
        </w:tc>
        <w:tc>
          <w:tcPr>
            <w:tcW w:w="113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3E772F" w:rsidP="007326B0">
            <w:pPr>
              <w:pStyle w:val="TableParagraph"/>
              <w:rPr>
                <w:b/>
                <w:sz w:val="24"/>
                <w:szCs w:val="24"/>
                <w:lang w:val="ru-RU"/>
              </w:rPr>
            </w:pPr>
            <w:r>
              <w:rPr>
                <w:b/>
                <w:sz w:val="24"/>
                <w:szCs w:val="24"/>
                <w:lang w:val="ru-RU"/>
              </w:rPr>
              <w:t>4</w:t>
            </w:r>
          </w:p>
        </w:tc>
        <w:tc>
          <w:tcPr>
            <w:tcW w:w="198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1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numPr>
                <w:ilvl w:val="0"/>
                <w:numId w:val="31"/>
              </w:numPr>
              <w:ind w:left="0" w:firstLine="0"/>
              <w:rPr>
                <w:sz w:val="24"/>
                <w:szCs w:val="24"/>
                <w:lang w:val="ru-RU"/>
              </w:rPr>
            </w:pPr>
            <w:r w:rsidRPr="00352B46">
              <w:rPr>
                <w:sz w:val="24"/>
                <w:szCs w:val="24"/>
                <w:lang w:val="ru-RU"/>
              </w:rPr>
              <w:t>Изучение хозяйственно-ботанических сортов корнеплодов и оценка качества по стандарту.</w:t>
            </w:r>
          </w:p>
          <w:p w:rsidR="007326B0" w:rsidRPr="00352B46" w:rsidRDefault="007326B0" w:rsidP="007326B0">
            <w:pPr>
              <w:pStyle w:val="TableParagraph"/>
              <w:numPr>
                <w:ilvl w:val="0"/>
                <w:numId w:val="31"/>
              </w:numPr>
              <w:ind w:left="0" w:firstLine="0"/>
              <w:rPr>
                <w:sz w:val="24"/>
                <w:szCs w:val="24"/>
                <w:lang w:val="ru-RU"/>
              </w:rPr>
            </w:pPr>
            <w:r w:rsidRPr="00352B46">
              <w:rPr>
                <w:sz w:val="24"/>
                <w:szCs w:val="24"/>
                <w:lang w:val="ru-RU"/>
              </w:rPr>
              <w:t>Изучение помологических сортов семечковых плодов и оценка качества по стандарту</w:t>
            </w:r>
          </w:p>
        </w:tc>
        <w:tc>
          <w:tcPr>
            <w:tcW w:w="1134" w:type="dxa"/>
            <w:tcBorders>
              <w:bottom w:val="single" w:sz="4" w:space="0" w:color="000000"/>
            </w:tcBorders>
            <w:tcMar>
              <w:top w:w="85" w:type="dxa"/>
              <w:left w:w="85" w:type="dxa"/>
              <w:bottom w:w="85" w:type="dxa"/>
              <w:right w:w="85" w:type="dxa"/>
            </w:tcMar>
          </w:tcPr>
          <w:p w:rsidR="007326B0" w:rsidRPr="00352B46" w:rsidRDefault="003E772F" w:rsidP="007326B0">
            <w:pPr>
              <w:pStyle w:val="TableParagraph"/>
              <w:rPr>
                <w:b/>
                <w:sz w:val="24"/>
                <w:szCs w:val="24"/>
                <w:lang w:val="ru-RU"/>
              </w:rPr>
            </w:pPr>
            <w:r>
              <w:rPr>
                <w:b/>
                <w:sz w:val="24"/>
                <w:szCs w:val="24"/>
                <w:lang w:val="ru-RU"/>
              </w:rPr>
              <w:t>4</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827"/>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 xml:space="preserve">Работа над учебным материалом, ответы на контрольные вопросы; </w:t>
            </w:r>
            <w:proofErr w:type="gramStart"/>
            <w:r w:rsidRPr="00352B46">
              <w:rPr>
                <w:sz w:val="24"/>
                <w:szCs w:val="24"/>
                <w:lang w:val="ru-RU"/>
              </w:rPr>
              <w:t>изучении</w:t>
            </w:r>
            <w:proofErr w:type="gramEnd"/>
            <w:r w:rsidRPr="00352B46">
              <w:rPr>
                <w:sz w:val="24"/>
                <w:szCs w:val="24"/>
                <w:lang w:val="ru-RU"/>
              </w:rPr>
              <w:t xml:space="preserve">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997252" w:rsidRDefault="007326B0" w:rsidP="007326B0">
            <w:pPr>
              <w:pStyle w:val="TableParagraph"/>
              <w:rPr>
                <w:b/>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6"/>
        </w:trPr>
        <w:tc>
          <w:tcPr>
            <w:tcW w:w="2367" w:type="dxa"/>
            <w:vMerge w:val="restart"/>
            <w:tcMar>
              <w:top w:w="85" w:type="dxa"/>
              <w:left w:w="85" w:type="dxa"/>
              <w:bottom w:w="85" w:type="dxa"/>
              <w:right w:w="85" w:type="dxa"/>
            </w:tcMar>
          </w:tcPr>
          <w:p w:rsidR="001B78EA" w:rsidRPr="00352B46" w:rsidRDefault="007326B0" w:rsidP="001B78EA">
            <w:pPr>
              <w:pStyle w:val="TableParagraph"/>
              <w:rPr>
                <w:b/>
                <w:sz w:val="24"/>
                <w:szCs w:val="24"/>
                <w:lang w:val="ru-RU"/>
              </w:rPr>
            </w:pPr>
            <w:r w:rsidRPr="00352B46">
              <w:rPr>
                <w:b/>
                <w:sz w:val="24"/>
                <w:szCs w:val="24"/>
                <w:lang w:val="ru-RU"/>
              </w:rPr>
              <w:t xml:space="preserve">Тема </w:t>
            </w:r>
            <w:r w:rsidR="001B78EA" w:rsidRPr="00352B46">
              <w:rPr>
                <w:b/>
                <w:sz w:val="24"/>
                <w:szCs w:val="24"/>
                <w:lang w:val="ru-RU"/>
              </w:rPr>
              <w:t>4</w:t>
            </w:r>
          </w:p>
          <w:p w:rsidR="007326B0" w:rsidRPr="00352B46" w:rsidRDefault="007326B0" w:rsidP="001B78EA">
            <w:pPr>
              <w:pStyle w:val="TableParagraph"/>
              <w:rPr>
                <w:b/>
                <w:sz w:val="24"/>
                <w:szCs w:val="24"/>
                <w:lang w:val="ru-RU"/>
              </w:rPr>
            </w:pPr>
            <w:r w:rsidRPr="00352B46">
              <w:rPr>
                <w:b/>
                <w:sz w:val="24"/>
                <w:szCs w:val="24"/>
                <w:lang w:val="ru-RU"/>
              </w:rPr>
              <w:t>Товароведная характеристика зерновых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F50480" w:rsidP="007326B0">
            <w:pPr>
              <w:pStyle w:val="TableParagraph"/>
              <w:rPr>
                <w:b/>
                <w:sz w:val="24"/>
                <w:szCs w:val="24"/>
                <w:lang w:val="ru-RU"/>
              </w:rPr>
            </w:pPr>
            <w:r>
              <w:rPr>
                <w:b/>
                <w:sz w:val="24"/>
                <w:szCs w:val="24"/>
                <w:lang w:val="ru-RU"/>
              </w:rPr>
              <w:t>1</w:t>
            </w:r>
            <w:r w:rsidR="005E0E3B">
              <w:rPr>
                <w:b/>
                <w:sz w:val="24"/>
                <w:szCs w:val="24"/>
                <w:lang w:val="ru-RU"/>
              </w:rPr>
              <w:t>0</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1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 xml:space="preserve">1. Ассортимент и характеристика, значение в питании, общие требования к качеству зерна и продуктов его переработки: круп, муки, макаронных изделий, хлеба и </w:t>
            </w:r>
            <w:proofErr w:type="spellStart"/>
            <w:r w:rsidRPr="00352B46">
              <w:rPr>
                <w:sz w:val="24"/>
                <w:szCs w:val="24"/>
                <w:lang w:val="ru-RU"/>
              </w:rPr>
              <w:t>хле</w:t>
            </w:r>
            <w:proofErr w:type="spellEnd"/>
            <w:r w:rsidRPr="00352B46">
              <w:rPr>
                <w:sz w:val="24"/>
                <w:szCs w:val="24"/>
                <w:lang w:val="ru-RU"/>
              </w:rPr>
              <w:t>-</w:t>
            </w:r>
          </w:p>
          <w:p w:rsidR="007326B0" w:rsidRPr="00352B46" w:rsidRDefault="007326B0" w:rsidP="007326B0">
            <w:pPr>
              <w:pStyle w:val="TableParagraph"/>
              <w:rPr>
                <w:sz w:val="24"/>
                <w:szCs w:val="24"/>
                <w:lang w:val="ru-RU"/>
              </w:rPr>
            </w:pPr>
            <w:proofErr w:type="spellStart"/>
            <w:r w:rsidRPr="00352B46">
              <w:rPr>
                <w:sz w:val="24"/>
                <w:szCs w:val="24"/>
                <w:lang w:val="ru-RU"/>
              </w:rPr>
              <w:t>бобулочных</w:t>
            </w:r>
            <w:proofErr w:type="spellEnd"/>
            <w:r w:rsidRPr="00352B46">
              <w:rPr>
                <w:sz w:val="24"/>
                <w:szCs w:val="24"/>
                <w:lang w:val="ru-RU"/>
              </w:rPr>
              <w:t xml:space="preserve"> изделий. Кулинарное назначение зерновых товаров.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зерновых товаров</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661"/>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1B78EA">
            <w:pPr>
              <w:pStyle w:val="TableParagraph"/>
              <w:numPr>
                <w:ilvl w:val="0"/>
                <w:numId w:val="34"/>
              </w:numPr>
              <w:rPr>
                <w:sz w:val="24"/>
                <w:szCs w:val="24"/>
                <w:lang w:val="ru-RU"/>
              </w:rPr>
            </w:pPr>
            <w:r w:rsidRPr="00352B46">
              <w:rPr>
                <w:sz w:val="24"/>
                <w:szCs w:val="24"/>
                <w:lang w:val="ru-RU"/>
              </w:rPr>
              <w:t>Ознакомление с ассортиментом круп и макаронных изделий и оценка качества по стандарту</w:t>
            </w:r>
          </w:p>
          <w:p w:rsidR="001B78EA" w:rsidRPr="00352B46" w:rsidRDefault="001B78EA" w:rsidP="001B78EA">
            <w:pPr>
              <w:pStyle w:val="TableParagraph"/>
              <w:numPr>
                <w:ilvl w:val="0"/>
                <w:numId w:val="34"/>
              </w:numPr>
              <w:rPr>
                <w:sz w:val="24"/>
                <w:szCs w:val="24"/>
                <w:lang w:val="ru-RU"/>
              </w:rPr>
            </w:pPr>
            <w:r w:rsidRPr="00352B46">
              <w:rPr>
                <w:sz w:val="24"/>
                <w:szCs w:val="24"/>
                <w:lang w:val="ru-RU"/>
              </w:rPr>
              <w:t>Ознакомление с ассортиментом круп и оценка качества по стандарту</w:t>
            </w:r>
          </w:p>
          <w:p w:rsidR="001B78EA" w:rsidRPr="00352B46" w:rsidRDefault="001B78EA" w:rsidP="001B78EA">
            <w:pPr>
              <w:pStyle w:val="TableParagraph"/>
              <w:numPr>
                <w:ilvl w:val="0"/>
                <w:numId w:val="34"/>
              </w:numPr>
              <w:rPr>
                <w:sz w:val="24"/>
                <w:szCs w:val="24"/>
                <w:lang w:val="ru-RU"/>
              </w:rPr>
            </w:pPr>
            <w:r w:rsidRPr="00352B46">
              <w:rPr>
                <w:sz w:val="24"/>
                <w:szCs w:val="24"/>
                <w:lang w:val="ru-RU"/>
              </w:rPr>
              <w:t>Ознакомление с ассортиментом муки и оценка качества по стандарту</w:t>
            </w:r>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jc w:val="bot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jc w:val="bot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FE523B">
            <w:pPr>
              <w:pStyle w:val="TableParagraph"/>
              <w:rPr>
                <w:b/>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8"/>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5</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молочных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6</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2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молока и молочных продуктов.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молочных</w:t>
            </w:r>
            <w:proofErr w:type="spellEnd"/>
            <w:r w:rsidRPr="00352B46">
              <w:rPr>
                <w:sz w:val="24"/>
                <w:szCs w:val="24"/>
              </w:rPr>
              <w:t xml:space="preserve"> </w:t>
            </w:r>
            <w:proofErr w:type="spellStart"/>
            <w:r w:rsidRPr="00352B46">
              <w:rPr>
                <w:sz w:val="24"/>
                <w:szCs w:val="24"/>
              </w:rPr>
              <w:t>товаров</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Borders>
              <w:top w:val="nil"/>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16"/>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 xml:space="preserve">2. Условия и сроки </w:t>
            </w:r>
            <w:proofErr w:type="spellStart"/>
            <w:r w:rsidRPr="00352B46">
              <w:rPr>
                <w:sz w:val="24"/>
                <w:szCs w:val="24"/>
                <w:lang w:val="ru-RU"/>
              </w:rPr>
              <w:t>храения</w:t>
            </w:r>
            <w:proofErr w:type="spellEnd"/>
            <w:r w:rsidRPr="00352B46">
              <w:rPr>
                <w:sz w:val="24"/>
                <w:szCs w:val="24"/>
                <w:lang w:val="ru-RU"/>
              </w:rPr>
              <w:t xml:space="preserve"> молочных товаров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Оценка качества молока, сливок, сыров по стандарту.</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6</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рыбы,</w:t>
            </w:r>
          </w:p>
          <w:p w:rsidR="007326B0" w:rsidRPr="00352B46" w:rsidRDefault="007326B0" w:rsidP="007326B0">
            <w:pPr>
              <w:pStyle w:val="TableParagraph"/>
              <w:rPr>
                <w:b/>
                <w:sz w:val="24"/>
                <w:szCs w:val="24"/>
                <w:lang w:val="ru-RU"/>
              </w:rPr>
            </w:pPr>
            <w:r w:rsidRPr="00352B46">
              <w:rPr>
                <w:b/>
                <w:sz w:val="24"/>
                <w:szCs w:val="24"/>
                <w:lang w:val="ru-RU"/>
              </w:rPr>
              <w:t>рыбных продуктов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82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рыбы, рыбных продуктов.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 xml:space="preserve"> </w:t>
            </w:r>
            <w:proofErr w:type="spellStart"/>
            <w:r w:rsidRPr="00352B46">
              <w:rPr>
                <w:sz w:val="24"/>
                <w:szCs w:val="24"/>
              </w:rPr>
              <w:t>рыбы</w:t>
            </w:r>
            <w:proofErr w:type="spellEnd"/>
            <w:r w:rsidRPr="00352B46">
              <w:rPr>
                <w:sz w:val="24"/>
                <w:szCs w:val="24"/>
              </w:rPr>
              <w:t xml:space="preserve">, </w:t>
            </w:r>
            <w:proofErr w:type="spellStart"/>
            <w:r w:rsidRPr="00352B46">
              <w:rPr>
                <w:sz w:val="24"/>
                <w:szCs w:val="24"/>
              </w:rPr>
              <w:t>рыбных</w:t>
            </w:r>
            <w:proofErr w:type="spellEnd"/>
            <w:r w:rsidRPr="00352B46">
              <w:rPr>
                <w:sz w:val="24"/>
                <w:szCs w:val="24"/>
              </w:rPr>
              <w:t xml:space="preserve"> </w:t>
            </w:r>
            <w:proofErr w:type="spellStart"/>
            <w:r w:rsidRPr="00352B46">
              <w:rPr>
                <w:sz w:val="24"/>
                <w:szCs w:val="24"/>
              </w:rPr>
              <w:t>продуктов</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129"/>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 и сроки хранения рыбы и рыбных продуктов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98"/>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40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1B78EA" w:rsidRPr="00352B46" w:rsidRDefault="001B78EA" w:rsidP="001B78EA">
            <w:pPr>
              <w:pStyle w:val="TableParagraph"/>
              <w:rPr>
                <w:sz w:val="24"/>
                <w:szCs w:val="24"/>
                <w:lang w:val="ru-RU"/>
              </w:rPr>
            </w:pPr>
            <w:r w:rsidRPr="00352B46">
              <w:rPr>
                <w:sz w:val="24"/>
                <w:szCs w:val="24"/>
                <w:lang w:val="ru-RU"/>
              </w:rPr>
              <w:t>1.</w:t>
            </w:r>
            <w:r w:rsidR="007326B0" w:rsidRPr="00352B46">
              <w:rPr>
                <w:sz w:val="24"/>
                <w:szCs w:val="24"/>
                <w:lang w:val="ru-RU"/>
              </w:rPr>
              <w:t>Оценка качества рыбы по органолептическим показателям.</w:t>
            </w:r>
          </w:p>
        </w:tc>
        <w:tc>
          <w:tcPr>
            <w:tcW w:w="1134" w:type="dxa"/>
            <w:tcBorders>
              <w:bottom w:val="single" w:sz="4" w:space="0" w:color="000000"/>
            </w:tcBorders>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2</w:t>
            </w:r>
          </w:p>
        </w:tc>
        <w:tc>
          <w:tcPr>
            <w:tcW w:w="198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688"/>
        </w:trPr>
        <w:tc>
          <w:tcPr>
            <w:tcW w:w="2367" w:type="dxa"/>
            <w:vMerge w:val="restart"/>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2. Оценка качества рыбных консервов по органолептическим показателям тары, содержимого и герметичности. </w:t>
            </w:r>
            <w:proofErr w:type="spellStart"/>
            <w:r w:rsidRPr="00352B46">
              <w:rPr>
                <w:sz w:val="24"/>
                <w:szCs w:val="24"/>
              </w:rPr>
              <w:t>Расшифровка</w:t>
            </w:r>
            <w:proofErr w:type="spellEnd"/>
            <w:r w:rsidRPr="00352B46">
              <w:rPr>
                <w:sz w:val="24"/>
                <w:szCs w:val="24"/>
              </w:rPr>
              <w:t xml:space="preserve"> </w:t>
            </w:r>
            <w:proofErr w:type="spellStart"/>
            <w:r w:rsidRPr="00352B46">
              <w:rPr>
                <w:sz w:val="24"/>
                <w:szCs w:val="24"/>
              </w:rPr>
              <w:t>маркировки</w:t>
            </w:r>
            <w:proofErr w:type="spellEnd"/>
            <w:r w:rsidRPr="00352B46">
              <w:rPr>
                <w:sz w:val="24"/>
                <w:szCs w:val="24"/>
              </w:rPr>
              <w:t xml:space="preserve">, </w:t>
            </w:r>
            <w:proofErr w:type="spellStart"/>
            <w:r w:rsidRPr="00352B46">
              <w:rPr>
                <w:sz w:val="24"/>
                <w:szCs w:val="24"/>
              </w:rPr>
              <w:t>указанной</w:t>
            </w:r>
            <w:proofErr w:type="spellEnd"/>
            <w:r w:rsidRPr="00352B46">
              <w:rPr>
                <w:sz w:val="24"/>
                <w:szCs w:val="24"/>
              </w:rPr>
              <w:t xml:space="preserve"> </w:t>
            </w:r>
            <w:proofErr w:type="spellStart"/>
            <w:r w:rsidRPr="00352B46">
              <w:rPr>
                <w:sz w:val="24"/>
                <w:szCs w:val="24"/>
              </w:rPr>
              <w:t>на</w:t>
            </w:r>
            <w:proofErr w:type="spellEnd"/>
            <w:r w:rsidRPr="00352B46">
              <w:rPr>
                <w:sz w:val="24"/>
                <w:szCs w:val="24"/>
              </w:rPr>
              <w:t xml:space="preserve"> </w:t>
            </w:r>
            <w:proofErr w:type="spellStart"/>
            <w:r w:rsidRPr="00352B46">
              <w:rPr>
                <w:sz w:val="24"/>
                <w:szCs w:val="24"/>
              </w:rPr>
              <w:t>упаковке</w:t>
            </w:r>
            <w:proofErr w:type="spellEnd"/>
            <w:r w:rsidRPr="00352B46">
              <w:rPr>
                <w:sz w:val="24"/>
                <w:szCs w:val="24"/>
              </w:rPr>
              <w:t>.</w:t>
            </w:r>
          </w:p>
        </w:tc>
        <w:tc>
          <w:tcPr>
            <w:tcW w:w="1134" w:type="dxa"/>
            <w:tcMar>
              <w:top w:w="85" w:type="dxa"/>
              <w:left w:w="85" w:type="dxa"/>
              <w:bottom w:w="85" w:type="dxa"/>
              <w:right w:w="85" w:type="dxa"/>
            </w:tcMar>
          </w:tcPr>
          <w:p w:rsidR="007326B0" w:rsidRPr="005E0E3B" w:rsidRDefault="005E0E3B" w:rsidP="007326B0">
            <w:pPr>
              <w:pStyle w:val="TableParagraph"/>
              <w:rPr>
                <w:b/>
                <w:sz w:val="24"/>
                <w:szCs w:val="24"/>
                <w:lang w:val="ru-RU"/>
              </w:rPr>
            </w:pPr>
            <w:r w:rsidRPr="005E0E3B">
              <w:rPr>
                <w:b/>
                <w:sz w:val="24"/>
                <w:szCs w:val="24"/>
                <w:lang w:val="ru-RU"/>
              </w:rPr>
              <w:t>2</w:t>
            </w:r>
          </w:p>
        </w:tc>
        <w:tc>
          <w:tcPr>
            <w:tcW w:w="1984" w:type="dxa"/>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1103"/>
        </w:trPr>
        <w:tc>
          <w:tcPr>
            <w:tcW w:w="2367"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7"/>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7</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мяса и</w:t>
            </w:r>
          </w:p>
          <w:p w:rsidR="007326B0" w:rsidRPr="00352B46" w:rsidRDefault="007326B0" w:rsidP="007326B0">
            <w:pPr>
              <w:pStyle w:val="TableParagraph"/>
              <w:rPr>
                <w:b/>
                <w:sz w:val="24"/>
                <w:szCs w:val="24"/>
                <w:lang w:val="ru-RU"/>
              </w:rPr>
            </w:pPr>
            <w:r w:rsidRPr="00352B46">
              <w:rPr>
                <w:b/>
                <w:sz w:val="24"/>
                <w:szCs w:val="24"/>
                <w:lang w:val="ru-RU"/>
              </w:rPr>
              <w:t>мясных продуктов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11</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552"/>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Ассортимент и характеристика, значение в питании, общие требования к качеству, кулинарное назначение мяса и мясных продуктов.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96"/>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Условия</w:t>
            </w:r>
            <w:proofErr w:type="gramStart"/>
            <w:r w:rsidRPr="00352B46">
              <w:rPr>
                <w:sz w:val="24"/>
                <w:szCs w:val="24"/>
                <w:lang w:val="ru-RU"/>
              </w:rPr>
              <w:t>.</w:t>
            </w:r>
            <w:proofErr w:type="gramEnd"/>
            <w:r w:rsidRPr="00352B46">
              <w:rPr>
                <w:sz w:val="24"/>
                <w:szCs w:val="24"/>
                <w:lang w:val="ru-RU"/>
              </w:rPr>
              <w:t xml:space="preserve"> </w:t>
            </w:r>
            <w:proofErr w:type="gramStart"/>
            <w:r w:rsidRPr="00352B46">
              <w:rPr>
                <w:sz w:val="24"/>
                <w:szCs w:val="24"/>
                <w:lang w:val="ru-RU"/>
              </w:rPr>
              <w:t>с</w:t>
            </w:r>
            <w:proofErr w:type="gramEnd"/>
            <w:r w:rsidRPr="00352B46">
              <w:rPr>
                <w:sz w:val="24"/>
                <w:szCs w:val="24"/>
                <w:lang w:val="ru-RU"/>
              </w:rPr>
              <w:t>роки хранения мяса и мясных продуктов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1B78EA">
            <w:pPr>
              <w:pStyle w:val="TableParagraph"/>
              <w:numPr>
                <w:ilvl w:val="0"/>
                <w:numId w:val="36"/>
              </w:numPr>
              <w:tabs>
                <w:tab w:val="left" w:pos="4950"/>
              </w:tabs>
              <w:rPr>
                <w:sz w:val="24"/>
                <w:szCs w:val="24"/>
                <w:lang w:val="ru-RU"/>
              </w:rPr>
            </w:pPr>
            <w:proofErr w:type="spellStart"/>
            <w:r w:rsidRPr="00352B46">
              <w:rPr>
                <w:sz w:val="24"/>
                <w:szCs w:val="24"/>
              </w:rPr>
              <w:t>Органолептическая</w:t>
            </w:r>
            <w:proofErr w:type="spellEnd"/>
            <w:r w:rsidRPr="00352B46">
              <w:rPr>
                <w:sz w:val="24"/>
                <w:szCs w:val="24"/>
              </w:rPr>
              <w:t xml:space="preserve"> </w:t>
            </w:r>
            <w:proofErr w:type="spellStart"/>
            <w:r w:rsidRPr="00352B46">
              <w:rPr>
                <w:sz w:val="24"/>
                <w:szCs w:val="24"/>
              </w:rPr>
              <w:t>оценка</w:t>
            </w:r>
            <w:proofErr w:type="spellEnd"/>
            <w:r w:rsidRPr="00352B46">
              <w:rPr>
                <w:sz w:val="24"/>
                <w:szCs w:val="24"/>
              </w:rPr>
              <w:t xml:space="preserve"> </w:t>
            </w:r>
            <w:proofErr w:type="spellStart"/>
            <w:r w:rsidRPr="00352B46">
              <w:rPr>
                <w:sz w:val="24"/>
                <w:szCs w:val="24"/>
              </w:rPr>
              <w:t>качества</w:t>
            </w:r>
            <w:proofErr w:type="spellEnd"/>
            <w:r w:rsidRPr="00352B46">
              <w:rPr>
                <w:sz w:val="24"/>
                <w:szCs w:val="24"/>
              </w:rPr>
              <w:t xml:space="preserve"> </w:t>
            </w:r>
            <w:proofErr w:type="spellStart"/>
            <w:r w:rsidRPr="00352B46">
              <w:rPr>
                <w:sz w:val="24"/>
                <w:szCs w:val="24"/>
              </w:rPr>
              <w:t>мяса</w:t>
            </w:r>
            <w:proofErr w:type="spellEnd"/>
            <w:r w:rsidR="001B78EA" w:rsidRPr="00352B46">
              <w:rPr>
                <w:sz w:val="24"/>
                <w:szCs w:val="24"/>
              </w:rPr>
              <w:tab/>
            </w:r>
          </w:p>
          <w:p w:rsidR="001B78EA" w:rsidRPr="00352B46" w:rsidRDefault="001B78EA" w:rsidP="001B78EA">
            <w:pPr>
              <w:pStyle w:val="TableParagraph"/>
              <w:numPr>
                <w:ilvl w:val="0"/>
                <w:numId w:val="36"/>
              </w:numPr>
              <w:tabs>
                <w:tab w:val="left" w:pos="4950"/>
              </w:tabs>
              <w:rPr>
                <w:sz w:val="24"/>
                <w:szCs w:val="24"/>
                <w:lang w:val="ru-RU"/>
              </w:rPr>
            </w:pPr>
            <w:r w:rsidRPr="00352B46">
              <w:rPr>
                <w:sz w:val="24"/>
                <w:szCs w:val="24"/>
                <w:lang w:val="ru-RU"/>
              </w:rPr>
              <w:t xml:space="preserve">Органолептическая оценка качества колбас и </w:t>
            </w:r>
            <w:proofErr w:type="spellStart"/>
            <w:r w:rsidRPr="00352B46">
              <w:rPr>
                <w:sz w:val="24"/>
                <w:szCs w:val="24"/>
                <w:lang w:val="ru-RU"/>
              </w:rPr>
              <w:t>мясокопченностей</w:t>
            </w:r>
            <w:proofErr w:type="spellEnd"/>
          </w:p>
          <w:p w:rsidR="001B78EA" w:rsidRPr="00352B46" w:rsidRDefault="001B78EA" w:rsidP="001B78EA">
            <w:pPr>
              <w:spacing w:before="20"/>
              <w:rPr>
                <w:rFonts w:ascii="Times New Roman" w:hAnsi="Times New Roman" w:cs="Times New Roman"/>
                <w:sz w:val="24"/>
                <w:szCs w:val="24"/>
                <w:lang w:val="ru-RU"/>
              </w:rPr>
            </w:pPr>
            <w:r w:rsidRPr="00352B46">
              <w:rPr>
                <w:rFonts w:ascii="Times New Roman" w:hAnsi="Times New Roman" w:cs="Times New Roman"/>
                <w:sz w:val="24"/>
                <w:szCs w:val="24"/>
                <w:lang w:val="ru-RU"/>
              </w:rPr>
              <w:t xml:space="preserve">Оценка качества мясных консервов по органолептическим показателям тары, содержимого и герметичности. </w:t>
            </w:r>
          </w:p>
          <w:p w:rsidR="001B78EA" w:rsidRPr="00352B46" w:rsidRDefault="001B78EA" w:rsidP="001B78EA">
            <w:pPr>
              <w:pStyle w:val="TableParagraph"/>
              <w:tabs>
                <w:tab w:val="left" w:pos="4950"/>
              </w:tabs>
              <w:ind w:left="360"/>
              <w:rPr>
                <w:sz w:val="24"/>
                <w:szCs w:val="24"/>
                <w:lang w:val="ru-RU"/>
              </w:rPr>
            </w:pPr>
            <w:r w:rsidRPr="00352B46">
              <w:rPr>
                <w:sz w:val="24"/>
                <w:szCs w:val="24"/>
                <w:lang w:val="ru-RU"/>
              </w:rPr>
              <w:t>3.Расшифровка маркировки, указанной на упаковке.</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103"/>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lang w:val="ru-RU"/>
              </w:rPr>
            </w:pPr>
            <w:r w:rsidRPr="00352B46">
              <w:rPr>
                <w:b/>
                <w:sz w:val="24"/>
                <w:szCs w:val="24"/>
                <w:lang w:val="ru-RU"/>
              </w:rPr>
              <w:t xml:space="preserve">Самостоятельная работа </w:t>
            </w:r>
            <w:proofErr w:type="gramStart"/>
            <w:r w:rsidRPr="00352B46">
              <w:rPr>
                <w:b/>
                <w:sz w:val="24"/>
                <w:szCs w:val="24"/>
                <w:lang w:val="ru-RU"/>
              </w:rPr>
              <w:t>обучающихся</w:t>
            </w:r>
            <w:proofErr w:type="gramEnd"/>
          </w:p>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tcMar>
              <w:top w:w="85" w:type="dxa"/>
              <w:left w:w="85" w:type="dxa"/>
              <w:bottom w:w="85" w:type="dxa"/>
              <w:right w:w="85" w:type="dxa"/>
            </w:tcMar>
          </w:tcPr>
          <w:p w:rsidR="007326B0" w:rsidRPr="00352B46" w:rsidRDefault="007326B0" w:rsidP="007326B0">
            <w:pPr>
              <w:pStyle w:val="TableParagraph"/>
              <w:rPr>
                <w:b/>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8</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w:t>
            </w:r>
            <w:r w:rsidRPr="00352B46">
              <w:rPr>
                <w:sz w:val="24"/>
                <w:szCs w:val="24"/>
                <w:lang w:val="ru-RU"/>
              </w:rPr>
              <w:t xml:space="preserve">, </w:t>
            </w:r>
            <w:r w:rsidRPr="00352B46">
              <w:rPr>
                <w:b/>
                <w:sz w:val="24"/>
                <w:szCs w:val="24"/>
                <w:lang w:val="ru-RU"/>
              </w:rPr>
              <w:t>яичных продуктов, пищевых жиров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vMerge w:val="restart"/>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9</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590"/>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1. Ассортимент и характеристика, значение в питании, общие требования к качеству, кулинарное назначение яичных продуктов</w:t>
            </w:r>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82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2. Ассортимент и характеристика, значение в питании, общие требования к качеству</w:t>
            </w:r>
          </w:p>
          <w:p w:rsidR="007326B0" w:rsidRPr="00352B46" w:rsidRDefault="007326B0" w:rsidP="007326B0">
            <w:pPr>
              <w:pStyle w:val="TableParagraph"/>
              <w:rPr>
                <w:sz w:val="24"/>
                <w:szCs w:val="24"/>
              </w:rPr>
            </w:pPr>
            <w:proofErr w:type="spellStart"/>
            <w:r w:rsidRPr="00352B46">
              <w:rPr>
                <w:sz w:val="24"/>
                <w:szCs w:val="24"/>
              </w:rPr>
              <w:t>пищевых</w:t>
            </w:r>
            <w:proofErr w:type="spellEnd"/>
            <w:r w:rsidRPr="00352B46">
              <w:rPr>
                <w:sz w:val="24"/>
                <w:szCs w:val="24"/>
              </w:rPr>
              <w:t xml:space="preserve"> </w:t>
            </w:r>
            <w:proofErr w:type="spellStart"/>
            <w:r w:rsidRPr="00352B46">
              <w:rPr>
                <w:sz w:val="24"/>
                <w:szCs w:val="24"/>
              </w:rPr>
              <w:t>жиров</w:t>
            </w:r>
            <w:proofErr w:type="spellEnd"/>
            <w:r w:rsidRPr="00352B46">
              <w:rPr>
                <w:sz w:val="24"/>
                <w:szCs w:val="24"/>
              </w:rPr>
              <w:t xml:space="preserve">,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p>
        </w:tc>
        <w:tc>
          <w:tcPr>
            <w:tcW w:w="1134"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78"/>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3. Условия, сроки хранения яичных продуктов, пищевых жиров</w:t>
            </w:r>
          </w:p>
        </w:tc>
        <w:tc>
          <w:tcPr>
            <w:tcW w:w="113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346"/>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Borders>
              <w:bottom w:val="single" w:sz="4" w:space="0" w:color="000000"/>
            </w:tcBorders>
            <w:tcMar>
              <w:top w:w="85" w:type="dxa"/>
              <w:left w:w="85" w:type="dxa"/>
              <w:bottom w:w="85" w:type="dxa"/>
              <w:right w:w="85" w:type="dxa"/>
            </w:tcMar>
          </w:tcPr>
          <w:p w:rsidR="007326B0" w:rsidRPr="00352B46" w:rsidRDefault="00CA597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1380"/>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numPr>
                <w:ilvl w:val="0"/>
                <w:numId w:val="30"/>
              </w:numPr>
              <w:ind w:left="0" w:firstLine="0"/>
              <w:rPr>
                <w:sz w:val="24"/>
                <w:szCs w:val="24"/>
              </w:rPr>
            </w:pPr>
            <w:r w:rsidRPr="00352B46">
              <w:rPr>
                <w:sz w:val="24"/>
                <w:szCs w:val="24"/>
                <w:lang w:val="ru-RU"/>
              </w:rPr>
              <w:t xml:space="preserve">Определение вида и категории яиц по органолептическим показателям. </w:t>
            </w:r>
            <w:proofErr w:type="spellStart"/>
            <w:r w:rsidRPr="00352B46">
              <w:rPr>
                <w:sz w:val="24"/>
                <w:szCs w:val="24"/>
              </w:rPr>
              <w:t>Ознакомление</w:t>
            </w:r>
            <w:proofErr w:type="spellEnd"/>
            <w:r w:rsidRPr="00352B46">
              <w:rPr>
                <w:sz w:val="24"/>
                <w:szCs w:val="24"/>
              </w:rPr>
              <w:t xml:space="preserve"> с </w:t>
            </w:r>
            <w:proofErr w:type="spellStart"/>
            <w:r w:rsidRPr="00352B46">
              <w:rPr>
                <w:sz w:val="24"/>
                <w:szCs w:val="24"/>
              </w:rPr>
              <w:t>дефектами</w:t>
            </w:r>
            <w:proofErr w:type="spellEnd"/>
            <w:r w:rsidRPr="00352B46">
              <w:rPr>
                <w:sz w:val="24"/>
                <w:szCs w:val="24"/>
              </w:rPr>
              <w:t xml:space="preserve"> </w:t>
            </w:r>
            <w:proofErr w:type="spellStart"/>
            <w:r w:rsidRPr="00352B46">
              <w:rPr>
                <w:sz w:val="24"/>
                <w:szCs w:val="24"/>
              </w:rPr>
              <w:t>яиц</w:t>
            </w:r>
            <w:proofErr w:type="spellEnd"/>
            <w:r w:rsidRPr="00352B46">
              <w:rPr>
                <w:sz w:val="24"/>
                <w:szCs w:val="24"/>
              </w:rPr>
              <w:t xml:space="preserve">. </w:t>
            </w:r>
            <w:proofErr w:type="spellStart"/>
            <w:r w:rsidRPr="00352B46">
              <w:rPr>
                <w:sz w:val="24"/>
                <w:szCs w:val="24"/>
              </w:rPr>
              <w:t>Установление</w:t>
            </w:r>
            <w:proofErr w:type="spellEnd"/>
            <w:r w:rsidRPr="00352B46">
              <w:rPr>
                <w:sz w:val="24"/>
                <w:szCs w:val="24"/>
              </w:rPr>
              <w:t xml:space="preserve"> </w:t>
            </w:r>
            <w:proofErr w:type="spellStart"/>
            <w:r w:rsidRPr="00352B46">
              <w:rPr>
                <w:sz w:val="24"/>
                <w:szCs w:val="24"/>
              </w:rPr>
              <w:t>допустимых</w:t>
            </w:r>
            <w:proofErr w:type="spellEnd"/>
            <w:r w:rsidRPr="00352B46">
              <w:rPr>
                <w:sz w:val="24"/>
                <w:szCs w:val="24"/>
              </w:rPr>
              <w:t xml:space="preserve"> и </w:t>
            </w:r>
            <w:proofErr w:type="spellStart"/>
            <w:r w:rsidRPr="00352B46">
              <w:rPr>
                <w:sz w:val="24"/>
                <w:szCs w:val="24"/>
              </w:rPr>
              <w:t>недопустимых</w:t>
            </w:r>
            <w:proofErr w:type="spellEnd"/>
            <w:r w:rsidRPr="00352B46">
              <w:rPr>
                <w:sz w:val="24"/>
                <w:szCs w:val="24"/>
              </w:rPr>
              <w:t xml:space="preserve"> </w:t>
            </w:r>
            <w:proofErr w:type="spellStart"/>
            <w:r w:rsidRPr="00352B46">
              <w:rPr>
                <w:sz w:val="24"/>
                <w:szCs w:val="24"/>
              </w:rPr>
              <w:t>дефектов</w:t>
            </w:r>
            <w:proofErr w:type="spellEnd"/>
            <w:r w:rsidRPr="00352B46">
              <w:rPr>
                <w:sz w:val="24"/>
                <w:szCs w:val="24"/>
              </w:rPr>
              <w:t>.</w:t>
            </w:r>
          </w:p>
          <w:p w:rsidR="007326B0" w:rsidRPr="00352B46" w:rsidRDefault="007326B0" w:rsidP="007326B0">
            <w:pPr>
              <w:pStyle w:val="TableParagraph"/>
              <w:numPr>
                <w:ilvl w:val="0"/>
                <w:numId w:val="30"/>
              </w:numPr>
              <w:ind w:left="0" w:firstLine="0"/>
              <w:rPr>
                <w:sz w:val="24"/>
                <w:szCs w:val="24"/>
                <w:lang w:val="ru-RU"/>
              </w:rPr>
            </w:pPr>
            <w:r w:rsidRPr="00352B46">
              <w:rPr>
                <w:sz w:val="24"/>
                <w:szCs w:val="24"/>
                <w:lang w:val="ru-RU"/>
              </w:rPr>
              <w:t>Ознакомление с ассортиментом и оценка качества</w:t>
            </w:r>
            <w:r w:rsidR="001B78EA" w:rsidRPr="00352B46">
              <w:rPr>
                <w:sz w:val="24"/>
                <w:szCs w:val="24"/>
                <w:lang w:val="ru-RU"/>
              </w:rPr>
              <w:t xml:space="preserve"> </w:t>
            </w:r>
            <w:r w:rsidRPr="00352B46">
              <w:rPr>
                <w:sz w:val="24"/>
                <w:szCs w:val="24"/>
                <w:lang w:val="ru-RU"/>
              </w:rPr>
              <w:t>пищевого жира по стандарту</w:t>
            </w:r>
          </w:p>
          <w:p w:rsidR="001B78EA" w:rsidRPr="00352B46" w:rsidRDefault="001B78EA" w:rsidP="007326B0">
            <w:pPr>
              <w:pStyle w:val="TableParagraph"/>
              <w:numPr>
                <w:ilvl w:val="0"/>
                <w:numId w:val="30"/>
              </w:numPr>
              <w:ind w:left="0" w:firstLine="0"/>
              <w:rPr>
                <w:sz w:val="24"/>
                <w:szCs w:val="24"/>
                <w:lang w:val="ru-RU"/>
              </w:rPr>
            </w:pPr>
            <w:r w:rsidRPr="00352B46">
              <w:rPr>
                <w:sz w:val="24"/>
                <w:szCs w:val="24"/>
                <w:lang w:val="ru-RU"/>
              </w:rPr>
              <w:t>Определение качества пищевых жиров органолептическим методом.</w:t>
            </w:r>
          </w:p>
        </w:tc>
        <w:tc>
          <w:tcPr>
            <w:tcW w:w="1134" w:type="dxa"/>
            <w:tcBorders>
              <w:bottom w:val="single" w:sz="4" w:space="0" w:color="000000"/>
            </w:tcBorders>
            <w:tcMar>
              <w:top w:w="85" w:type="dxa"/>
              <w:left w:w="85" w:type="dxa"/>
              <w:bottom w:w="85" w:type="dxa"/>
              <w:right w:w="85" w:type="dxa"/>
            </w:tcMar>
          </w:tcPr>
          <w:p w:rsidR="007326B0" w:rsidRPr="00F50480" w:rsidRDefault="00CA597B" w:rsidP="007326B0">
            <w:pPr>
              <w:pStyle w:val="TableParagraph"/>
              <w:rPr>
                <w:b/>
                <w:sz w:val="24"/>
                <w:szCs w:val="24"/>
                <w:lang w:val="ru-RU"/>
              </w:rPr>
            </w:pPr>
            <w:r>
              <w:rPr>
                <w:b/>
                <w:sz w:val="24"/>
                <w:szCs w:val="24"/>
                <w:lang w:val="ru-RU"/>
              </w:rPr>
              <w:t>6</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Самостоятельная</w:t>
            </w:r>
            <w:proofErr w:type="spellEnd"/>
            <w:r w:rsidRPr="00352B46">
              <w:rPr>
                <w:b/>
                <w:sz w:val="24"/>
                <w:szCs w:val="24"/>
              </w:rPr>
              <w:t xml:space="preserve"> </w:t>
            </w:r>
            <w:proofErr w:type="spellStart"/>
            <w:r w:rsidRPr="00352B46">
              <w:rPr>
                <w:b/>
                <w:sz w:val="24"/>
                <w:szCs w:val="24"/>
              </w:rPr>
              <w:t>работа</w:t>
            </w:r>
            <w:proofErr w:type="spellEnd"/>
            <w:r w:rsidRPr="00352B46">
              <w:rPr>
                <w:b/>
                <w:sz w:val="24"/>
                <w:szCs w:val="24"/>
              </w:rPr>
              <w:t xml:space="preserve"> </w:t>
            </w:r>
            <w:proofErr w:type="spellStart"/>
            <w:r w:rsidRPr="00352B46">
              <w:rPr>
                <w:b/>
                <w:sz w:val="24"/>
                <w:szCs w:val="24"/>
              </w:rPr>
              <w:t>обучающихся</w:t>
            </w:r>
            <w:proofErr w:type="spellEnd"/>
          </w:p>
        </w:tc>
        <w:tc>
          <w:tcPr>
            <w:tcW w:w="1134" w:type="dxa"/>
            <w:vMerge w:val="restart"/>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929"/>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r>
      <w:tr w:rsidR="007326B0" w:rsidRPr="00352B46" w:rsidTr="007326B0">
        <w:trPr>
          <w:trHeight w:val="275"/>
        </w:trPr>
        <w:tc>
          <w:tcPr>
            <w:tcW w:w="2367" w:type="dxa"/>
            <w:vMerge w:val="restart"/>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Тема 9</w:t>
            </w:r>
            <w:r w:rsidR="007326B0" w:rsidRPr="00352B46">
              <w:rPr>
                <w:b/>
                <w:sz w:val="24"/>
                <w:szCs w:val="24"/>
                <w:lang w:val="ru-RU"/>
              </w:rPr>
              <w:t>.</w:t>
            </w:r>
          </w:p>
          <w:p w:rsidR="007326B0" w:rsidRPr="00352B46" w:rsidRDefault="007326B0" w:rsidP="007326B0">
            <w:pPr>
              <w:pStyle w:val="TableParagraph"/>
              <w:rPr>
                <w:b/>
                <w:sz w:val="24"/>
                <w:szCs w:val="24"/>
                <w:lang w:val="ru-RU"/>
              </w:rPr>
            </w:pPr>
            <w:r w:rsidRPr="00352B46">
              <w:rPr>
                <w:b/>
                <w:sz w:val="24"/>
                <w:szCs w:val="24"/>
                <w:lang w:val="ru-RU"/>
              </w:rPr>
              <w:t>Товароведная характеристика кондитерских и вкусовых товаров</w:t>
            </w: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Содержание</w:t>
            </w:r>
            <w:proofErr w:type="spellEnd"/>
            <w:r w:rsidRPr="00352B46">
              <w:rPr>
                <w:b/>
                <w:sz w:val="24"/>
                <w:szCs w:val="24"/>
              </w:rPr>
              <w:t xml:space="preserve"> </w:t>
            </w:r>
            <w:proofErr w:type="spellStart"/>
            <w:r w:rsidRPr="00352B46">
              <w:rPr>
                <w:b/>
                <w:sz w:val="24"/>
                <w:szCs w:val="24"/>
              </w:rPr>
              <w:t>учебного</w:t>
            </w:r>
            <w:proofErr w:type="spellEnd"/>
            <w:r w:rsidRPr="00352B46">
              <w:rPr>
                <w:b/>
                <w:sz w:val="24"/>
                <w:szCs w:val="24"/>
              </w:rPr>
              <w:t xml:space="preserve"> </w:t>
            </w:r>
            <w:proofErr w:type="spellStart"/>
            <w:r w:rsidRPr="00352B46">
              <w:rPr>
                <w:b/>
                <w:sz w:val="24"/>
                <w:szCs w:val="24"/>
              </w:rPr>
              <w:t>материала</w:t>
            </w:r>
            <w:proofErr w:type="spellEnd"/>
          </w:p>
        </w:tc>
        <w:tc>
          <w:tcPr>
            <w:tcW w:w="1134" w:type="dxa"/>
            <w:tcMar>
              <w:top w:w="85" w:type="dxa"/>
              <w:left w:w="85" w:type="dxa"/>
              <w:bottom w:w="85" w:type="dxa"/>
              <w:right w:w="85" w:type="dxa"/>
            </w:tcMar>
          </w:tcPr>
          <w:p w:rsidR="007326B0" w:rsidRPr="00352B46" w:rsidRDefault="00681974" w:rsidP="007326B0">
            <w:pPr>
              <w:pStyle w:val="TableParagraph"/>
              <w:rPr>
                <w:b/>
                <w:sz w:val="24"/>
                <w:szCs w:val="24"/>
                <w:lang w:val="ru-RU"/>
              </w:rPr>
            </w:pPr>
            <w:r>
              <w:rPr>
                <w:b/>
                <w:sz w:val="24"/>
                <w:szCs w:val="24"/>
                <w:lang w:val="ru-RU"/>
              </w:rPr>
              <w:t>10</w:t>
            </w:r>
          </w:p>
        </w:tc>
        <w:tc>
          <w:tcPr>
            <w:tcW w:w="1984" w:type="dxa"/>
            <w:vMerge w:val="restart"/>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ОК 01-07, 09, 10</w:t>
            </w:r>
          </w:p>
          <w:p w:rsidR="007326B0" w:rsidRPr="00352B46" w:rsidRDefault="007326B0" w:rsidP="007326B0">
            <w:pPr>
              <w:pStyle w:val="TableParagraph"/>
              <w:rPr>
                <w:sz w:val="24"/>
                <w:szCs w:val="24"/>
                <w:lang w:val="ru-RU"/>
              </w:rPr>
            </w:pPr>
            <w:r w:rsidRPr="00352B46">
              <w:rPr>
                <w:sz w:val="24"/>
                <w:szCs w:val="24"/>
                <w:lang w:val="ru-RU"/>
              </w:rPr>
              <w:t>ПК 1.1-1.5</w:t>
            </w:r>
          </w:p>
          <w:p w:rsidR="007326B0" w:rsidRPr="00352B46" w:rsidRDefault="007326B0" w:rsidP="007326B0">
            <w:pPr>
              <w:pStyle w:val="TableParagraph"/>
              <w:rPr>
                <w:sz w:val="24"/>
                <w:szCs w:val="24"/>
                <w:lang w:val="ru-RU"/>
              </w:rPr>
            </w:pPr>
            <w:r w:rsidRPr="00352B46">
              <w:rPr>
                <w:sz w:val="24"/>
                <w:szCs w:val="24"/>
                <w:lang w:val="ru-RU"/>
              </w:rPr>
              <w:t>ПК 2.1-2.8</w:t>
            </w:r>
          </w:p>
          <w:p w:rsidR="007326B0" w:rsidRPr="00352B46" w:rsidRDefault="007326B0" w:rsidP="007326B0">
            <w:pPr>
              <w:pStyle w:val="TableParagraph"/>
              <w:rPr>
                <w:sz w:val="24"/>
                <w:szCs w:val="24"/>
                <w:lang w:val="ru-RU"/>
              </w:rPr>
            </w:pPr>
            <w:r w:rsidRPr="00352B46">
              <w:rPr>
                <w:sz w:val="24"/>
                <w:szCs w:val="24"/>
                <w:lang w:val="ru-RU"/>
              </w:rPr>
              <w:t>ПК 3.1-3.5</w:t>
            </w:r>
          </w:p>
          <w:p w:rsidR="007326B0" w:rsidRPr="00352B46" w:rsidRDefault="007326B0" w:rsidP="007326B0">
            <w:pPr>
              <w:pStyle w:val="TableParagraph"/>
              <w:rPr>
                <w:sz w:val="24"/>
                <w:szCs w:val="24"/>
                <w:lang w:val="ru-RU"/>
              </w:rPr>
            </w:pPr>
            <w:r w:rsidRPr="00352B46">
              <w:rPr>
                <w:sz w:val="24"/>
                <w:szCs w:val="24"/>
                <w:lang w:val="ru-RU"/>
              </w:rPr>
              <w:t>ПК 4.1-4.5</w:t>
            </w:r>
          </w:p>
          <w:p w:rsidR="007326B0" w:rsidRPr="00352B46" w:rsidRDefault="007326B0" w:rsidP="007326B0">
            <w:pPr>
              <w:pStyle w:val="TableParagraph"/>
              <w:rPr>
                <w:b/>
                <w:sz w:val="24"/>
                <w:szCs w:val="24"/>
              </w:rPr>
            </w:pPr>
            <w:r w:rsidRPr="00352B46">
              <w:rPr>
                <w:sz w:val="24"/>
                <w:szCs w:val="24"/>
              </w:rPr>
              <w:t>ПК 5.1-5.5</w:t>
            </w:r>
          </w:p>
        </w:tc>
      </w:tr>
      <w:tr w:rsidR="007326B0" w:rsidRPr="00352B46" w:rsidTr="007326B0">
        <w:trPr>
          <w:trHeight w:val="109"/>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lang w:val="ru-RU"/>
              </w:rPr>
              <w:t xml:space="preserve">1. Ассортимент и характеристика, значение в питании, общие требования к качеству кондитерских и вкусовых товаров. </w:t>
            </w:r>
            <w:proofErr w:type="spellStart"/>
            <w:r w:rsidRPr="00352B46">
              <w:rPr>
                <w:sz w:val="24"/>
                <w:szCs w:val="24"/>
              </w:rPr>
              <w:t>Кулинарное</w:t>
            </w:r>
            <w:proofErr w:type="spellEnd"/>
            <w:r w:rsidRPr="00352B46">
              <w:rPr>
                <w:sz w:val="24"/>
                <w:szCs w:val="24"/>
              </w:rPr>
              <w:t xml:space="preserve"> </w:t>
            </w:r>
            <w:proofErr w:type="spellStart"/>
            <w:r w:rsidRPr="00352B46">
              <w:rPr>
                <w:sz w:val="24"/>
                <w:szCs w:val="24"/>
              </w:rPr>
              <w:t>назначение</w:t>
            </w:r>
            <w:proofErr w:type="spellEnd"/>
            <w:r w:rsidRPr="00352B46">
              <w:rPr>
                <w:sz w:val="24"/>
                <w:szCs w:val="24"/>
              </w:rPr>
              <w:t>.</w:t>
            </w:r>
          </w:p>
        </w:tc>
        <w:tc>
          <w:tcPr>
            <w:tcW w:w="113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248"/>
        </w:trPr>
        <w:tc>
          <w:tcPr>
            <w:tcW w:w="2367" w:type="dxa"/>
            <w:vMerge/>
            <w:tcMar>
              <w:top w:w="85" w:type="dxa"/>
              <w:left w:w="85" w:type="dxa"/>
              <w:bottom w:w="85" w:type="dxa"/>
              <w:right w:w="85" w:type="dxa"/>
            </w:tcMar>
          </w:tcPr>
          <w:p w:rsidR="007326B0" w:rsidRPr="00352B46" w:rsidRDefault="007326B0" w:rsidP="007326B0">
            <w:pPr>
              <w:pStyle w:val="TableParagraph"/>
              <w:rPr>
                <w:b/>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rPr>
            </w:pPr>
            <w:r w:rsidRPr="00352B46">
              <w:rPr>
                <w:sz w:val="24"/>
                <w:szCs w:val="24"/>
              </w:rPr>
              <w:t xml:space="preserve">2.  </w:t>
            </w:r>
            <w:proofErr w:type="spellStart"/>
            <w:r w:rsidRPr="00352B46">
              <w:rPr>
                <w:sz w:val="24"/>
                <w:szCs w:val="24"/>
              </w:rPr>
              <w:t>Условия</w:t>
            </w:r>
            <w:proofErr w:type="spellEnd"/>
            <w:r w:rsidRPr="00352B46">
              <w:rPr>
                <w:sz w:val="24"/>
                <w:szCs w:val="24"/>
              </w:rPr>
              <w:t xml:space="preserve"> и </w:t>
            </w:r>
            <w:proofErr w:type="spellStart"/>
            <w:r w:rsidRPr="00352B46">
              <w:rPr>
                <w:sz w:val="24"/>
                <w:szCs w:val="24"/>
              </w:rPr>
              <w:t>сроки</w:t>
            </w:r>
            <w:proofErr w:type="spellEnd"/>
            <w:r w:rsidRPr="00352B46">
              <w:rPr>
                <w:sz w:val="24"/>
                <w:szCs w:val="24"/>
              </w:rPr>
              <w:t xml:space="preserve"> </w:t>
            </w:r>
            <w:proofErr w:type="spellStart"/>
            <w:r w:rsidRPr="00352B46">
              <w:rPr>
                <w:sz w:val="24"/>
                <w:szCs w:val="24"/>
              </w:rPr>
              <w:t>хранения</w:t>
            </w:r>
            <w:proofErr w:type="spellEnd"/>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1984"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Тематика</w:t>
            </w:r>
            <w:proofErr w:type="spellEnd"/>
            <w:r w:rsidRPr="00352B46">
              <w:rPr>
                <w:b/>
                <w:sz w:val="24"/>
                <w:szCs w:val="24"/>
              </w:rPr>
              <w:t xml:space="preserve"> </w:t>
            </w:r>
            <w:proofErr w:type="spellStart"/>
            <w:r w:rsidRPr="00352B46">
              <w:rPr>
                <w:b/>
                <w:sz w:val="24"/>
                <w:szCs w:val="24"/>
              </w:rPr>
              <w:t>лабораторных</w:t>
            </w:r>
            <w:proofErr w:type="spellEnd"/>
            <w:r w:rsidRPr="00352B46">
              <w:rPr>
                <w:b/>
                <w:sz w:val="24"/>
                <w:szCs w:val="24"/>
              </w:rPr>
              <w:t xml:space="preserve"> </w:t>
            </w:r>
            <w:proofErr w:type="spellStart"/>
            <w:r w:rsidRPr="00352B46">
              <w:rPr>
                <w:b/>
                <w:sz w:val="24"/>
                <w:szCs w:val="24"/>
              </w:rPr>
              <w:t>работ</w:t>
            </w:r>
            <w:proofErr w:type="spellEnd"/>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275"/>
        </w:trPr>
        <w:tc>
          <w:tcPr>
            <w:tcW w:w="2367" w:type="dxa"/>
            <w:vMerge/>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Mar>
              <w:top w:w="85" w:type="dxa"/>
              <w:left w:w="85" w:type="dxa"/>
              <w:bottom w:w="85" w:type="dxa"/>
              <w:right w:w="85" w:type="dxa"/>
            </w:tcMar>
          </w:tcPr>
          <w:p w:rsidR="007326B0" w:rsidRPr="00352B46" w:rsidRDefault="007326B0" w:rsidP="001B78EA">
            <w:pPr>
              <w:pStyle w:val="TableParagraph"/>
              <w:numPr>
                <w:ilvl w:val="0"/>
                <w:numId w:val="38"/>
              </w:numPr>
              <w:rPr>
                <w:sz w:val="24"/>
                <w:szCs w:val="24"/>
                <w:lang w:val="ru-RU"/>
              </w:rPr>
            </w:pPr>
            <w:r w:rsidRPr="00352B46">
              <w:rPr>
                <w:sz w:val="24"/>
                <w:szCs w:val="24"/>
                <w:lang w:val="ru-RU"/>
              </w:rPr>
              <w:t>Ознакомление с ассортиментом пряностей и оценка качества по стандарту</w:t>
            </w:r>
          </w:p>
          <w:p w:rsidR="001B78EA" w:rsidRPr="00352B46" w:rsidRDefault="001B78EA" w:rsidP="001B78EA">
            <w:pPr>
              <w:pStyle w:val="TableParagraph"/>
              <w:numPr>
                <w:ilvl w:val="0"/>
                <w:numId w:val="38"/>
              </w:numPr>
              <w:rPr>
                <w:sz w:val="24"/>
                <w:szCs w:val="24"/>
                <w:lang w:val="ru-RU"/>
              </w:rPr>
            </w:pPr>
            <w:r w:rsidRPr="00352B46">
              <w:rPr>
                <w:sz w:val="24"/>
                <w:szCs w:val="24"/>
                <w:lang w:val="ru-RU"/>
              </w:rPr>
              <w:t>Определение качества кондитерских товаров органолептическим методом.</w:t>
            </w:r>
          </w:p>
        </w:tc>
        <w:tc>
          <w:tcPr>
            <w:tcW w:w="1134" w:type="dxa"/>
            <w:tcMar>
              <w:top w:w="85" w:type="dxa"/>
              <w:left w:w="85" w:type="dxa"/>
              <w:bottom w:w="85" w:type="dxa"/>
              <w:right w:w="85" w:type="dxa"/>
            </w:tcMar>
          </w:tcPr>
          <w:p w:rsidR="007326B0" w:rsidRPr="00352B46" w:rsidRDefault="005E0E3B" w:rsidP="007326B0">
            <w:pPr>
              <w:pStyle w:val="TableParagraph"/>
              <w:rPr>
                <w:b/>
                <w:sz w:val="24"/>
                <w:szCs w:val="24"/>
                <w:lang w:val="ru-RU"/>
              </w:rPr>
            </w:pPr>
            <w:r>
              <w:rPr>
                <w:b/>
                <w:sz w:val="24"/>
                <w:szCs w:val="24"/>
                <w:lang w:val="ru-RU"/>
              </w:rPr>
              <w:t>4</w:t>
            </w: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rPr>
            </w:pPr>
          </w:p>
        </w:tc>
      </w:tr>
      <w:tr w:rsidR="007326B0" w:rsidRPr="00352B46" w:rsidTr="007326B0">
        <w:trPr>
          <w:trHeight w:val="194"/>
        </w:trPr>
        <w:tc>
          <w:tcPr>
            <w:tcW w:w="2367" w:type="dxa"/>
            <w:vMerge/>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8000" w:type="dxa"/>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Самостоятельная</w:t>
            </w:r>
            <w:proofErr w:type="spellEnd"/>
            <w:r w:rsidRPr="00352B46">
              <w:rPr>
                <w:b/>
                <w:sz w:val="24"/>
                <w:szCs w:val="24"/>
              </w:rPr>
              <w:t xml:space="preserve"> </w:t>
            </w:r>
            <w:proofErr w:type="spellStart"/>
            <w:r w:rsidRPr="00352B46">
              <w:rPr>
                <w:b/>
                <w:sz w:val="24"/>
                <w:szCs w:val="24"/>
              </w:rPr>
              <w:t>работа</w:t>
            </w:r>
            <w:proofErr w:type="spellEnd"/>
            <w:r w:rsidRPr="00352B46">
              <w:rPr>
                <w:b/>
                <w:sz w:val="24"/>
                <w:szCs w:val="24"/>
              </w:rPr>
              <w:t xml:space="preserve"> </w:t>
            </w:r>
            <w:proofErr w:type="spellStart"/>
            <w:r w:rsidRPr="00352B46">
              <w:rPr>
                <w:b/>
                <w:sz w:val="24"/>
                <w:szCs w:val="24"/>
              </w:rPr>
              <w:t>обучающихся</w:t>
            </w:r>
            <w:proofErr w:type="spellEnd"/>
          </w:p>
        </w:tc>
        <w:tc>
          <w:tcPr>
            <w:tcW w:w="1134" w:type="dxa"/>
            <w:vMerge w:val="restart"/>
            <w:tcBorders>
              <w:bottom w:val="single" w:sz="4" w:space="0" w:color="000000"/>
            </w:tcBorders>
            <w:tcMar>
              <w:top w:w="85" w:type="dxa"/>
              <w:left w:w="85" w:type="dxa"/>
              <w:bottom w:w="85" w:type="dxa"/>
              <w:right w:w="85" w:type="dxa"/>
            </w:tcMar>
          </w:tcPr>
          <w:p w:rsidR="007326B0" w:rsidRPr="00352B46" w:rsidRDefault="007326B0" w:rsidP="007326B0">
            <w:pPr>
              <w:pStyle w:val="TableParagraph"/>
              <w:rPr>
                <w:sz w:val="24"/>
                <w:szCs w:val="24"/>
              </w:rPr>
            </w:pPr>
          </w:p>
        </w:tc>
        <w:tc>
          <w:tcPr>
            <w:tcW w:w="1984" w:type="dxa"/>
            <w:vMerge/>
            <w:tcMar>
              <w:top w:w="85" w:type="dxa"/>
              <w:left w:w="85" w:type="dxa"/>
              <w:bottom w:w="85" w:type="dxa"/>
              <w:right w:w="85" w:type="dxa"/>
            </w:tcMar>
          </w:tcPr>
          <w:p w:rsidR="007326B0" w:rsidRPr="00352B46" w:rsidRDefault="007326B0" w:rsidP="007326B0">
            <w:pPr>
              <w:pStyle w:val="TableParagraph"/>
              <w:rPr>
                <w:b/>
                <w:sz w:val="24"/>
                <w:szCs w:val="24"/>
              </w:rPr>
            </w:pPr>
          </w:p>
        </w:tc>
      </w:tr>
      <w:tr w:rsidR="007326B0" w:rsidRPr="00352B46" w:rsidTr="007326B0">
        <w:trPr>
          <w:trHeight w:val="966"/>
        </w:trPr>
        <w:tc>
          <w:tcPr>
            <w:tcW w:w="2367" w:type="dxa"/>
            <w:vMerge/>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rPr>
            </w:pPr>
          </w:p>
        </w:tc>
        <w:tc>
          <w:tcPr>
            <w:tcW w:w="8000" w:type="dxa"/>
            <w:tcMar>
              <w:top w:w="85" w:type="dxa"/>
              <w:left w:w="85" w:type="dxa"/>
              <w:bottom w:w="85" w:type="dxa"/>
              <w:right w:w="85" w:type="dxa"/>
            </w:tcMar>
          </w:tcPr>
          <w:p w:rsidR="007326B0" w:rsidRPr="00352B46" w:rsidRDefault="007326B0" w:rsidP="007326B0">
            <w:pPr>
              <w:pStyle w:val="TableParagraph"/>
              <w:rPr>
                <w:sz w:val="24"/>
                <w:szCs w:val="24"/>
                <w:lang w:val="ru-RU"/>
              </w:rPr>
            </w:pPr>
            <w:r w:rsidRPr="00352B46">
              <w:rPr>
                <w:sz w:val="24"/>
                <w:szCs w:val="24"/>
                <w:lang w:val="ru-RU"/>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 сообщений</w:t>
            </w:r>
          </w:p>
        </w:tc>
        <w:tc>
          <w:tcPr>
            <w:tcW w:w="1134" w:type="dxa"/>
            <w:vMerge/>
            <w:tcBorders>
              <w:top w:val="nil"/>
            </w:tcBorders>
            <w:tcMar>
              <w:top w:w="85" w:type="dxa"/>
              <w:left w:w="85" w:type="dxa"/>
              <w:bottom w:w="85" w:type="dxa"/>
              <w:right w:w="85" w:type="dxa"/>
            </w:tcMar>
          </w:tcPr>
          <w:p w:rsidR="007326B0" w:rsidRPr="00352B46" w:rsidRDefault="007326B0" w:rsidP="007326B0">
            <w:pPr>
              <w:rPr>
                <w:rFonts w:ascii="Times New Roman" w:hAnsi="Times New Roman" w:cs="Times New Roman"/>
                <w:sz w:val="24"/>
                <w:szCs w:val="24"/>
                <w:lang w:val="ru-RU"/>
              </w:rPr>
            </w:pPr>
          </w:p>
        </w:tc>
        <w:tc>
          <w:tcPr>
            <w:tcW w:w="1984" w:type="dxa"/>
            <w:vMerge/>
            <w:tcMar>
              <w:top w:w="85" w:type="dxa"/>
              <w:left w:w="85" w:type="dxa"/>
              <w:bottom w:w="85" w:type="dxa"/>
              <w:right w:w="85" w:type="dxa"/>
            </w:tcMar>
          </w:tcPr>
          <w:p w:rsidR="007326B0" w:rsidRPr="00352B46" w:rsidRDefault="007326B0" w:rsidP="007326B0">
            <w:pPr>
              <w:pStyle w:val="TableParagraph"/>
              <w:rPr>
                <w:sz w:val="24"/>
                <w:szCs w:val="24"/>
                <w:lang w:val="ru-RU"/>
              </w:rPr>
            </w:pPr>
          </w:p>
        </w:tc>
      </w:tr>
      <w:tr w:rsidR="00E90FE7" w:rsidRPr="00352B46" w:rsidTr="007326B0">
        <w:trPr>
          <w:trHeight w:val="966"/>
        </w:trPr>
        <w:tc>
          <w:tcPr>
            <w:tcW w:w="2367" w:type="dxa"/>
            <w:tcMar>
              <w:top w:w="85" w:type="dxa"/>
              <w:left w:w="85" w:type="dxa"/>
              <w:bottom w:w="85" w:type="dxa"/>
              <w:right w:w="85" w:type="dxa"/>
            </w:tcMar>
          </w:tcPr>
          <w:p w:rsidR="00E90FE7" w:rsidRPr="00352B46" w:rsidRDefault="00E90FE7" w:rsidP="007326B0">
            <w:pPr>
              <w:rPr>
                <w:rFonts w:ascii="Times New Roman" w:hAnsi="Times New Roman" w:cs="Times New Roman"/>
                <w:sz w:val="24"/>
                <w:szCs w:val="24"/>
                <w:lang w:val="ru-RU"/>
              </w:rPr>
            </w:pPr>
          </w:p>
        </w:tc>
        <w:tc>
          <w:tcPr>
            <w:tcW w:w="8000" w:type="dxa"/>
            <w:tcMar>
              <w:top w:w="85" w:type="dxa"/>
              <w:left w:w="85" w:type="dxa"/>
              <w:bottom w:w="85" w:type="dxa"/>
              <w:right w:w="85" w:type="dxa"/>
            </w:tcMar>
          </w:tcPr>
          <w:p w:rsidR="00E90FE7" w:rsidRPr="00352B46" w:rsidRDefault="00E90FE7" w:rsidP="007326B0">
            <w:pPr>
              <w:pStyle w:val="TableParagraph"/>
              <w:rPr>
                <w:b/>
                <w:sz w:val="24"/>
                <w:szCs w:val="24"/>
                <w:lang w:val="ru-RU"/>
              </w:rPr>
            </w:pPr>
            <w:r w:rsidRPr="00352B46">
              <w:rPr>
                <w:b/>
                <w:sz w:val="24"/>
                <w:szCs w:val="24"/>
                <w:lang w:val="ru-RU"/>
              </w:rPr>
              <w:t>Дифференцированный зачет</w:t>
            </w:r>
          </w:p>
        </w:tc>
        <w:tc>
          <w:tcPr>
            <w:tcW w:w="1134" w:type="dxa"/>
            <w:tcBorders>
              <w:top w:val="nil"/>
            </w:tcBorders>
            <w:tcMar>
              <w:top w:w="85" w:type="dxa"/>
              <w:left w:w="85" w:type="dxa"/>
              <w:bottom w:w="85" w:type="dxa"/>
              <w:right w:w="85" w:type="dxa"/>
            </w:tcMar>
          </w:tcPr>
          <w:p w:rsidR="00E90FE7" w:rsidRPr="00352B46" w:rsidRDefault="00E90FE7" w:rsidP="007326B0">
            <w:pPr>
              <w:rPr>
                <w:rFonts w:ascii="Times New Roman" w:hAnsi="Times New Roman" w:cs="Times New Roman"/>
                <w:b/>
                <w:sz w:val="24"/>
                <w:szCs w:val="24"/>
                <w:lang w:val="ru-RU"/>
              </w:rPr>
            </w:pPr>
            <w:r w:rsidRPr="00352B46">
              <w:rPr>
                <w:rFonts w:ascii="Times New Roman" w:hAnsi="Times New Roman" w:cs="Times New Roman"/>
                <w:b/>
                <w:sz w:val="24"/>
                <w:szCs w:val="24"/>
                <w:lang w:val="ru-RU"/>
              </w:rPr>
              <w:t>2</w:t>
            </w:r>
          </w:p>
        </w:tc>
        <w:tc>
          <w:tcPr>
            <w:tcW w:w="1984" w:type="dxa"/>
            <w:tcMar>
              <w:top w:w="85" w:type="dxa"/>
              <w:left w:w="85" w:type="dxa"/>
              <w:bottom w:w="85" w:type="dxa"/>
              <w:right w:w="85" w:type="dxa"/>
            </w:tcMar>
          </w:tcPr>
          <w:p w:rsidR="00E90FE7" w:rsidRPr="00352B46" w:rsidRDefault="00E90FE7" w:rsidP="007326B0">
            <w:pPr>
              <w:pStyle w:val="TableParagraph"/>
              <w:rPr>
                <w:sz w:val="24"/>
                <w:szCs w:val="24"/>
              </w:rPr>
            </w:pPr>
          </w:p>
        </w:tc>
      </w:tr>
      <w:tr w:rsidR="007326B0" w:rsidRPr="00352B46" w:rsidTr="007326B0">
        <w:trPr>
          <w:trHeight w:val="278"/>
        </w:trPr>
        <w:tc>
          <w:tcPr>
            <w:tcW w:w="10367" w:type="dxa"/>
            <w:gridSpan w:val="2"/>
            <w:tcMar>
              <w:top w:w="85" w:type="dxa"/>
              <w:left w:w="85" w:type="dxa"/>
              <w:bottom w:w="85" w:type="dxa"/>
              <w:right w:w="85" w:type="dxa"/>
            </w:tcMar>
          </w:tcPr>
          <w:p w:rsidR="007326B0" w:rsidRPr="00352B46" w:rsidRDefault="007326B0" w:rsidP="007326B0">
            <w:pPr>
              <w:pStyle w:val="TableParagraph"/>
              <w:rPr>
                <w:b/>
                <w:sz w:val="24"/>
                <w:szCs w:val="24"/>
              </w:rPr>
            </w:pPr>
            <w:proofErr w:type="spellStart"/>
            <w:r w:rsidRPr="00352B46">
              <w:rPr>
                <w:b/>
                <w:sz w:val="24"/>
                <w:szCs w:val="24"/>
              </w:rPr>
              <w:t>Всего</w:t>
            </w:r>
            <w:proofErr w:type="spellEnd"/>
            <w:r w:rsidRPr="00352B46">
              <w:rPr>
                <w:b/>
                <w:sz w:val="24"/>
                <w:szCs w:val="24"/>
              </w:rPr>
              <w:t>:</w:t>
            </w:r>
          </w:p>
        </w:tc>
        <w:tc>
          <w:tcPr>
            <w:tcW w:w="1134" w:type="dxa"/>
            <w:tcMar>
              <w:top w:w="85" w:type="dxa"/>
              <w:left w:w="85" w:type="dxa"/>
              <w:bottom w:w="85" w:type="dxa"/>
              <w:right w:w="85" w:type="dxa"/>
            </w:tcMar>
          </w:tcPr>
          <w:p w:rsidR="007326B0" w:rsidRPr="00352B46" w:rsidRDefault="001B78EA" w:rsidP="007326B0">
            <w:pPr>
              <w:pStyle w:val="TableParagraph"/>
              <w:rPr>
                <w:b/>
                <w:sz w:val="24"/>
                <w:szCs w:val="24"/>
                <w:lang w:val="ru-RU"/>
              </w:rPr>
            </w:pPr>
            <w:r w:rsidRPr="00352B46">
              <w:rPr>
                <w:b/>
                <w:sz w:val="24"/>
                <w:szCs w:val="24"/>
                <w:lang w:val="ru-RU"/>
              </w:rPr>
              <w:t>95</w:t>
            </w:r>
          </w:p>
        </w:tc>
        <w:tc>
          <w:tcPr>
            <w:tcW w:w="1984" w:type="dxa"/>
            <w:tcMar>
              <w:top w:w="85" w:type="dxa"/>
              <w:left w:w="85" w:type="dxa"/>
              <w:bottom w:w="85" w:type="dxa"/>
              <w:right w:w="85" w:type="dxa"/>
            </w:tcMar>
          </w:tcPr>
          <w:p w:rsidR="007326B0" w:rsidRPr="00352B46" w:rsidRDefault="007326B0" w:rsidP="007326B0">
            <w:pPr>
              <w:pStyle w:val="TableParagraph"/>
              <w:rPr>
                <w:sz w:val="24"/>
                <w:szCs w:val="24"/>
              </w:rPr>
            </w:pPr>
          </w:p>
        </w:tc>
      </w:tr>
    </w:tbl>
    <w:p w:rsidR="00680C6A" w:rsidRPr="00FC1FC5" w:rsidRDefault="00680C6A" w:rsidP="00680C6A">
      <w:pPr>
        <w:rPr>
          <w:rFonts w:ascii="Times New Roman" w:hAnsi="Times New Roman" w:cs="Times New Roman"/>
          <w:i/>
          <w:sz w:val="24"/>
          <w:szCs w:val="24"/>
        </w:rPr>
        <w:sectPr w:rsidR="00680C6A" w:rsidRPr="00FC1FC5" w:rsidSect="004937FD">
          <w:pgSz w:w="16840" w:h="11907" w:orient="landscape"/>
          <w:pgMar w:top="851" w:right="1134" w:bottom="851" w:left="992" w:header="709" w:footer="709" w:gutter="0"/>
          <w:cols w:space="720"/>
        </w:sectPr>
      </w:pPr>
    </w:p>
    <w:p w:rsidR="00680C6A" w:rsidRPr="00FC1FC5" w:rsidRDefault="00214162" w:rsidP="00B410C3">
      <w:pPr>
        <w:pStyle w:val="1"/>
        <w:jc w:val="center"/>
        <w:rPr>
          <w:b/>
          <w:caps/>
          <w:sz w:val="28"/>
          <w:szCs w:val="28"/>
        </w:rPr>
      </w:pPr>
      <w:r>
        <w:rPr>
          <w:b/>
          <w:caps/>
          <w:sz w:val="28"/>
          <w:szCs w:val="28"/>
        </w:rPr>
        <w:lastRenderedPageBreak/>
        <w:t>5</w:t>
      </w:r>
      <w:r w:rsidR="00B32CA4" w:rsidRPr="00FC1FC5">
        <w:rPr>
          <w:b/>
          <w:caps/>
          <w:sz w:val="28"/>
          <w:szCs w:val="28"/>
        </w:rPr>
        <w:t>.</w:t>
      </w:r>
      <w:r w:rsidR="00680C6A" w:rsidRPr="00FC1FC5">
        <w:rPr>
          <w:b/>
          <w:caps/>
          <w:sz w:val="28"/>
          <w:szCs w:val="28"/>
        </w:rPr>
        <w:t xml:space="preserve">условия </w:t>
      </w:r>
      <w:r w:rsidR="00FC1FC5" w:rsidRPr="00FC1FC5">
        <w:rPr>
          <w:b/>
          <w:caps/>
          <w:sz w:val="28"/>
          <w:szCs w:val="28"/>
        </w:rPr>
        <w:t>РЕАЛИЗАЦИИ РАБОЧЕЙ</w:t>
      </w:r>
      <w:r w:rsidR="00680C6A" w:rsidRPr="00FC1FC5">
        <w:rPr>
          <w:b/>
          <w:bCs/>
          <w:caps/>
          <w:sz w:val="28"/>
          <w:szCs w:val="28"/>
        </w:rPr>
        <w:t xml:space="preserve"> программы дисциплины</w:t>
      </w:r>
    </w:p>
    <w:p w:rsidR="00FC1FC5" w:rsidRDefault="00FC1FC5" w:rsidP="00680C6A">
      <w:pPr>
        <w:autoSpaceDE w:val="0"/>
        <w:autoSpaceDN w:val="0"/>
        <w:adjustRightInd w:val="0"/>
        <w:rPr>
          <w:rFonts w:ascii="Times New Roman" w:eastAsiaTheme="minorHAnsi" w:hAnsi="Times New Roman" w:cs="Times New Roman"/>
          <w:b/>
          <w:sz w:val="24"/>
          <w:szCs w:val="24"/>
          <w:lang w:eastAsia="en-US"/>
        </w:rPr>
      </w:pPr>
    </w:p>
    <w:p w:rsidR="00680C6A" w:rsidRPr="00FC1FC5" w:rsidRDefault="00214162" w:rsidP="00680C6A">
      <w:pPr>
        <w:autoSpaceDE w:val="0"/>
        <w:autoSpaceDN w:val="0"/>
        <w:adjustRightInd w:val="0"/>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5</w:t>
      </w:r>
      <w:r w:rsidR="00680C6A" w:rsidRPr="00FC1FC5">
        <w:rPr>
          <w:rFonts w:ascii="Times New Roman" w:eastAsiaTheme="minorHAnsi" w:hAnsi="Times New Roman" w:cs="Times New Roman"/>
          <w:b/>
          <w:sz w:val="24"/>
          <w:szCs w:val="24"/>
          <w:lang w:eastAsia="en-US"/>
        </w:rPr>
        <w:t xml:space="preserve">.1 Требования к минимальному материально-техническому обеспечению </w:t>
      </w:r>
    </w:p>
    <w:p w:rsidR="00680C6A" w:rsidRPr="00266EBC" w:rsidRDefault="00680C6A" w:rsidP="00266EBC">
      <w:pPr>
        <w:suppressAutoHyphens/>
        <w:ind w:firstLine="709"/>
        <w:jc w:val="both"/>
        <w:rPr>
          <w:rFonts w:ascii="Times New Roman" w:hAnsi="Times New Roman" w:cs="Times New Roman"/>
          <w:bCs/>
          <w:sz w:val="24"/>
          <w:szCs w:val="24"/>
        </w:rPr>
      </w:pPr>
      <w:proofErr w:type="gramStart"/>
      <w:r w:rsidRPr="00FC1FC5">
        <w:rPr>
          <w:rFonts w:ascii="Times New Roman" w:hAnsi="Times New Roman" w:cs="Times New Roman"/>
          <w:bCs/>
          <w:sz w:val="24"/>
          <w:szCs w:val="24"/>
        </w:rPr>
        <w:t xml:space="preserve">Для реализации программы учебной </w:t>
      </w:r>
      <w:r w:rsidR="00FC1FC5" w:rsidRPr="00FC1FC5">
        <w:rPr>
          <w:rFonts w:ascii="Times New Roman" w:hAnsi="Times New Roman" w:cs="Times New Roman"/>
          <w:bCs/>
          <w:sz w:val="24"/>
          <w:szCs w:val="24"/>
        </w:rPr>
        <w:t xml:space="preserve">дисциплины </w:t>
      </w:r>
      <w:r w:rsidR="00401DDE">
        <w:rPr>
          <w:rFonts w:ascii="Times New Roman" w:hAnsi="Times New Roman" w:cs="Times New Roman"/>
          <w:bCs/>
          <w:sz w:val="24"/>
          <w:szCs w:val="24"/>
        </w:rPr>
        <w:t xml:space="preserve">в </w:t>
      </w:r>
      <w:r w:rsidR="00266EBC">
        <w:rPr>
          <w:rFonts w:ascii="Times New Roman" w:hAnsi="Times New Roman" w:cs="Times New Roman"/>
          <w:bCs/>
          <w:sz w:val="24"/>
          <w:szCs w:val="24"/>
        </w:rPr>
        <w:t>лицее имее</w:t>
      </w:r>
      <w:r w:rsidR="00401DDE">
        <w:rPr>
          <w:rFonts w:ascii="Times New Roman" w:hAnsi="Times New Roman" w:cs="Times New Roman"/>
          <w:bCs/>
          <w:sz w:val="24"/>
          <w:szCs w:val="24"/>
        </w:rPr>
        <w:t>тся</w:t>
      </w:r>
      <w:r w:rsidRPr="00FC1FC5">
        <w:rPr>
          <w:rFonts w:ascii="Times New Roman" w:hAnsi="Times New Roman" w:cs="Times New Roman"/>
          <w:bCs/>
          <w:sz w:val="24"/>
          <w:szCs w:val="24"/>
        </w:rPr>
        <w:t xml:space="preserve"> </w:t>
      </w:r>
      <w:r w:rsidR="00266EBC">
        <w:rPr>
          <w:rFonts w:ascii="Times New Roman" w:hAnsi="Times New Roman" w:cs="Times New Roman"/>
          <w:bCs/>
          <w:sz w:val="24"/>
          <w:szCs w:val="24"/>
        </w:rPr>
        <w:t>к</w:t>
      </w:r>
      <w:r w:rsidRPr="00FC1FC5">
        <w:rPr>
          <w:rFonts w:ascii="Times New Roman" w:hAnsi="Times New Roman" w:cs="Times New Roman"/>
          <w:bCs/>
          <w:sz w:val="24"/>
          <w:szCs w:val="24"/>
        </w:rPr>
        <w:t>абинет</w:t>
      </w:r>
      <w:r w:rsidRPr="00FC1FC5">
        <w:rPr>
          <w:rFonts w:ascii="Times New Roman" w:hAnsi="Times New Roman" w:cs="Times New Roman"/>
          <w:bCs/>
          <w:i/>
          <w:sz w:val="24"/>
          <w:szCs w:val="24"/>
        </w:rPr>
        <w:t xml:space="preserve"> «</w:t>
      </w:r>
      <w:r w:rsidRPr="00FC1FC5">
        <w:rPr>
          <w:rFonts w:ascii="Times New Roman" w:eastAsia="Times New Roman" w:hAnsi="Times New Roman" w:cs="Times New Roman"/>
          <w:sz w:val="24"/>
          <w:szCs w:val="24"/>
        </w:rPr>
        <w:t>Товароведения продовольственных товаров</w:t>
      </w:r>
      <w:r w:rsidRPr="00FC1FC5">
        <w:rPr>
          <w:rFonts w:ascii="Times New Roman" w:hAnsi="Times New Roman" w:cs="Times New Roman"/>
          <w:bCs/>
          <w:i/>
          <w:sz w:val="24"/>
          <w:szCs w:val="24"/>
        </w:rPr>
        <w:t>»</w:t>
      </w:r>
      <w:r w:rsidRPr="00FC1FC5">
        <w:rPr>
          <w:rFonts w:ascii="Times New Roman" w:eastAsia="Times New Roman" w:hAnsi="Times New Roman" w:cs="Times New Roman"/>
          <w:sz w:val="24"/>
          <w:szCs w:val="24"/>
          <w:lang w:eastAsia="en-US"/>
        </w:rPr>
        <w:t>,</w:t>
      </w:r>
      <w:r w:rsidR="00266EBC">
        <w:rPr>
          <w:rFonts w:ascii="Times New Roman" w:eastAsia="Times New Roman" w:hAnsi="Times New Roman" w:cs="Times New Roman"/>
          <w:sz w:val="24"/>
          <w:szCs w:val="24"/>
          <w:lang w:eastAsia="en-US"/>
        </w:rPr>
        <w:t xml:space="preserve"> </w:t>
      </w:r>
      <w:r w:rsidRPr="00FC1FC5">
        <w:rPr>
          <w:rFonts w:ascii="Times New Roman" w:eastAsia="Times New Roman" w:hAnsi="Times New Roman" w:cs="Times New Roman"/>
          <w:sz w:val="24"/>
          <w:szCs w:val="24"/>
          <w:lang w:eastAsia="en-US"/>
        </w:rPr>
        <w:t>оснащенный о</w:t>
      </w:r>
      <w:r w:rsidRPr="00FC1FC5">
        <w:rPr>
          <w:rFonts w:ascii="Times New Roman" w:eastAsia="Times New Roman" w:hAnsi="Times New Roman" w:cs="Times New Roman"/>
          <w:bCs/>
          <w:sz w:val="24"/>
          <w:szCs w:val="24"/>
          <w:lang w:eastAsia="en-US"/>
        </w:rPr>
        <w:t xml:space="preserve">борудованием: </w:t>
      </w:r>
      <w:r w:rsidRPr="00FC1FC5">
        <w:rPr>
          <w:rFonts w:ascii="Times New Roman" w:hAnsi="Times New Roman" w:cs="Times New Roman"/>
          <w:bCs/>
          <w:sz w:val="24"/>
          <w:szCs w:val="24"/>
        </w:rPr>
        <w:t xml:space="preserve">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FC1FC5">
        <w:rPr>
          <w:rFonts w:ascii="Times New Roman" w:hAnsi="Times New Roman" w:cs="Times New Roman"/>
          <w:sz w:val="24"/>
          <w:szCs w:val="24"/>
        </w:rPr>
        <w:t xml:space="preserve">компьютером, средствами </w:t>
      </w:r>
      <w:r w:rsidR="00FC1FC5" w:rsidRPr="00FC1FC5">
        <w:rPr>
          <w:rFonts w:ascii="Times New Roman" w:hAnsi="Times New Roman" w:cs="Times New Roman"/>
          <w:sz w:val="24"/>
          <w:szCs w:val="24"/>
        </w:rPr>
        <w:t>аудио визуализации</w:t>
      </w:r>
      <w:r w:rsidRPr="00FC1FC5">
        <w:rPr>
          <w:rFonts w:ascii="Times New Roman" w:hAnsi="Times New Roman" w:cs="Times New Roman"/>
          <w:sz w:val="24"/>
          <w:szCs w:val="24"/>
        </w:rPr>
        <w:t xml:space="preserve">, </w:t>
      </w:r>
      <w:proofErr w:type="spellStart"/>
      <w:r w:rsidRPr="00FC1FC5">
        <w:rPr>
          <w:rFonts w:ascii="Times New Roman" w:hAnsi="Times New Roman" w:cs="Times New Roman"/>
          <w:sz w:val="24"/>
          <w:szCs w:val="24"/>
        </w:rPr>
        <w:t>мультимедийным</w:t>
      </w:r>
      <w:proofErr w:type="spellEnd"/>
      <w:r w:rsidRPr="00FC1FC5">
        <w:rPr>
          <w:rFonts w:ascii="Times New Roman" w:hAnsi="Times New Roman" w:cs="Times New Roman"/>
          <w:sz w:val="24"/>
          <w:szCs w:val="24"/>
        </w:rPr>
        <w:t xml:space="preserve"> проектором; наглядными пособиями (натуральными образцами продуктов, муляжами, плакатами, </w:t>
      </w:r>
      <w:r w:rsidRPr="00FC1FC5">
        <w:rPr>
          <w:rFonts w:ascii="Times New Roman" w:hAnsi="Times New Roman" w:cs="Times New Roman"/>
          <w:sz w:val="24"/>
          <w:szCs w:val="24"/>
          <w:lang w:val="en-US"/>
        </w:rPr>
        <w:t>DVD</w:t>
      </w:r>
      <w:r w:rsidRPr="00FC1FC5">
        <w:rPr>
          <w:rFonts w:ascii="Times New Roman" w:hAnsi="Times New Roman" w:cs="Times New Roman"/>
          <w:sz w:val="24"/>
          <w:szCs w:val="24"/>
        </w:rPr>
        <w:t xml:space="preserve"> фильмами, </w:t>
      </w:r>
      <w:proofErr w:type="spellStart"/>
      <w:r w:rsidRPr="00FC1FC5">
        <w:rPr>
          <w:rFonts w:ascii="Times New Roman" w:hAnsi="Times New Roman" w:cs="Times New Roman"/>
          <w:sz w:val="24"/>
          <w:szCs w:val="24"/>
        </w:rPr>
        <w:t>мультимедийными</w:t>
      </w:r>
      <w:proofErr w:type="spellEnd"/>
      <w:r w:rsidRPr="00FC1FC5">
        <w:rPr>
          <w:rFonts w:ascii="Times New Roman" w:hAnsi="Times New Roman" w:cs="Times New Roman"/>
          <w:sz w:val="24"/>
          <w:szCs w:val="24"/>
        </w:rPr>
        <w:t xml:space="preserve"> пособиями).</w:t>
      </w:r>
      <w:proofErr w:type="gramEnd"/>
    </w:p>
    <w:p w:rsidR="00FA527E" w:rsidRPr="00FC1FC5" w:rsidRDefault="00214162" w:rsidP="00FA527E">
      <w:pPr>
        <w:suppressAutoHyphens/>
        <w:autoSpaceDE w:val="0"/>
        <w:autoSpaceDN w:val="0"/>
        <w:adjustRightInd w:val="0"/>
        <w:ind w:firstLine="709"/>
        <w:jc w:val="both"/>
        <w:rPr>
          <w:rFonts w:ascii="Times New Roman" w:hAnsi="Times New Roman" w:cs="Times New Roman"/>
          <w:b/>
          <w:bCs/>
          <w:sz w:val="24"/>
          <w:szCs w:val="24"/>
        </w:rPr>
      </w:pPr>
      <w:r>
        <w:rPr>
          <w:rFonts w:ascii="Times New Roman" w:hAnsi="Times New Roman" w:cs="Times New Roman"/>
          <w:b/>
          <w:bCs/>
          <w:sz w:val="24"/>
          <w:szCs w:val="24"/>
        </w:rPr>
        <w:t>5</w:t>
      </w:r>
      <w:r w:rsidR="00FA527E" w:rsidRPr="00FC1FC5">
        <w:rPr>
          <w:rFonts w:ascii="Times New Roman" w:hAnsi="Times New Roman" w:cs="Times New Roman"/>
          <w:b/>
          <w:bCs/>
          <w:sz w:val="24"/>
          <w:szCs w:val="24"/>
        </w:rPr>
        <w:t>.2. Информационное обеспечение реализации программы</w:t>
      </w:r>
    </w:p>
    <w:p w:rsidR="00FA527E" w:rsidRPr="00FC1FC5" w:rsidRDefault="00FA527E" w:rsidP="00FA527E">
      <w:pPr>
        <w:suppressAutoHyphens/>
        <w:ind w:firstLine="709"/>
        <w:jc w:val="both"/>
        <w:rPr>
          <w:rFonts w:ascii="Times New Roman" w:hAnsi="Times New Roman" w:cs="Times New Roman"/>
          <w:sz w:val="24"/>
          <w:szCs w:val="24"/>
        </w:rPr>
      </w:pPr>
      <w:r w:rsidRPr="00FC1FC5">
        <w:rPr>
          <w:rFonts w:ascii="Times New Roman" w:hAnsi="Times New Roman" w:cs="Times New Roman"/>
          <w:bCs/>
          <w:sz w:val="24"/>
          <w:szCs w:val="24"/>
        </w:rPr>
        <w:t xml:space="preserve">Для реализации программы библиотечный фонд образовательной организации </w:t>
      </w:r>
      <w:r w:rsidR="00FC1FC5" w:rsidRPr="004D2DCF">
        <w:rPr>
          <w:rFonts w:ascii="Times New Roman" w:hAnsi="Times New Roman" w:cs="Times New Roman"/>
          <w:bCs/>
          <w:sz w:val="24"/>
          <w:szCs w:val="24"/>
        </w:rPr>
        <w:t>име</w:t>
      </w:r>
      <w:r w:rsidR="00B410C3">
        <w:rPr>
          <w:rFonts w:ascii="Times New Roman" w:hAnsi="Times New Roman" w:cs="Times New Roman"/>
          <w:bCs/>
          <w:sz w:val="24"/>
          <w:szCs w:val="24"/>
        </w:rPr>
        <w:t>е</w:t>
      </w:r>
      <w:r w:rsidR="004D2DCF" w:rsidRPr="004D2DCF">
        <w:rPr>
          <w:rFonts w:ascii="Times New Roman" w:hAnsi="Times New Roman" w:cs="Times New Roman"/>
          <w:bCs/>
          <w:sz w:val="24"/>
          <w:szCs w:val="24"/>
        </w:rPr>
        <w:t>т</w:t>
      </w:r>
      <w:r w:rsidR="00FC1FC5" w:rsidRPr="004D2DCF">
        <w:rPr>
          <w:rFonts w:ascii="Times New Roman" w:hAnsi="Times New Roman" w:cs="Times New Roman"/>
          <w:bCs/>
          <w:sz w:val="24"/>
          <w:szCs w:val="24"/>
        </w:rPr>
        <w:t xml:space="preserve"> печатные</w:t>
      </w:r>
      <w:r w:rsidRPr="004D2DCF">
        <w:rPr>
          <w:rFonts w:ascii="Times New Roman" w:hAnsi="Times New Roman" w:cs="Times New Roman"/>
          <w:sz w:val="24"/>
          <w:szCs w:val="24"/>
        </w:rPr>
        <w:t xml:space="preserve"> и/</w:t>
      </w:r>
      <w:r w:rsidRPr="00FC1FC5">
        <w:rPr>
          <w:rFonts w:ascii="Times New Roman" w:hAnsi="Times New Roman" w:cs="Times New Roman"/>
          <w:sz w:val="24"/>
          <w:szCs w:val="24"/>
        </w:rPr>
        <w:t>или электронные образовательные и информационные ресурсы, рекомендуемы</w:t>
      </w:r>
      <w:r w:rsidR="004D7760">
        <w:rPr>
          <w:rFonts w:ascii="Times New Roman" w:hAnsi="Times New Roman" w:cs="Times New Roman"/>
          <w:sz w:val="24"/>
          <w:szCs w:val="24"/>
        </w:rPr>
        <w:t>е</w:t>
      </w:r>
      <w:r w:rsidRPr="00FC1FC5">
        <w:rPr>
          <w:rFonts w:ascii="Times New Roman" w:hAnsi="Times New Roman" w:cs="Times New Roman"/>
          <w:sz w:val="24"/>
          <w:szCs w:val="24"/>
        </w:rPr>
        <w:t xml:space="preserve"> для использования в образовательном процессе </w:t>
      </w:r>
    </w:p>
    <w:p w:rsidR="00FA527E" w:rsidRPr="00266EBC" w:rsidRDefault="00214162" w:rsidP="00266EBC">
      <w:pPr>
        <w:ind w:left="360"/>
        <w:rPr>
          <w:rFonts w:ascii="Times New Roman" w:hAnsi="Times New Roman" w:cs="Times New Roman"/>
          <w:b/>
          <w:sz w:val="24"/>
          <w:szCs w:val="24"/>
        </w:rPr>
      </w:pPr>
      <w:r>
        <w:rPr>
          <w:rFonts w:ascii="Times New Roman" w:hAnsi="Times New Roman" w:cs="Times New Roman"/>
          <w:b/>
          <w:sz w:val="24"/>
          <w:szCs w:val="24"/>
        </w:rPr>
        <w:t>5</w:t>
      </w:r>
      <w:r w:rsidR="00FA527E" w:rsidRPr="00FC1FC5">
        <w:rPr>
          <w:rFonts w:ascii="Times New Roman" w:hAnsi="Times New Roman" w:cs="Times New Roman"/>
          <w:b/>
          <w:sz w:val="24"/>
          <w:szCs w:val="24"/>
        </w:rPr>
        <w:t>.2.1Печатные издания</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t xml:space="preserve">ГОСТ 31984-2012 Услуги общественного питания. Общие требования.- </w:t>
      </w:r>
      <w:proofErr w:type="spellStart"/>
      <w:r w:rsidRPr="00FC1FC5">
        <w:t>Введ</w:t>
      </w:r>
      <w:proofErr w:type="spellEnd"/>
      <w:r w:rsidRPr="00FC1FC5">
        <w:t xml:space="preserve">.  2015-01-01. -  М.: </w:t>
      </w:r>
      <w:proofErr w:type="spellStart"/>
      <w:r w:rsidRPr="00FC1FC5">
        <w:t>Стандартинформ</w:t>
      </w:r>
      <w:proofErr w:type="spellEnd"/>
      <w:r w:rsidRPr="00FC1FC5">
        <w:t>, 2014.-</w:t>
      </w:r>
      <w:r w:rsidRPr="00FC1FC5">
        <w:rPr>
          <w:lang w:val="en-US"/>
        </w:rPr>
        <w:t>III</w:t>
      </w:r>
      <w:r w:rsidRPr="00FC1FC5">
        <w:t>, 8 с.</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t xml:space="preserve">ГОСТ 31985-2013 Услуги общественного питания. Термины и определения.- </w:t>
      </w:r>
      <w:proofErr w:type="spellStart"/>
      <w:r w:rsidRPr="00FC1FC5">
        <w:t>Введ</w:t>
      </w:r>
      <w:proofErr w:type="spellEnd"/>
      <w:r w:rsidRPr="00FC1FC5">
        <w:t xml:space="preserve">. 2015 01-01. -  М.: </w:t>
      </w:r>
      <w:proofErr w:type="spellStart"/>
      <w:r w:rsidRPr="00FC1FC5">
        <w:t>Стандартинформ</w:t>
      </w:r>
      <w:proofErr w:type="spellEnd"/>
      <w:r w:rsidRPr="00FC1FC5">
        <w:t>, 2014.-</w:t>
      </w:r>
      <w:r w:rsidRPr="00FC1FC5">
        <w:rPr>
          <w:lang w:val="en-US"/>
        </w:rPr>
        <w:t>III</w:t>
      </w:r>
      <w:r w:rsidRPr="00FC1FC5">
        <w:t>, 10 с.</w:t>
      </w:r>
    </w:p>
    <w:p w:rsidR="00FA527E" w:rsidRPr="00FC1FC5" w:rsidRDefault="00FA527E" w:rsidP="00FA527E">
      <w:pPr>
        <w:pStyle w:val="cv"/>
        <w:numPr>
          <w:ilvl w:val="0"/>
          <w:numId w:val="21"/>
        </w:numPr>
        <w:spacing w:before="0" w:beforeAutospacing="0" w:after="0" w:afterAutospacing="0"/>
        <w:ind w:left="426"/>
        <w:jc w:val="both"/>
        <w:rPr>
          <w:color w:val="0000FF"/>
          <w:u w:val="single"/>
        </w:rPr>
      </w:pPr>
      <w:r w:rsidRPr="00FC1FC5">
        <w:rPr>
          <w:bCs/>
        </w:rPr>
        <w:t xml:space="preserve">Профессиональный стандарт «Повар». </w:t>
      </w:r>
      <w:proofErr w:type="gramStart"/>
      <w:r w:rsidRPr="00FC1FC5">
        <w:rPr>
          <w:bCs/>
        </w:rPr>
        <w:t>Приказ Министерства труда и социальной защиты РФ от 08.09.2015 № 610н (зарегистрировано в Минюсте России 29.09.2015 № 39023</w:t>
      </w:r>
      <w:proofErr w:type="gramEnd"/>
    </w:p>
    <w:p w:rsidR="00FA527E" w:rsidRPr="00FC1FC5" w:rsidRDefault="00FA527E" w:rsidP="00FA527E">
      <w:pPr>
        <w:pStyle w:val="a5"/>
        <w:numPr>
          <w:ilvl w:val="0"/>
          <w:numId w:val="21"/>
        </w:numPr>
        <w:spacing w:line="276" w:lineRule="auto"/>
        <w:ind w:left="426" w:right="-58"/>
        <w:jc w:val="both"/>
        <w:rPr>
          <w:b/>
        </w:rPr>
      </w:pPr>
      <w:r w:rsidRPr="00FC1FC5">
        <w:t xml:space="preserve">Матюхина З.П. Товароведение пищевых продуктов: учебник для </w:t>
      </w:r>
      <w:proofErr w:type="spellStart"/>
      <w:r w:rsidRPr="00FC1FC5">
        <w:t>нач</w:t>
      </w:r>
      <w:proofErr w:type="spellEnd"/>
      <w:r w:rsidRPr="00FC1FC5">
        <w:t xml:space="preserve">. проф. образования / З.П.Матюхина. -  М.: Академия, 2013. – 336 с., [16] с. </w:t>
      </w:r>
      <w:proofErr w:type="spellStart"/>
      <w:r w:rsidRPr="00FC1FC5">
        <w:t>цв</w:t>
      </w:r>
      <w:proofErr w:type="spellEnd"/>
      <w:r w:rsidRPr="00FC1FC5">
        <w:t>. ил.</w:t>
      </w:r>
    </w:p>
    <w:p w:rsidR="00FA527E" w:rsidRPr="00214162" w:rsidRDefault="00FA527E" w:rsidP="00214162">
      <w:pPr>
        <w:pStyle w:val="a7"/>
        <w:numPr>
          <w:ilvl w:val="2"/>
          <w:numId w:val="27"/>
        </w:numPr>
        <w:spacing w:line="360" w:lineRule="auto"/>
        <w:rPr>
          <w:b/>
        </w:rPr>
      </w:pPr>
      <w:r w:rsidRPr="00214162">
        <w:rPr>
          <w:b/>
        </w:rPr>
        <w:t>Электронные издания:</w:t>
      </w:r>
    </w:p>
    <w:p w:rsidR="00FA527E" w:rsidRPr="00FC1FC5" w:rsidRDefault="00FA527E" w:rsidP="00FA527E">
      <w:pPr>
        <w:pStyle w:val="cv"/>
        <w:numPr>
          <w:ilvl w:val="0"/>
          <w:numId w:val="16"/>
        </w:numPr>
        <w:spacing w:before="0" w:beforeAutospacing="0" w:after="0" w:afterAutospacing="0"/>
        <w:jc w:val="both"/>
      </w:pPr>
      <w:r w:rsidRPr="00FC1FC5">
        <w:t xml:space="preserve">Российская Федерация. Законы.  </w:t>
      </w:r>
      <w:proofErr w:type="gramStart"/>
      <w:r w:rsidRPr="00FC1FC5">
        <w:t xml:space="preserve">О качестве и безопасности пищевых продуктов [Электронный ресурс]: </w:t>
      </w:r>
      <w:proofErr w:type="spellStart"/>
      <w:r w:rsidRPr="00FC1FC5">
        <w:t>федер</w:t>
      </w:r>
      <w:proofErr w:type="spellEnd"/>
      <w:r w:rsidRPr="00FC1FC5">
        <w:t xml:space="preserve">. закон: [принят </w:t>
      </w:r>
      <w:proofErr w:type="spellStart"/>
      <w:r w:rsidRPr="00FC1FC5">
        <w:t>Гос</w:t>
      </w:r>
      <w:proofErr w:type="spellEnd"/>
      <w:r w:rsidRPr="00FC1FC5">
        <w:t>.</w:t>
      </w:r>
      <w:proofErr w:type="gramEnd"/>
      <w:r w:rsidRPr="00FC1FC5">
        <w:t xml:space="preserve"> </w:t>
      </w:r>
      <w:r w:rsidR="00214162" w:rsidRPr="00FC1FC5">
        <w:t>Думой 1</w:t>
      </w:r>
      <w:r w:rsidRPr="00FC1FC5">
        <w:t xml:space="preserve"> дек.1999 г.: </w:t>
      </w:r>
      <w:proofErr w:type="spellStart"/>
      <w:r w:rsidRPr="00FC1FC5">
        <w:t>одобр</w:t>
      </w:r>
      <w:proofErr w:type="spellEnd"/>
      <w:r w:rsidRPr="00FC1FC5">
        <w:t xml:space="preserve">. </w:t>
      </w:r>
      <w:proofErr w:type="gramStart"/>
      <w:r w:rsidRPr="00FC1FC5">
        <w:t xml:space="preserve">Советом Федерации 23 дек. 1999 г.: в ред. на 13.07.2015г. № 213-ФЗ]. </w:t>
      </w:r>
      <w:hyperlink r:id="rId9" w:history="1">
        <w:r w:rsidRPr="00FC1FC5">
          <w:rPr>
            <w:rStyle w:val="a9"/>
          </w:rPr>
          <w:t>http://pravo.gov.ru/proxy/ips/?docbody=&amp;nd=102063865&amp;rdk=&amp;backlink=1</w:t>
        </w:r>
      </w:hyperlink>
      <w:proofErr w:type="gramEnd"/>
    </w:p>
    <w:p w:rsidR="00FA527E" w:rsidRPr="00FC1FC5" w:rsidRDefault="00FA527E" w:rsidP="00FA527E">
      <w:pPr>
        <w:pStyle w:val="cv"/>
        <w:numPr>
          <w:ilvl w:val="0"/>
          <w:numId w:val="16"/>
        </w:numPr>
        <w:spacing w:before="0" w:beforeAutospacing="0" w:after="0" w:afterAutospacing="0"/>
        <w:jc w:val="both"/>
      </w:pPr>
      <w:r w:rsidRPr="00FC1FC5">
        <w:t xml:space="preserve">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 </w:t>
      </w:r>
      <w:hyperlink r:id="rId10" w:history="1">
        <w:r w:rsidRPr="00FC1FC5">
          <w:rPr>
            <w:rStyle w:val="a9"/>
          </w:rPr>
          <w:t>http://ozpp.ru/laws2/postan/post7.html</w:t>
        </w:r>
      </w:hyperlink>
    </w:p>
    <w:p w:rsidR="00FA527E" w:rsidRPr="00FC1FC5" w:rsidRDefault="00BB2990" w:rsidP="00FA527E">
      <w:pPr>
        <w:pStyle w:val="cv"/>
        <w:numPr>
          <w:ilvl w:val="0"/>
          <w:numId w:val="16"/>
        </w:numPr>
        <w:spacing w:before="0" w:beforeAutospacing="0" w:after="0" w:afterAutospacing="0"/>
        <w:jc w:val="both"/>
        <w:rPr>
          <w:rStyle w:val="b-serp-urlitem1"/>
        </w:rPr>
      </w:pPr>
      <w:hyperlink r:id="rId11" w:history="1">
        <w:r w:rsidR="00FA527E" w:rsidRPr="00FC1FC5">
          <w:rPr>
            <w:rStyle w:val="a9"/>
            <w:lang w:val="en-US"/>
          </w:rPr>
          <w:t>http</w:t>
        </w:r>
        <w:r w:rsidR="00FA527E" w:rsidRPr="00FC1FC5">
          <w:rPr>
            <w:rStyle w:val="a9"/>
          </w:rPr>
          <w:t>://</w:t>
        </w:r>
        <w:r w:rsidR="00FA527E" w:rsidRPr="00FC1FC5">
          <w:rPr>
            <w:rStyle w:val="a9"/>
            <w:lang w:val="en-US"/>
          </w:rPr>
          <w:t>www</w:t>
        </w:r>
        <w:r w:rsidR="00FA527E" w:rsidRPr="00FC1FC5">
          <w:rPr>
            <w:rStyle w:val="a9"/>
          </w:rPr>
          <w:t>.</w:t>
        </w:r>
        <w:proofErr w:type="spellStart"/>
        <w:r w:rsidR="00FA527E" w:rsidRPr="00FC1FC5">
          <w:rPr>
            <w:rStyle w:val="a9"/>
            <w:lang w:val="en-US"/>
          </w:rPr>
          <w:t>foodprom</w:t>
        </w:r>
        <w:proofErr w:type="spellEnd"/>
        <w:r w:rsidR="00FA527E" w:rsidRPr="00FC1FC5">
          <w:rPr>
            <w:rStyle w:val="a9"/>
          </w:rPr>
          <w:t>.</w:t>
        </w:r>
        <w:proofErr w:type="spellStart"/>
        <w:r w:rsidR="00FA527E" w:rsidRPr="00FC1FC5">
          <w:rPr>
            <w:rStyle w:val="a9"/>
            <w:lang w:val="en-US"/>
          </w:rPr>
          <w:t>ru</w:t>
        </w:r>
        <w:proofErr w:type="spellEnd"/>
        <w:r w:rsidR="00FA527E" w:rsidRPr="00FC1FC5">
          <w:rPr>
            <w:rStyle w:val="a9"/>
          </w:rPr>
          <w:t>/</w:t>
        </w:r>
        <w:proofErr w:type="spellStart"/>
        <w:r w:rsidR="00FA527E" w:rsidRPr="00FC1FC5">
          <w:rPr>
            <w:rStyle w:val="a9"/>
            <w:lang w:val="en-US"/>
          </w:rPr>
          <w:t>journalswww</w:t>
        </w:r>
        <w:proofErr w:type="spellEnd"/>
      </w:hyperlink>
      <w:r w:rsidR="00FA527E" w:rsidRPr="00FC1FC5">
        <w:rPr>
          <w:rStyle w:val="b-serp-urlitem1"/>
        </w:rPr>
        <w:t xml:space="preserve"> - издательство - пищевая промышленность</w:t>
      </w:r>
    </w:p>
    <w:p w:rsidR="00FA527E" w:rsidRPr="00FC1FC5" w:rsidRDefault="00BB2990" w:rsidP="00FA527E">
      <w:pPr>
        <w:pStyle w:val="cv"/>
        <w:numPr>
          <w:ilvl w:val="0"/>
          <w:numId w:val="16"/>
        </w:numPr>
        <w:spacing w:before="0" w:beforeAutospacing="0" w:after="0" w:afterAutospacing="0"/>
        <w:jc w:val="both"/>
      </w:pPr>
      <w:hyperlink r:id="rId12" w:history="1">
        <w:r w:rsidR="00FA527E" w:rsidRPr="00FC1FC5">
          <w:rPr>
            <w:rStyle w:val="a9"/>
            <w:lang w:val="en-US"/>
          </w:rPr>
          <w:t>http</w:t>
        </w:r>
        <w:r w:rsidR="00FA527E" w:rsidRPr="00FC1FC5">
          <w:rPr>
            <w:rStyle w:val="a9"/>
          </w:rPr>
          <w:t>://</w:t>
        </w:r>
        <w:proofErr w:type="spellStart"/>
        <w:r w:rsidR="00FA527E" w:rsidRPr="00FC1FC5">
          <w:rPr>
            <w:rStyle w:val="a9"/>
            <w:lang w:val="en-US"/>
          </w:rPr>
          <w:t>zaita</w:t>
        </w:r>
        <w:proofErr w:type="spellEnd"/>
        <w:r w:rsidR="00FA527E" w:rsidRPr="00FC1FC5">
          <w:rPr>
            <w:rStyle w:val="a9"/>
          </w:rPr>
          <w:t>.</w:t>
        </w:r>
        <w:proofErr w:type="spellStart"/>
        <w:r w:rsidR="00FA527E" w:rsidRPr="00FC1FC5">
          <w:rPr>
            <w:rStyle w:val="a9"/>
            <w:lang w:val="en-US"/>
          </w:rPr>
          <w:t>ru</w:t>
        </w:r>
        <w:proofErr w:type="spellEnd"/>
        <w:r w:rsidR="00FA527E" w:rsidRPr="00FC1FC5">
          <w:rPr>
            <w:rStyle w:val="a9"/>
          </w:rPr>
          <w:t>/</w:t>
        </w:r>
        <w:proofErr w:type="spellStart"/>
        <w:r w:rsidR="00FA527E" w:rsidRPr="00FC1FC5">
          <w:rPr>
            <w:rStyle w:val="a9"/>
            <w:lang w:val="en-US"/>
          </w:rPr>
          <w:t>kachestvo</w:t>
        </w:r>
        <w:proofErr w:type="spellEnd"/>
        <w:r w:rsidR="00FA527E" w:rsidRPr="00FC1FC5">
          <w:rPr>
            <w:rStyle w:val="a9"/>
          </w:rPr>
          <w:t>/</w:t>
        </w:r>
        <w:proofErr w:type="spellStart"/>
        <w:r w:rsidR="00FA527E" w:rsidRPr="00FC1FC5">
          <w:rPr>
            <w:rStyle w:val="a9"/>
            <w:lang w:val="en-US"/>
          </w:rPr>
          <w:t>tovarovedenie</w:t>
        </w:r>
        <w:proofErr w:type="spellEnd"/>
        <w:r w:rsidR="00FA527E" w:rsidRPr="00FC1FC5">
          <w:rPr>
            <w:rStyle w:val="a9"/>
          </w:rPr>
          <w:t>-</w:t>
        </w:r>
        <w:proofErr w:type="spellStart"/>
        <w:r w:rsidR="00FA527E" w:rsidRPr="00FC1FC5">
          <w:rPr>
            <w:rStyle w:val="a9"/>
            <w:lang w:val="en-US"/>
          </w:rPr>
          <w:t>i</w:t>
        </w:r>
        <w:proofErr w:type="spellEnd"/>
        <w:r w:rsidR="00FA527E" w:rsidRPr="00FC1FC5">
          <w:rPr>
            <w:rStyle w:val="a9"/>
          </w:rPr>
          <w:t>-</w:t>
        </w:r>
        <w:proofErr w:type="spellStart"/>
        <w:r w:rsidR="00FA527E" w:rsidRPr="00FC1FC5">
          <w:rPr>
            <w:rStyle w:val="a9"/>
            <w:lang w:val="en-US"/>
          </w:rPr>
          <w:t>ekspertiza</w:t>
        </w:r>
        <w:proofErr w:type="spellEnd"/>
        <w:r w:rsidR="00FA527E" w:rsidRPr="00FC1FC5">
          <w:rPr>
            <w:rStyle w:val="a9"/>
          </w:rPr>
          <w:t>-</w:t>
        </w:r>
        <w:proofErr w:type="spellStart"/>
        <w:r w:rsidR="00FA527E" w:rsidRPr="00FC1FC5">
          <w:rPr>
            <w:rStyle w:val="a9"/>
            <w:lang w:val="en-US"/>
          </w:rPr>
          <w:t>kachestva</w:t>
        </w:r>
        <w:proofErr w:type="spellEnd"/>
        <w:r w:rsidR="00FA527E" w:rsidRPr="00FC1FC5">
          <w:rPr>
            <w:rStyle w:val="a9"/>
          </w:rPr>
          <w:t>-</w:t>
        </w:r>
        <w:proofErr w:type="spellStart"/>
        <w:r w:rsidR="00FA527E" w:rsidRPr="00FC1FC5">
          <w:rPr>
            <w:rStyle w:val="a9"/>
            <w:lang w:val="en-US"/>
          </w:rPr>
          <w:t>potrebitelskix</w:t>
        </w:r>
        <w:proofErr w:type="spellEnd"/>
        <w:r w:rsidR="00FA527E" w:rsidRPr="00FC1FC5">
          <w:rPr>
            <w:rStyle w:val="a9"/>
          </w:rPr>
          <w:t>-</w:t>
        </w:r>
        <w:proofErr w:type="spellStart"/>
        <w:r w:rsidR="00FA527E" w:rsidRPr="00FC1FC5">
          <w:rPr>
            <w:rStyle w:val="a9"/>
            <w:lang w:val="en-US"/>
          </w:rPr>
          <w:t>tovarov</w:t>
        </w:r>
        <w:proofErr w:type="spellEnd"/>
        <w:r w:rsidR="00FA527E" w:rsidRPr="00FC1FC5">
          <w:rPr>
            <w:rStyle w:val="a9"/>
          </w:rPr>
          <w:t>.</w:t>
        </w:r>
        <w:r w:rsidR="00FA527E" w:rsidRPr="00FC1FC5">
          <w:rPr>
            <w:rStyle w:val="a9"/>
            <w:lang w:val="en-US"/>
          </w:rPr>
          <w:t>html</w:t>
        </w:r>
      </w:hyperlink>
      <w:r w:rsidR="00FA527E" w:rsidRPr="00FC1FC5">
        <w:t xml:space="preserve">  - товароведение и экспертиза качества продовольственных товаров</w:t>
      </w:r>
    </w:p>
    <w:p w:rsidR="00FA527E" w:rsidRPr="00FC1FC5" w:rsidRDefault="00FA527E" w:rsidP="00FA527E">
      <w:pPr>
        <w:pStyle w:val="cv"/>
        <w:numPr>
          <w:ilvl w:val="0"/>
          <w:numId w:val="16"/>
        </w:numPr>
        <w:spacing w:before="0" w:beforeAutospacing="0" w:after="0" w:afterAutospacing="0"/>
        <w:jc w:val="both"/>
      </w:pPr>
      <w:proofErr w:type="spellStart"/>
      <w:r w:rsidRPr="00FC1FC5">
        <w:t>СанПиН</w:t>
      </w:r>
      <w:proofErr w:type="spellEnd"/>
      <w:r w:rsidRPr="00FC1FC5">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hyperlink r:id="rId13" w:history="1">
        <w:r w:rsidRPr="00FC1FC5">
          <w:rPr>
            <w:rStyle w:val="a9"/>
          </w:rPr>
          <w:t>http://www.ohranatruda.ru/ot_biblio/normativ/data_normativ/46/46201/</w:t>
        </w:r>
      </w:hyperlink>
    </w:p>
    <w:p w:rsidR="00FA527E" w:rsidRPr="00FC1FC5" w:rsidRDefault="00FA527E" w:rsidP="00FA527E">
      <w:pPr>
        <w:pStyle w:val="cv"/>
        <w:numPr>
          <w:ilvl w:val="0"/>
          <w:numId w:val="16"/>
        </w:numPr>
        <w:spacing w:before="0" w:beforeAutospacing="0" w:after="0" w:afterAutospacing="0"/>
        <w:jc w:val="both"/>
      </w:pPr>
      <w:proofErr w:type="spellStart"/>
      <w:r w:rsidRPr="00FC1FC5">
        <w:t>СанПиН</w:t>
      </w:r>
      <w:proofErr w:type="spellEnd"/>
      <w:r w:rsidRPr="00FC1FC5">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hyperlink r:id="rId14" w:history="1">
        <w:r w:rsidRPr="00FC1FC5">
          <w:rPr>
            <w:rStyle w:val="a9"/>
          </w:rPr>
          <w:t>http://www.ohranatruda.ru/ot_biblio/normativ/data_normativ/46/46201/</w:t>
        </w:r>
      </w:hyperlink>
    </w:p>
    <w:p w:rsidR="00FA527E" w:rsidRPr="00FC1FC5" w:rsidRDefault="00FA527E" w:rsidP="00FA527E">
      <w:pPr>
        <w:pStyle w:val="cv"/>
        <w:numPr>
          <w:ilvl w:val="0"/>
          <w:numId w:val="16"/>
        </w:numPr>
        <w:spacing w:before="0" w:beforeAutospacing="0" w:after="0" w:afterAutospacing="0"/>
        <w:jc w:val="both"/>
      </w:pPr>
      <w:proofErr w:type="spellStart"/>
      <w:r w:rsidRPr="00FC1FC5">
        <w:lastRenderedPageBreak/>
        <w:t>СанПиН</w:t>
      </w:r>
      <w:proofErr w:type="spellEnd"/>
      <w:r w:rsidRPr="00FC1FC5">
        <w:t xml:space="preserve"> 2.3.6. 1079-01 Санитарно-эпидемиологические требования к организациям общественного питания, изготовлению и </w:t>
      </w:r>
      <w:proofErr w:type="spellStart"/>
      <w:r w:rsidRPr="00FC1FC5">
        <w:t>оборотоспособности</w:t>
      </w:r>
      <w:proofErr w:type="spellEnd"/>
      <w:r w:rsidRPr="00FC1FC5">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w:t>
      </w:r>
      <w:hyperlink r:id="rId15" w:history="1">
        <w:r w:rsidRPr="00FC1FC5">
          <w:rPr>
            <w:rStyle w:val="a9"/>
          </w:rPr>
          <w:t>http://ohranatruda.ru/ot_biblio/normativ/data_normativ/9/9744/</w:t>
        </w:r>
      </w:hyperlink>
    </w:p>
    <w:p w:rsidR="00FA527E" w:rsidRPr="00FC1FC5" w:rsidRDefault="00FA527E" w:rsidP="00FA527E">
      <w:pPr>
        <w:pStyle w:val="cv"/>
        <w:spacing w:before="0" w:beforeAutospacing="0" w:after="0" w:afterAutospacing="0"/>
        <w:ind w:left="567"/>
        <w:jc w:val="both"/>
      </w:pPr>
    </w:p>
    <w:p w:rsidR="00FA527E" w:rsidRPr="00FC1FC5" w:rsidRDefault="00FA527E" w:rsidP="00214162">
      <w:pPr>
        <w:pStyle w:val="FR2"/>
        <w:numPr>
          <w:ilvl w:val="2"/>
          <w:numId w:val="28"/>
        </w:numPr>
        <w:spacing w:line="360" w:lineRule="auto"/>
        <w:textAlignment w:val="baseline"/>
        <w:rPr>
          <w:rFonts w:ascii="Times New Roman" w:hAnsi="Times New Roman"/>
          <w:b/>
          <w:sz w:val="24"/>
          <w:szCs w:val="24"/>
        </w:rPr>
      </w:pPr>
      <w:r w:rsidRPr="00FC1FC5">
        <w:rPr>
          <w:rFonts w:ascii="Times New Roman" w:hAnsi="Times New Roman"/>
          <w:b/>
          <w:sz w:val="24"/>
          <w:szCs w:val="24"/>
        </w:rPr>
        <w:t>Дополнительные источники</w:t>
      </w:r>
    </w:p>
    <w:p w:rsidR="00FA527E" w:rsidRPr="00FC1FC5" w:rsidRDefault="00FA527E" w:rsidP="00FA527E">
      <w:pPr>
        <w:pStyle w:val="FR2"/>
        <w:spacing w:line="240" w:lineRule="auto"/>
        <w:ind w:left="567" w:firstLine="0"/>
        <w:jc w:val="both"/>
        <w:rPr>
          <w:rFonts w:ascii="Times New Roman" w:hAnsi="Times New Roman"/>
          <w:sz w:val="24"/>
          <w:szCs w:val="24"/>
        </w:rPr>
      </w:pP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proofErr w:type="spellStart"/>
      <w:r w:rsidRPr="00FC1FC5">
        <w:rPr>
          <w:rFonts w:ascii="Times New Roman" w:hAnsi="Times New Roman"/>
          <w:sz w:val="24"/>
          <w:szCs w:val="24"/>
        </w:rPr>
        <w:t>Земедлина</w:t>
      </w:r>
      <w:proofErr w:type="spellEnd"/>
      <w:r w:rsidRPr="00FC1FC5">
        <w:rPr>
          <w:rFonts w:ascii="Times New Roman" w:hAnsi="Times New Roman"/>
          <w:sz w:val="24"/>
          <w:szCs w:val="24"/>
        </w:rPr>
        <w:t xml:space="preserve"> Е.А.  Товароведение и экспертиза товаров: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.п</w:t>
      </w:r>
      <w:proofErr w:type="gramEnd"/>
      <w:r w:rsidRPr="00FC1FC5">
        <w:rPr>
          <w:rFonts w:ascii="Times New Roman" w:hAnsi="Times New Roman"/>
          <w:sz w:val="24"/>
          <w:szCs w:val="24"/>
        </w:rPr>
        <w:t>особие</w:t>
      </w:r>
      <w:proofErr w:type="spellEnd"/>
      <w:r w:rsidRPr="00FC1FC5">
        <w:rPr>
          <w:rFonts w:ascii="Times New Roman" w:hAnsi="Times New Roman"/>
          <w:sz w:val="24"/>
          <w:szCs w:val="24"/>
        </w:rPr>
        <w:t xml:space="preserve"> для сред. спец. учеб. заведений / Е.А. </w:t>
      </w:r>
      <w:proofErr w:type="spellStart"/>
      <w:r w:rsidRPr="00FC1FC5">
        <w:rPr>
          <w:rFonts w:ascii="Times New Roman" w:hAnsi="Times New Roman"/>
          <w:sz w:val="24"/>
          <w:szCs w:val="24"/>
        </w:rPr>
        <w:t>Замедлина</w:t>
      </w:r>
      <w:proofErr w:type="spellEnd"/>
      <w:r w:rsidRPr="00FC1FC5">
        <w:rPr>
          <w:rFonts w:ascii="Times New Roman" w:hAnsi="Times New Roman"/>
          <w:sz w:val="24"/>
          <w:szCs w:val="24"/>
        </w:rPr>
        <w:t>. – М.: РИОР, 2005. – 156 с.</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Карташова Л.В. Товароведение продовольственных товаров растительного происхождения: учебник для </w:t>
      </w:r>
      <w:proofErr w:type="spellStart"/>
      <w:r w:rsidRPr="00FC1FC5">
        <w:rPr>
          <w:rFonts w:ascii="Times New Roman" w:hAnsi="Times New Roman"/>
          <w:sz w:val="24"/>
          <w:szCs w:val="24"/>
        </w:rPr>
        <w:t>сред</w:t>
      </w:r>
      <w:proofErr w:type="gramStart"/>
      <w:r w:rsidRPr="00FC1FC5">
        <w:rPr>
          <w:rFonts w:ascii="Times New Roman" w:hAnsi="Times New Roman"/>
          <w:sz w:val="24"/>
          <w:szCs w:val="24"/>
        </w:rPr>
        <w:t>.п</w:t>
      </w:r>
      <w:proofErr w:type="gramEnd"/>
      <w:r w:rsidRPr="00FC1FC5">
        <w:rPr>
          <w:rFonts w:ascii="Times New Roman" w:hAnsi="Times New Roman"/>
          <w:sz w:val="24"/>
          <w:szCs w:val="24"/>
        </w:rPr>
        <w:t>роф</w:t>
      </w:r>
      <w:proofErr w:type="spellEnd"/>
      <w:r w:rsidRPr="00FC1FC5">
        <w:rPr>
          <w:rFonts w:ascii="Times New Roman" w:hAnsi="Times New Roman"/>
          <w:sz w:val="24"/>
          <w:szCs w:val="24"/>
        </w:rPr>
        <w:t xml:space="preserve">. образования / Л.В. Карташова, М.А. Николаева, Е.Н. </w:t>
      </w:r>
      <w:proofErr w:type="spellStart"/>
      <w:r w:rsidRPr="00FC1FC5">
        <w:rPr>
          <w:rFonts w:ascii="Times New Roman" w:hAnsi="Times New Roman"/>
          <w:sz w:val="24"/>
          <w:szCs w:val="24"/>
        </w:rPr>
        <w:t>Печникова</w:t>
      </w:r>
      <w:proofErr w:type="spellEnd"/>
      <w:r w:rsidRPr="00FC1FC5">
        <w:rPr>
          <w:rFonts w:ascii="Times New Roman" w:hAnsi="Times New Roman"/>
          <w:sz w:val="24"/>
          <w:szCs w:val="24"/>
        </w:rPr>
        <w:t xml:space="preserve">. – М.: Деловая литература, 2004. – 816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proofErr w:type="spellStart"/>
      <w:r w:rsidRPr="00FC1FC5">
        <w:rPr>
          <w:rFonts w:ascii="Times New Roman" w:hAnsi="Times New Roman"/>
          <w:bCs/>
          <w:sz w:val="24"/>
          <w:szCs w:val="24"/>
        </w:rPr>
        <w:t>Качурина</w:t>
      </w:r>
      <w:proofErr w:type="spellEnd"/>
      <w:r w:rsidRPr="00FC1FC5">
        <w:rPr>
          <w:rFonts w:ascii="Times New Roman" w:hAnsi="Times New Roman"/>
          <w:bCs/>
          <w:sz w:val="24"/>
          <w:szCs w:val="24"/>
        </w:rPr>
        <w:t xml:space="preserve"> Т.А., </w:t>
      </w:r>
      <w:proofErr w:type="spellStart"/>
      <w:r w:rsidRPr="00FC1FC5">
        <w:rPr>
          <w:rFonts w:ascii="Times New Roman" w:hAnsi="Times New Roman"/>
          <w:bCs/>
          <w:sz w:val="24"/>
          <w:szCs w:val="24"/>
        </w:rPr>
        <w:t>Лаушкина</w:t>
      </w:r>
      <w:proofErr w:type="spellEnd"/>
      <w:r w:rsidRPr="00FC1FC5">
        <w:rPr>
          <w:rFonts w:ascii="Times New Roman" w:hAnsi="Times New Roman"/>
          <w:bCs/>
          <w:sz w:val="24"/>
          <w:szCs w:val="24"/>
        </w:rPr>
        <w:t xml:space="preserve"> Т.А. «Товароведение пищевых продуктов</w:t>
      </w:r>
      <w:proofErr w:type="gramStart"/>
      <w:r w:rsidRPr="00FC1FC5">
        <w:rPr>
          <w:rFonts w:ascii="Times New Roman" w:hAnsi="Times New Roman"/>
          <w:bCs/>
          <w:sz w:val="24"/>
          <w:szCs w:val="24"/>
        </w:rPr>
        <w:t xml:space="preserve">.»: </w:t>
      </w:r>
      <w:proofErr w:type="gramEnd"/>
      <w:r w:rsidRPr="00FC1FC5">
        <w:rPr>
          <w:rFonts w:ascii="Times New Roman" w:hAnsi="Times New Roman"/>
          <w:bCs/>
          <w:sz w:val="24"/>
          <w:szCs w:val="24"/>
        </w:rPr>
        <w:t>рабочая тетрадь</w:t>
      </w:r>
      <w:r w:rsidRPr="00FC1FC5">
        <w:rPr>
          <w:rFonts w:ascii="Times New Roman" w:hAnsi="Times New Roman"/>
          <w:sz w:val="24"/>
          <w:szCs w:val="24"/>
        </w:rPr>
        <w:t xml:space="preserve"> - М.: Академия, 2010</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Криштафович В.И. Товароведение и экспертиза продовольственных товаров: лабораторный практикум: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В.И. Криштафович. – М.:  Дашков и Кº,  2009. – 592 с Николаева М.А. Теоретические основы товароведения: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М.А. Николаева. – М.: Норма, 2006. – 448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Пищевая промышленность [журнал ООО «Издательство «Пищевая промышленность»].</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 xml:space="preserve">Родина Т.Г. Сенсорный анализ продовольственных товаров: учебник для </w:t>
      </w:r>
      <w:proofErr w:type="spellStart"/>
      <w:r w:rsidRPr="00FC1FC5">
        <w:rPr>
          <w:rFonts w:ascii="Times New Roman" w:hAnsi="Times New Roman"/>
          <w:sz w:val="24"/>
          <w:szCs w:val="24"/>
        </w:rPr>
        <w:t>высш</w:t>
      </w:r>
      <w:proofErr w:type="spellEnd"/>
      <w:r w:rsidRPr="00FC1FC5">
        <w:rPr>
          <w:rFonts w:ascii="Times New Roman" w:hAnsi="Times New Roman"/>
          <w:sz w:val="24"/>
          <w:szCs w:val="24"/>
        </w:rPr>
        <w:t xml:space="preserve">. </w:t>
      </w:r>
      <w:proofErr w:type="spellStart"/>
      <w:r w:rsidRPr="00FC1FC5">
        <w:rPr>
          <w:rFonts w:ascii="Times New Roman" w:hAnsi="Times New Roman"/>
          <w:sz w:val="24"/>
          <w:szCs w:val="24"/>
        </w:rPr>
        <w:t>учеб</w:t>
      </w:r>
      <w:proofErr w:type="gramStart"/>
      <w:r w:rsidRPr="00FC1FC5">
        <w:rPr>
          <w:rFonts w:ascii="Times New Roman" w:hAnsi="Times New Roman"/>
          <w:sz w:val="24"/>
          <w:szCs w:val="24"/>
        </w:rPr>
        <w:t>.з</w:t>
      </w:r>
      <w:proofErr w:type="gramEnd"/>
      <w:r w:rsidRPr="00FC1FC5">
        <w:rPr>
          <w:rFonts w:ascii="Times New Roman" w:hAnsi="Times New Roman"/>
          <w:sz w:val="24"/>
          <w:szCs w:val="24"/>
        </w:rPr>
        <w:t>аведений</w:t>
      </w:r>
      <w:proofErr w:type="spellEnd"/>
      <w:r w:rsidRPr="00FC1FC5">
        <w:rPr>
          <w:rFonts w:ascii="Times New Roman" w:hAnsi="Times New Roman"/>
          <w:sz w:val="24"/>
          <w:szCs w:val="24"/>
        </w:rPr>
        <w:t xml:space="preserve"> / Т.Г. Родина.  – 2-е изд., </w:t>
      </w:r>
      <w:proofErr w:type="spellStart"/>
      <w:r w:rsidRPr="00FC1FC5">
        <w:rPr>
          <w:rFonts w:ascii="Times New Roman" w:hAnsi="Times New Roman"/>
          <w:sz w:val="24"/>
          <w:szCs w:val="24"/>
        </w:rPr>
        <w:t>испр</w:t>
      </w:r>
      <w:proofErr w:type="spellEnd"/>
      <w:r w:rsidRPr="00FC1FC5">
        <w:rPr>
          <w:rFonts w:ascii="Times New Roman" w:hAnsi="Times New Roman"/>
          <w:sz w:val="24"/>
          <w:szCs w:val="24"/>
        </w:rPr>
        <w:t xml:space="preserve">. – М.: Академия, 2006. – 208 </w:t>
      </w:r>
      <w:proofErr w:type="gramStart"/>
      <w:r w:rsidRPr="00FC1FC5">
        <w:rPr>
          <w:rFonts w:ascii="Times New Roman" w:hAnsi="Times New Roman"/>
          <w:sz w:val="24"/>
          <w:szCs w:val="24"/>
        </w:rPr>
        <w:t>с</w:t>
      </w:r>
      <w:proofErr w:type="gramEnd"/>
      <w:r w:rsidRPr="00FC1FC5">
        <w:rPr>
          <w:rFonts w:ascii="Times New Roman" w:hAnsi="Times New Roman"/>
          <w:sz w:val="24"/>
          <w:szCs w:val="24"/>
        </w:rPr>
        <w:t>.</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bCs/>
          <w:sz w:val="24"/>
          <w:szCs w:val="24"/>
        </w:rPr>
        <w:t>Товаровед продовольственных товаров</w:t>
      </w:r>
      <w:r w:rsidRPr="00FC1FC5">
        <w:rPr>
          <w:rFonts w:ascii="Times New Roman" w:hAnsi="Times New Roman"/>
          <w:b/>
          <w:bCs/>
          <w:sz w:val="24"/>
          <w:szCs w:val="24"/>
        </w:rPr>
        <w:t xml:space="preserve"> [</w:t>
      </w:r>
      <w:r w:rsidRPr="00FC1FC5">
        <w:rPr>
          <w:rFonts w:ascii="Times New Roman" w:hAnsi="Times New Roman"/>
          <w:sz w:val="24"/>
          <w:szCs w:val="24"/>
        </w:rPr>
        <w:t>Гильдия издателей периодической печати].</w:t>
      </w:r>
    </w:p>
    <w:p w:rsidR="00FA527E" w:rsidRPr="00FC1FC5" w:rsidRDefault="00FA527E" w:rsidP="00FA527E">
      <w:pPr>
        <w:pStyle w:val="FR2"/>
        <w:numPr>
          <w:ilvl w:val="0"/>
          <w:numId w:val="20"/>
        </w:numPr>
        <w:spacing w:line="240" w:lineRule="auto"/>
        <w:ind w:left="567" w:hanging="426"/>
        <w:jc w:val="both"/>
        <w:textAlignment w:val="baseline"/>
        <w:rPr>
          <w:rFonts w:ascii="Times New Roman" w:hAnsi="Times New Roman"/>
          <w:sz w:val="24"/>
          <w:szCs w:val="24"/>
        </w:rPr>
      </w:pPr>
      <w:r w:rsidRPr="00FC1FC5">
        <w:rPr>
          <w:rFonts w:ascii="Times New Roman" w:hAnsi="Times New Roman"/>
          <w:sz w:val="24"/>
          <w:szCs w:val="24"/>
        </w:rPr>
        <w:t>Химический состав российских пищевых продуктов: справочник</w:t>
      </w:r>
      <w:proofErr w:type="gramStart"/>
      <w:r w:rsidRPr="00FC1FC5">
        <w:rPr>
          <w:rFonts w:ascii="Times New Roman" w:hAnsi="Times New Roman"/>
          <w:sz w:val="24"/>
          <w:szCs w:val="24"/>
        </w:rPr>
        <w:t xml:space="preserve"> / П</w:t>
      </w:r>
      <w:proofErr w:type="gramEnd"/>
      <w:r w:rsidRPr="00FC1FC5">
        <w:rPr>
          <w:rFonts w:ascii="Times New Roman" w:hAnsi="Times New Roman"/>
          <w:sz w:val="24"/>
          <w:szCs w:val="24"/>
        </w:rPr>
        <w:t xml:space="preserve">од ред. И.М. </w:t>
      </w:r>
      <w:proofErr w:type="spellStart"/>
      <w:r w:rsidRPr="00FC1FC5">
        <w:rPr>
          <w:rFonts w:ascii="Times New Roman" w:hAnsi="Times New Roman"/>
          <w:sz w:val="24"/>
          <w:szCs w:val="24"/>
        </w:rPr>
        <w:t>Скурихина</w:t>
      </w:r>
      <w:proofErr w:type="spellEnd"/>
      <w:r w:rsidRPr="00FC1FC5">
        <w:rPr>
          <w:rFonts w:ascii="Times New Roman" w:hAnsi="Times New Roman"/>
          <w:sz w:val="24"/>
          <w:szCs w:val="24"/>
        </w:rPr>
        <w:t xml:space="preserve">, В.А. </w:t>
      </w:r>
      <w:proofErr w:type="spellStart"/>
      <w:r w:rsidRPr="00FC1FC5">
        <w:rPr>
          <w:rFonts w:ascii="Times New Roman" w:hAnsi="Times New Roman"/>
          <w:sz w:val="24"/>
          <w:szCs w:val="24"/>
        </w:rPr>
        <w:t>Тутельяна</w:t>
      </w:r>
      <w:proofErr w:type="spellEnd"/>
      <w:r w:rsidRPr="00FC1FC5">
        <w:rPr>
          <w:rFonts w:ascii="Times New Roman" w:hAnsi="Times New Roman"/>
          <w:sz w:val="24"/>
          <w:szCs w:val="24"/>
        </w:rPr>
        <w:t xml:space="preserve">. – М.: </w:t>
      </w:r>
      <w:proofErr w:type="spellStart"/>
      <w:r w:rsidRPr="00FC1FC5">
        <w:rPr>
          <w:rFonts w:ascii="Times New Roman" w:hAnsi="Times New Roman"/>
          <w:sz w:val="24"/>
          <w:szCs w:val="24"/>
        </w:rPr>
        <w:t>ДеЛипринт</w:t>
      </w:r>
      <w:proofErr w:type="spellEnd"/>
      <w:r w:rsidRPr="00FC1FC5">
        <w:rPr>
          <w:rFonts w:ascii="Times New Roman" w:hAnsi="Times New Roman"/>
          <w:sz w:val="24"/>
          <w:szCs w:val="24"/>
        </w:rPr>
        <w:t>, 2002. – 236 с.</w:t>
      </w: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Pr="00FA527E" w:rsidRDefault="00680C6A" w:rsidP="00680C6A">
      <w:pPr>
        <w:pStyle w:val="FR2"/>
        <w:spacing w:line="240" w:lineRule="auto"/>
        <w:jc w:val="both"/>
        <w:rPr>
          <w:rFonts w:ascii="Times New Roman" w:hAnsi="Times New Roman"/>
          <w:sz w:val="28"/>
          <w:szCs w:val="28"/>
        </w:rPr>
      </w:pPr>
    </w:p>
    <w:p w:rsidR="00680C6A" w:rsidRDefault="00680C6A"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FA527E" w:rsidRDefault="00FA527E"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266EBC" w:rsidRDefault="00266EBC" w:rsidP="00680C6A">
      <w:pPr>
        <w:pStyle w:val="FR2"/>
        <w:spacing w:line="240" w:lineRule="auto"/>
        <w:jc w:val="both"/>
        <w:rPr>
          <w:rFonts w:ascii="Times New Roman" w:hAnsi="Times New Roman"/>
          <w:sz w:val="28"/>
          <w:szCs w:val="28"/>
        </w:rPr>
      </w:pPr>
    </w:p>
    <w:p w:rsidR="00680C6A" w:rsidRPr="009418BE" w:rsidRDefault="00680C6A" w:rsidP="00680C6A">
      <w:pPr>
        <w:pStyle w:val="FR2"/>
        <w:spacing w:line="240" w:lineRule="auto"/>
        <w:jc w:val="both"/>
        <w:rPr>
          <w:rFonts w:ascii="Times New Roman" w:hAnsi="Times New Roman"/>
          <w:sz w:val="28"/>
          <w:szCs w:val="28"/>
        </w:rPr>
      </w:pPr>
    </w:p>
    <w:p w:rsidR="00680C6A" w:rsidRPr="009418BE" w:rsidRDefault="00214162" w:rsidP="00680C6A">
      <w:pPr>
        <w:pStyle w:val="1"/>
        <w:tabs>
          <w:tab w:val="num" w:pos="0"/>
        </w:tabs>
        <w:jc w:val="center"/>
        <w:rPr>
          <w:b/>
          <w:i/>
          <w:sz w:val="28"/>
          <w:szCs w:val="28"/>
        </w:rPr>
      </w:pPr>
      <w:r>
        <w:rPr>
          <w:b/>
          <w:bCs/>
          <w:caps/>
          <w:sz w:val="28"/>
          <w:szCs w:val="28"/>
        </w:rPr>
        <w:lastRenderedPageBreak/>
        <w:t>6</w:t>
      </w:r>
      <w:r w:rsidR="00680C6A" w:rsidRPr="009418BE">
        <w:rPr>
          <w:b/>
          <w:bCs/>
          <w:caps/>
          <w:sz w:val="28"/>
          <w:szCs w:val="28"/>
        </w:rPr>
        <w:t>. Контроль и оценка результатов освоения Дисциплины</w:t>
      </w:r>
    </w:p>
    <w:tbl>
      <w:tblPr>
        <w:tblW w:w="55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0"/>
        <w:gridCol w:w="2909"/>
        <w:gridCol w:w="3294"/>
      </w:tblGrid>
      <w:tr w:rsidR="00680C6A" w:rsidRPr="009418BE" w:rsidTr="00F32195">
        <w:tc>
          <w:tcPr>
            <w:tcW w:w="2064"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Результаты обучения</w:t>
            </w:r>
          </w:p>
        </w:tc>
        <w:tc>
          <w:tcPr>
            <w:tcW w:w="1377"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Критерии оценки</w:t>
            </w:r>
          </w:p>
        </w:tc>
        <w:tc>
          <w:tcPr>
            <w:tcW w:w="1559" w:type="pct"/>
            <w:tcBorders>
              <w:top w:val="single" w:sz="4" w:space="0" w:color="auto"/>
              <w:left w:val="single" w:sz="4" w:space="0" w:color="auto"/>
              <w:bottom w:val="single" w:sz="4" w:space="0" w:color="auto"/>
              <w:right w:val="single" w:sz="4" w:space="0" w:color="auto"/>
            </w:tcBorders>
            <w:hideMark/>
          </w:tcPr>
          <w:p w:rsidR="00680C6A" w:rsidRPr="00FC1FC5" w:rsidRDefault="00680C6A" w:rsidP="00FC1FC5">
            <w:pPr>
              <w:spacing w:after="0"/>
              <w:ind w:left="175"/>
              <w:rPr>
                <w:rFonts w:ascii="Times New Roman" w:eastAsia="MS Mincho" w:hAnsi="Times New Roman" w:cs="Times New Roman"/>
                <w:b/>
                <w:bCs/>
                <w:i/>
                <w:sz w:val="24"/>
                <w:szCs w:val="24"/>
              </w:rPr>
            </w:pPr>
            <w:r w:rsidRPr="00FC1FC5">
              <w:rPr>
                <w:rFonts w:ascii="Times New Roman" w:hAnsi="Times New Roman" w:cs="Times New Roman"/>
                <w:b/>
                <w:bCs/>
                <w:i/>
                <w:sz w:val="24"/>
                <w:szCs w:val="24"/>
              </w:rPr>
              <w:t>Формы и методы оценки</w:t>
            </w:r>
          </w:p>
        </w:tc>
      </w:tr>
      <w:tr w:rsidR="00680C6A" w:rsidRPr="005352BD" w:rsidTr="00F32195">
        <w:tc>
          <w:tcPr>
            <w:tcW w:w="2064" w:type="pct"/>
            <w:tcBorders>
              <w:top w:val="single" w:sz="4" w:space="0" w:color="auto"/>
              <w:left w:val="single" w:sz="4" w:space="0" w:color="auto"/>
              <w:bottom w:val="single" w:sz="4" w:space="0" w:color="auto"/>
              <w:right w:val="single" w:sz="4" w:space="0" w:color="auto"/>
            </w:tcBorders>
            <w:hideMark/>
          </w:tcPr>
          <w:p w:rsidR="00266EBC" w:rsidRPr="00266EBC" w:rsidRDefault="00266EBC" w:rsidP="00FC1FC5">
            <w:pPr>
              <w:spacing w:after="0"/>
              <w:ind w:left="175"/>
              <w:rPr>
                <w:rFonts w:ascii="Times New Roman" w:eastAsia="Times New Roman" w:hAnsi="Times New Roman" w:cs="Times New Roman"/>
                <w:b/>
                <w:color w:val="000000"/>
                <w:sz w:val="24"/>
                <w:szCs w:val="24"/>
              </w:rPr>
            </w:pPr>
            <w:r w:rsidRPr="00266EBC">
              <w:rPr>
                <w:rFonts w:ascii="Times New Roman" w:eastAsia="Times New Roman" w:hAnsi="Times New Roman" w:cs="Times New Roman"/>
                <w:b/>
                <w:color w:val="000000"/>
                <w:sz w:val="24"/>
                <w:szCs w:val="24"/>
              </w:rPr>
              <w:t>Знать:</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ассортимент, товароведные характеристики, требования к качеству, упаковке, транспортированию и реализации, условия и сроки хранения основных групп продовольственных товаров;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виды сопроводительной документации на различные группы продуктов;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методы контроля качества, безопасности пищевого сырья, продуктов;</w:t>
            </w:r>
          </w:p>
          <w:p w:rsidR="00680C6A" w:rsidRPr="005352B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современные способы обеспечения правильной сохранности запасов и расхода продуктов;</w:t>
            </w:r>
          </w:p>
          <w:p w:rsidR="001741AD" w:rsidRDefault="00680C6A" w:rsidP="00FC1FC5">
            <w:pPr>
              <w:spacing w:after="0"/>
              <w:ind w:left="175"/>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виды складских помещений и требования к ним;</w:t>
            </w:r>
            <w:r w:rsidR="001741AD">
              <w:rPr>
                <w:rFonts w:ascii="Times New Roman" w:eastAsia="Times New Roman" w:hAnsi="Times New Roman" w:cs="Times New Roman"/>
                <w:color w:val="000000"/>
                <w:sz w:val="24"/>
                <w:szCs w:val="24"/>
              </w:rPr>
              <w:t xml:space="preserve"> </w:t>
            </w:r>
          </w:p>
          <w:p w:rsidR="00680C6A" w:rsidRPr="005352BD" w:rsidRDefault="001741AD" w:rsidP="00FC1FC5">
            <w:pPr>
              <w:spacing w:after="0"/>
              <w:ind w:left="1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оформления заказа на продукты со склада и приема продуктов, поступающих со склада и от поставщиков</w:t>
            </w:r>
          </w:p>
          <w:p w:rsidR="00680C6A" w:rsidRPr="005352BD" w:rsidRDefault="00680C6A" w:rsidP="00FC1FC5">
            <w:pPr>
              <w:spacing w:after="0"/>
              <w:ind w:left="175"/>
              <w:rPr>
                <w:rFonts w:ascii="Times New Roman" w:eastAsia="MS Mincho" w:hAnsi="Times New Roman" w:cs="Times New Roman"/>
                <w:sz w:val="24"/>
                <w:szCs w:val="24"/>
              </w:rPr>
            </w:pPr>
          </w:p>
        </w:tc>
        <w:tc>
          <w:tcPr>
            <w:tcW w:w="1377"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34" w:firstLine="105"/>
              <w:rPr>
                <w:rFonts w:ascii="Times New Roman" w:eastAsia="MS Mincho" w:hAnsi="Times New Roman" w:cs="Times New Roman"/>
                <w:sz w:val="24"/>
                <w:szCs w:val="24"/>
              </w:rPr>
            </w:pPr>
            <w:r w:rsidRPr="005352BD">
              <w:rPr>
                <w:rFonts w:ascii="Times New Roman" w:hAnsi="Times New Roman" w:cs="Times New Roman"/>
                <w:sz w:val="24"/>
                <w:szCs w:val="24"/>
              </w:rPr>
              <w:t>Полнота ответов, точность формулировок, не менее 70% правильных ответов.</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Актуальность темы, адекватность результатов поставленным целям,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полнота ответов, точность формулировок, адекватность применения профессиональной терминологии</w:t>
            </w:r>
          </w:p>
          <w:p w:rsidR="00680C6A" w:rsidRPr="005352BD" w:rsidRDefault="00680C6A" w:rsidP="00FC1FC5">
            <w:pPr>
              <w:spacing w:after="0"/>
              <w:ind w:left="34" w:firstLine="105"/>
              <w:rPr>
                <w:rFonts w:ascii="Times New Roman" w:eastAsia="MS Mincho" w:hAnsi="Times New Roman" w:cs="Times New Roman"/>
                <w:bCs/>
                <w:sz w:val="24"/>
                <w:szCs w:val="24"/>
              </w:rPr>
            </w:pPr>
          </w:p>
        </w:tc>
        <w:tc>
          <w:tcPr>
            <w:tcW w:w="1559"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175"/>
              <w:rPr>
                <w:rFonts w:ascii="Times New Roman" w:eastAsia="MS Mincho" w:hAnsi="Times New Roman" w:cs="Times New Roman"/>
                <w:b/>
                <w:sz w:val="24"/>
                <w:szCs w:val="24"/>
              </w:rPr>
            </w:pPr>
            <w:r w:rsidRPr="005352BD">
              <w:rPr>
                <w:rFonts w:ascii="Times New Roman" w:hAnsi="Times New Roman" w:cs="Times New Roman"/>
                <w:b/>
                <w:sz w:val="24"/>
                <w:szCs w:val="24"/>
              </w:rPr>
              <w:t>Текущий контроль</w:t>
            </w:r>
          </w:p>
          <w:p w:rsidR="00680C6A" w:rsidRPr="005352BD" w:rsidRDefault="00680C6A" w:rsidP="00FC1FC5">
            <w:pPr>
              <w:spacing w:after="0"/>
              <w:ind w:left="175"/>
              <w:rPr>
                <w:rFonts w:ascii="Times New Roman" w:hAnsi="Times New Roman" w:cs="Times New Roman"/>
                <w:b/>
                <w:sz w:val="24"/>
                <w:szCs w:val="24"/>
              </w:rPr>
            </w:pPr>
            <w:r w:rsidRPr="005352BD">
              <w:rPr>
                <w:rFonts w:ascii="Times New Roman" w:hAnsi="Times New Roman" w:cs="Times New Roman"/>
                <w:b/>
                <w:sz w:val="24"/>
                <w:szCs w:val="24"/>
              </w:rPr>
              <w:t>при проведении:</w:t>
            </w:r>
          </w:p>
          <w:p w:rsidR="00680C6A" w:rsidRPr="005352BD" w:rsidRDefault="00680C6A" w:rsidP="00266EBC">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-письменного/устного опроса;</w:t>
            </w:r>
          </w:p>
          <w:p w:rsidR="00680C6A" w:rsidRPr="005352BD" w:rsidRDefault="00680C6A" w:rsidP="00266EBC">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-тестирования;</w:t>
            </w:r>
          </w:p>
          <w:p w:rsidR="00680C6A" w:rsidRPr="005352BD" w:rsidRDefault="00680C6A" w:rsidP="00FC1FC5">
            <w:pPr>
              <w:spacing w:after="0" w:line="240" w:lineRule="auto"/>
              <w:ind w:left="175"/>
              <w:rPr>
                <w:rFonts w:ascii="Times New Roman" w:hAnsi="Times New Roman" w:cs="Times New Roman"/>
                <w:sz w:val="24"/>
                <w:szCs w:val="24"/>
              </w:rPr>
            </w:pPr>
            <w:proofErr w:type="gramStart"/>
            <w:r w:rsidRPr="005352BD">
              <w:rPr>
                <w:rFonts w:ascii="Times New Roman" w:hAnsi="Times New Roman" w:cs="Times New Roman"/>
                <w:sz w:val="24"/>
                <w:szCs w:val="24"/>
              </w:rPr>
              <w:t>-оценки результатов внеаудиторной (самостоятельной) работы (докладов, рефератов, теоретической части проекто</w:t>
            </w:r>
            <w:r w:rsidR="00FC1FC5" w:rsidRPr="005352BD">
              <w:rPr>
                <w:rFonts w:ascii="Times New Roman" w:hAnsi="Times New Roman" w:cs="Times New Roman"/>
                <w:sz w:val="24"/>
                <w:szCs w:val="24"/>
              </w:rPr>
              <w:t>в, учебных исследований и т.д.)</w:t>
            </w:r>
            <w:proofErr w:type="gramEnd"/>
          </w:p>
          <w:p w:rsidR="00680C6A" w:rsidRPr="005352BD"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b/>
                <w:sz w:val="24"/>
                <w:szCs w:val="24"/>
              </w:rPr>
              <w:t>Промежуточная аттестация</w:t>
            </w:r>
          </w:p>
          <w:p w:rsidR="004D2DCF"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в форме дифференцированного зачета</w:t>
            </w:r>
          </w:p>
          <w:p w:rsidR="00680C6A" w:rsidRPr="005352BD" w:rsidRDefault="00680C6A"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 xml:space="preserve">-письменных ответов, </w:t>
            </w:r>
          </w:p>
          <w:p w:rsidR="00680C6A" w:rsidRPr="005352BD" w:rsidRDefault="00FC1FC5" w:rsidP="00FC1FC5">
            <w:pPr>
              <w:spacing w:after="0" w:line="240" w:lineRule="auto"/>
              <w:ind w:left="175"/>
              <w:rPr>
                <w:rFonts w:ascii="Times New Roman" w:hAnsi="Times New Roman" w:cs="Times New Roman"/>
                <w:sz w:val="24"/>
                <w:szCs w:val="24"/>
              </w:rPr>
            </w:pPr>
            <w:r w:rsidRPr="005352BD">
              <w:rPr>
                <w:rFonts w:ascii="Times New Roman" w:hAnsi="Times New Roman" w:cs="Times New Roman"/>
                <w:sz w:val="24"/>
                <w:szCs w:val="24"/>
              </w:rPr>
              <w:t>-тестирования.</w:t>
            </w:r>
          </w:p>
        </w:tc>
      </w:tr>
      <w:tr w:rsidR="00680C6A" w:rsidRPr="005352BD" w:rsidTr="00F32195">
        <w:trPr>
          <w:trHeight w:val="416"/>
        </w:trPr>
        <w:tc>
          <w:tcPr>
            <w:tcW w:w="2064" w:type="pct"/>
            <w:tcBorders>
              <w:top w:val="single" w:sz="4" w:space="0" w:color="auto"/>
              <w:left w:val="single" w:sz="4" w:space="0" w:color="auto"/>
              <w:bottom w:val="single" w:sz="4" w:space="0" w:color="auto"/>
              <w:right w:val="single" w:sz="4" w:space="0" w:color="auto"/>
            </w:tcBorders>
          </w:tcPr>
          <w:p w:rsidR="00266EBC" w:rsidRPr="00266EBC" w:rsidRDefault="00266EBC" w:rsidP="00FC1FC5">
            <w:pPr>
              <w:spacing w:after="0"/>
              <w:ind w:firstLine="33"/>
              <w:rPr>
                <w:rFonts w:ascii="Times New Roman" w:eastAsia="Times New Roman" w:hAnsi="Times New Roman" w:cs="Times New Roman"/>
                <w:b/>
                <w:color w:val="000000"/>
                <w:sz w:val="24"/>
                <w:szCs w:val="24"/>
              </w:rPr>
            </w:pPr>
            <w:r w:rsidRPr="00266EBC">
              <w:rPr>
                <w:rFonts w:ascii="Times New Roman" w:eastAsia="Times New Roman" w:hAnsi="Times New Roman" w:cs="Times New Roman"/>
                <w:b/>
                <w:color w:val="000000"/>
                <w:sz w:val="24"/>
                <w:szCs w:val="24"/>
              </w:rPr>
              <w:t xml:space="preserve">Уметь: </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проводить органолептическую оценку качества и безопасности продовольственных продуктов и сырья;</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оценивать условия и организовывать хранение продуктов и запасов с учетом требований системы анализа, оценки и управления  опасными факторами (ХАССП);</w:t>
            </w:r>
          </w:p>
          <w:p w:rsidR="00680C6A" w:rsidRPr="005352BD" w:rsidRDefault="00680C6A" w:rsidP="00FC1FC5">
            <w:pPr>
              <w:spacing w:after="0"/>
              <w:ind w:firstLine="33"/>
              <w:rPr>
                <w:rFonts w:ascii="Times New Roman" w:eastAsia="Times New Roman" w:hAnsi="Times New Roman" w:cs="Times New Roman"/>
                <w:color w:val="000000"/>
                <w:sz w:val="24"/>
                <w:szCs w:val="24"/>
              </w:rPr>
            </w:pPr>
            <w:r w:rsidRPr="005352BD">
              <w:rPr>
                <w:rFonts w:ascii="Times New Roman" w:eastAsia="Times New Roman" w:hAnsi="Times New Roman" w:cs="Times New Roman"/>
                <w:color w:val="000000"/>
                <w:sz w:val="24"/>
                <w:szCs w:val="24"/>
              </w:rPr>
              <w:t>оформлять учетно-отчетную документацию по расходу и хранению продуктов;</w:t>
            </w:r>
          </w:p>
          <w:p w:rsidR="00680C6A" w:rsidRPr="005352BD" w:rsidRDefault="00680C6A" w:rsidP="00FC1FC5">
            <w:pPr>
              <w:spacing w:after="0"/>
              <w:rPr>
                <w:rFonts w:ascii="Times New Roman" w:eastAsia="MS Mincho" w:hAnsi="Times New Roman" w:cs="Times New Roman"/>
                <w:sz w:val="24"/>
                <w:szCs w:val="24"/>
              </w:rPr>
            </w:pPr>
            <w:r w:rsidRPr="005352BD">
              <w:rPr>
                <w:rFonts w:ascii="Times New Roman" w:hAnsi="Times New Roman" w:cs="Times New Roman"/>
                <w:sz w:val="24"/>
                <w:szCs w:val="24"/>
              </w:rPr>
              <w:t>осуществлять контроль хранения и расхода продукто</w:t>
            </w:r>
            <w:r w:rsidR="00E55932" w:rsidRPr="005352BD">
              <w:rPr>
                <w:rFonts w:ascii="Times New Roman" w:hAnsi="Times New Roman" w:cs="Times New Roman"/>
                <w:sz w:val="24"/>
                <w:szCs w:val="24"/>
              </w:rPr>
              <w:t>в</w:t>
            </w:r>
          </w:p>
          <w:p w:rsidR="00680C6A" w:rsidRPr="005352BD" w:rsidRDefault="00680C6A" w:rsidP="00FC1FC5">
            <w:pPr>
              <w:spacing w:after="0"/>
              <w:ind w:left="714" w:hanging="357"/>
              <w:rPr>
                <w:rFonts w:ascii="Times New Roman" w:eastAsia="MS Mincho" w:hAnsi="Times New Roman" w:cs="Times New Roman"/>
                <w:bCs/>
                <w:sz w:val="24"/>
                <w:szCs w:val="24"/>
              </w:rPr>
            </w:pPr>
          </w:p>
        </w:tc>
        <w:tc>
          <w:tcPr>
            <w:tcW w:w="1377"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34" w:firstLine="105"/>
              <w:rPr>
                <w:rFonts w:ascii="Times New Roman" w:eastAsia="MS Mincho" w:hAnsi="Times New Roman" w:cs="Times New Roman"/>
                <w:sz w:val="24"/>
                <w:szCs w:val="24"/>
              </w:rPr>
            </w:pPr>
            <w:r w:rsidRPr="005352BD">
              <w:rPr>
                <w:rFonts w:ascii="Times New Roman" w:hAnsi="Times New Roman" w:cs="Times New Roman"/>
                <w:sz w:val="24"/>
                <w:szCs w:val="24"/>
              </w:rPr>
              <w:t>Правильность, полнота выполнения заданий, точность формулировок, точность расчетов, соответствие требованиям</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Адекватность, оптимальность выбора способов действий, методов, техник, последовательностей действий и т.д.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Точность оценки</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 xml:space="preserve">Соответствие требованиям инструкций, регламентов </w:t>
            </w:r>
          </w:p>
          <w:p w:rsidR="00680C6A" w:rsidRPr="005352BD" w:rsidRDefault="00680C6A" w:rsidP="00FC1FC5">
            <w:pPr>
              <w:spacing w:after="0"/>
              <w:ind w:left="34" w:firstLine="105"/>
              <w:rPr>
                <w:rFonts w:ascii="Times New Roman" w:hAnsi="Times New Roman" w:cs="Times New Roman"/>
                <w:sz w:val="24"/>
                <w:szCs w:val="24"/>
              </w:rPr>
            </w:pPr>
            <w:r w:rsidRPr="005352BD">
              <w:rPr>
                <w:rFonts w:ascii="Times New Roman" w:hAnsi="Times New Roman" w:cs="Times New Roman"/>
                <w:sz w:val="24"/>
                <w:szCs w:val="24"/>
              </w:rPr>
              <w:t>Рациональность действий  и т.д.</w:t>
            </w:r>
          </w:p>
        </w:tc>
        <w:tc>
          <w:tcPr>
            <w:tcW w:w="1559" w:type="pct"/>
            <w:tcBorders>
              <w:top w:val="single" w:sz="4" w:space="0" w:color="auto"/>
              <w:left w:val="single" w:sz="4" w:space="0" w:color="auto"/>
              <w:bottom w:val="single" w:sz="4" w:space="0" w:color="auto"/>
              <w:right w:val="single" w:sz="4" w:space="0" w:color="auto"/>
            </w:tcBorders>
          </w:tcPr>
          <w:p w:rsidR="00680C6A" w:rsidRPr="005352BD" w:rsidRDefault="00680C6A" w:rsidP="00FC1FC5">
            <w:pPr>
              <w:spacing w:after="0"/>
              <w:ind w:left="60" w:firstLine="78"/>
              <w:rPr>
                <w:rFonts w:ascii="Times New Roman" w:eastAsia="MS Mincho" w:hAnsi="Times New Roman" w:cs="Times New Roman"/>
                <w:sz w:val="24"/>
                <w:szCs w:val="24"/>
              </w:rPr>
            </w:pPr>
            <w:r w:rsidRPr="005352BD">
              <w:rPr>
                <w:rFonts w:ascii="Times New Roman" w:hAnsi="Times New Roman" w:cs="Times New Roman"/>
                <w:b/>
                <w:sz w:val="24"/>
                <w:szCs w:val="24"/>
              </w:rPr>
              <w:t>Текущий контроль:</w:t>
            </w:r>
          </w:p>
          <w:p w:rsidR="00680C6A" w:rsidRPr="005352BD" w:rsidRDefault="00680C6A" w:rsidP="00FC1FC5">
            <w:pPr>
              <w:spacing w:after="0"/>
              <w:ind w:left="60" w:firstLine="78"/>
              <w:rPr>
                <w:rFonts w:ascii="Times New Roman" w:hAnsi="Times New Roman" w:cs="Times New Roman"/>
                <w:sz w:val="24"/>
                <w:szCs w:val="24"/>
              </w:rPr>
            </w:pPr>
            <w:r w:rsidRPr="005352BD">
              <w:rPr>
                <w:rFonts w:ascii="Times New Roman" w:hAnsi="Times New Roman" w:cs="Times New Roman"/>
                <w:sz w:val="24"/>
                <w:szCs w:val="24"/>
              </w:rPr>
              <w:t>- защита отчетов по лабораторным занятиям;</w:t>
            </w:r>
          </w:p>
          <w:p w:rsidR="00680C6A" w:rsidRPr="005352BD" w:rsidRDefault="00680C6A" w:rsidP="00FC1FC5">
            <w:pPr>
              <w:spacing w:after="0"/>
              <w:ind w:left="60" w:firstLine="78"/>
              <w:rPr>
                <w:rFonts w:ascii="Times New Roman" w:hAnsi="Times New Roman" w:cs="Times New Roman"/>
                <w:sz w:val="24"/>
                <w:szCs w:val="24"/>
              </w:rPr>
            </w:pPr>
            <w:r w:rsidRPr="005352BD">
              <w:rPr>
                <w:rFonts w:ascii="Times New Roman" w:hAnsi="Times New Roman" w:cs="Times New Roman"/>
                <w:sz w:val="24"/>
                <w:szCs w:val="24"/>
              </w:rPr>
              <w:t>- оценка заданий для внеаудиторной (самостоятельной)  работы</w:t>
            </w:r>
          </w:p>
          <w:p w:rsidR="00680C6A" w:rsidRPr="005352BD" w:rsidRDefault="00680C6A" w:rsidP="00FC1FC5">
            <w:pPr>
              <w:spacing w:after="0"/>
              <w:rPr>
                <w:rFonts w:ascii="Times New Roman" w:hAnsi="Times New Roman" w:cs="Times New Roman"/>
                <w:sz w:val="24"/>
                <w:szCs w:val="24"/>
              </w:rPr>
            </w:pPr>
            <w:r w:rsidRPr="005352BD">
              <w:rPr>
                <w:rFonts w:ascii="Times New Roman" w:hAnsi="Times New Roman" w:cs="Times New Roman"/>
                <w:sz w:val="24"/>
                <w:szCs w:val="24"/>
              </w:rPr>
              <w:t>- экспертная оценка демонстрируемых умений, выполняемых действий в процессе лабораторных занятий</w:t>
            </w:r>
          </w:p>
          <w:p w:rsidR="00680C6A" w:rsidRPr="005352BD" w:rsidRDefault="00680C6A" w:rsidP="00FC1FC5">
            <w:pPr>
              <w:spacing w:after="0"/>
              <w:rPr>
                <w:rFonts w:ascii="Times New Roman" w:hAnsi="Times New Roman" w:cs="Times New Roman"/>
                <w:sz w:val="24"/>
                <w:szCs w:val="24"/>
              </w:rPr>
            </w:pPr>
            <w:r w:rsidRPr="005352BD">
              <w:rPr>
                <w:rFonts w:ascii="Times New Roman" w:hAnsi="Times New Roman" w:cs="Times New Roman"/>
                <w:b/>
                <w:sz w:val="24"/>
                <w:szCs w:val="24"/>
              </w:rPr>
              <w:t>Промежуточная аттестация</w:t>
            </w:r>
            <w:r w:rsidRPr="005352BD">
              <w:rPr>
                <w:rFonts w:ascii="Times New Roman" w:hAnsi="Times New Roman" w:cs="Times New Roman"/>
                <w:sz w:val="24"/>
                <w:szCs w:val="24"/>
              </w:rPr>
              <w:t>:</w:t>
            </w:r>
          </w:p>
          <w:p w:rsidR="00680C6A" w:rsidRPr="005352BD" w:rsidRDefault="00680C6A" w:rsidP="004D2DCF">
            <w:pPr>
              <w:spacing w:after="0"/>
              <w:ind w:left="60" w:firstLine="78"/>
              <w:rPr>
                <w:rFonts w:ascii="Times New Roman" w:eastAsia="MS Mincho" w:hAnsi="Times New Roman" w:cs="Times New Roman"/>
                <w:b/>
                <w:sz w:val="24"/>
                <w:szCs w:val="24"/>
              </w:rPr>
            </w:pPr>
            <w:r w:rsidRPr="005352BD">
              <w:rPr>
                <w:rFonts w:ascii="Times New Roman" w:hAnsi="Times New Roman" w:cs="Times New Roman"/>
                <w:sz w:val="24"/>
                <w:szCs w:val="24"/>
              </w:rPr>
              <w:t>- экспертная оценка выполнения</w:t>
            </w:r>
            <w:r w:rsidR="004D2DCF">
              <w:rPr>
                <w:rFonts w:ascii="Times New Roman" w:hAnsi="Times New Roman" w:cs="Times New Roman"/>
                <w:sz w:val="24"/>
                <w:szCs w:val="24"/>
              </w:rPr>
              <w:t xml:space="preserve"> практических заданий на зачете</w:t>
            </w:r>
          </w:p>
        </w:tc>
      </w:tr>
    </w:tbl>
    <w:p w:rsidR="00FC1FC5" w:rsidRDefault="00FC1FC5" w:rsidP="00FC1FC5">
      <w:pPr>
        <w:pStyle w:val="a7"/>
        <w:ind w:left="360" w:firstLine="0"/>
        <w:rPr>
          <w:b/>
          <w:bCs/>
          <w:sz w:val="28"/>
          <w:szCs w:val="28"/>
        </w:rPr>
      </w:pPr>
    </w:p>
    <w:p w:rsidR="004D2DCF" w:rsidRDefault="004D2DCF" w:rsidP="00FC1FC5">
      <w:pPr>
        <w:pStyle w:val="a7"/>
        <w:ind w:left="360" w:firstLine="0"/>
        <w:rPr>
          <w:b/>
          <w:bCs/>
          <w:sz w:val="28"/>
          <w:szCs w:val="28"/>
        </w:rPr>
      </w:pPr>
    </w:p>
    <w:p w:rsidR="00214162" w:rsidRDefault="00214162" w:rsidP="00214162">
      <w:pPr>
        <w:rPr>
          <w:rFonts w:ascii="Times New Roman" w:eastAsia="MS Mincho" w:hAnsi="Times New Roman" w:cs="Times New Roman"/>
          <w:b/>
          <w:bCs/>
          <w:sz w:val="28"/>
          <w:szCs w:val="28"/>
        </w:rPr>
      </w:pPr>
    </w:p>
    <w:p w:rsidR="00690925" w:rsidRPr="00214162" w:rsidRDefault="00690925" w:rsidP="00214162">
      <w:pPr>
        <w:pStyle w:val="a7"/>
        <w:numPr>
          <w:ilvl w:val="0"/>
          <w:numId w:val="29"/>
        </w:numPr>
        <w:jc w:val="center"/>
        <w:rPr>
          <w:b/>
          <w:bCs/>
          <w:sz w:val="28"/>
          <w:szCs w:val="28"/>
        </w:rPr>
      </w:pPr>
      <w:r w:rsidRPr="00214162">
        <w:rPr>
          <w:b/>
          <w:bCs/>
          <w:sz w:val="28"/>
          <w:szCs w:val="28"/>
        </w:rPr>
        <w:t>ЛИСТ ВНЕСЕНИЯ ИЗМЕНЕНИЙ</w:t>
      </w:r>
    </w:p>
    <w:p w:rsidR="00690925" w:rsidRDefault="00690925" w:rsidP="00690925">
      <w:pPr>
        <w:pStyle w:val="a7"/>
        <w:ind w:left="720" w:firstLine="0"/>
        <w:rPr>
          <w:b/>
          <w:bCs/>
          <w:sz w:val="28"/>
          <w:szCs w:val="28"/>
        </w:rPr>
      </w:pPr>
    </w:p>
    <w:tbl>
      <w:tblPr>
        <w:tblW w:w="9360" w:type="dxa"/>
        <w:tblInd w:w="2" w:type="dxa"/>
        <w:tblLayout w:type="fixed"/>
        <w:tblCellMar>
          <w:left w:w="0" w:type="dxa"/>
          <w:right w:w="0" w:type="dxa"/>
        </w:tblCellMar>
        <w:tblLook w:val="00A0"/>
      </w:tblPr>
      <w:tblGrid>
        <w:gridCol w:w="1426"/>
        <w:gridCol w:w="6092"/>
        <w:gridCol w:w="1842"/>
      </w:tblGrid>
      <w:tr w:rsidR="00690925" w:rsidRPr="00690925" w:rsidTr="00690925">
        <w:tc>
          <w:tcPr>
            <w:tcW w:w="1426" w:type="dxa"/>
            <w:tcBorders>
              <w:top w:val="single" w:sz="6" w:space="0" w:color="auto"/>
              <w:left w:val="single" w:sz="6" w:space="0" w:color="auto"/>
              <w:bottom w:val="nil"/>
              <w:right w:val="single" w:sz="6" w:space="0" w:color="auto"/>
            </w:tcBorders>
            <w:vAlign w:val="center"/>
            <w:hideMark/>
          </w:tcPr>
          <w:p w:rsidR="00690925" w:rsidRPr="00690925" w:rsidRDefault="00690925">
            <w:pPr>
              <w:ind w:left="6"/>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690925" w:rsidRPr="00690925" w:rsidRDefault="00690925">
            <w:pPr>
              <w:ind w:left="714" w:hanging="357"/>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690925" w:rsidRPr="00690925" w:rsidRDefault="00690925">
            <w:pPr>
              <w:tabs>
                <w:tab w:val="center" w:pos="2695"/>
                <w:tab w:val="left" w:pos="4236"/>
              </w:tabs>
              <w:ind w:left="1" w:firstLine="142"/>
              <w:jc w:val="center"/>
              <w:rPr>
                <w:rFonts w:ascii="Times New Roman" w:eastAsia="Times New Roman" w:hAnsi="Times New Roman" w:cs="Times New Roman"/>
                <w:sz w:val="28"/>
                <w:szCs w:val="28"/>
                <w:lang w:eastAsia="en-US"/>
              </w:rPr>
            </w:pPr>
            <w:r w:rsidRPr="00690925">
              <w:rPr>
                <w:rFonts w:ascii="Times New Roman" w:hAnsi="Times New Roman" w:cs="Times New Roman"/>
                <w:sz w:val="28"/>
                <w:szCs w:val="28"/>
                <w:lang w:eastAsia="en-US"/>
              </w:rPr>
              <w:t>ФИО лица, внесшего изменение, подпись</w:t>
            </w: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r w:rsidR="00690925" w:rsidTr="00690925">
        <w:tc>
          <w:tcPr>
            <w:tcW w:w="1426" w:type="dxa"/>
            <w:tcBorders>
              <w:top w:val="single" w:sz="6" w:space="0" w:color="auto"/>
              <w:left w:val="single" w:sz="6" w:space="0" w:color="auto"/>
              <w:bottom w:val="single" w:sz="6" w:space="0" w:color="auto"/>
              <w:right w:val="single" w:sz="6" w:space="0" w:color="auto"/>
            </w:tcBorders>
          </w:tcPr>
          <w:p w:rsidR="00690925" w:rsidRDefault="00690925">
            <w:pPr>
              <w:rPr>
                <w:rFonts w:ascii="Times New Roman" w:eastAsia="Times New Roman" w:hAnsi="Times New Roman"/>
                <w:sz w:val="28"/>
                <w:szCs w:val="28"/>
                <w:lang w:eastAsia="en-US"/>
              </w:rPr>
            </w:pPr>
          </w:p>
          <w:p w:rsidR="00690925" w:rsidRDefault="00690925">
            <w:pPr>
              <w:ind w:left="714" w:hanging="357"/>
              <w:rPr>
                <w:rFonts w:ascii="Times New Roman" w:eastAsia="Times New Roman" w:hAnsi="Times New Roman" w:cs="Times New Roman"/>
                <w:sz w:val="28"/>
                <w:szCs w:val="28"/>
                <w:lang w:eastAsia="en-US"/>
              </w:rPr>
            </w:pPr>
          </w:p>
        </w:tc>
        <w:tc>
          <w:tcPr>
            <w:tcW w:w="6095" w:type="dxa"/>
            <w:tcBorders>
              <w:top w:val="single" w:sz="6" w:space="0" w:color="auto"/>
              <w:left w:val="nil"/>
              <w:bottom w:val="single" w:sz="6"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690925" w:rsidRDefault="00690925">
            <w:pPr>
              <w:ind w:left="714" w:hanging="357"/>
              <w:rPr>
                <w:rFonts w:ascii="Times New Roman" w:eastAsia="Times New Roman" w:hAnsi="Times New Roman" w:cs="Times New Roman"/>
                <w:sz w:val="28"/>
                <w:szCs w:val="28"/>
                <w:lang w:eastAsia="en-US"/>
              </w:rPr>
            </w:pPr>
          </w:p>
        </w:tc>
      </w:tr>
    </w:tbl>
    <w:p w:rsidR="00690925" w:rsidRPr="00690925" w:rsidRDefault="00690925" w:rsidP="00690925">
      <w:pPr>
        <w:rPr>
          <w:lang w:eastAsia="en-US"/>
        </w:rPr>
      </w:pPr>
    </w:p>
    <w:p w:rsidR="00680C6A" w:rsidRPr="009418BE" w:rsidRDefault="00680C6A" w:rsidP="00680C6A">
      <w:pPr>
        <w:tabs>
          <w:tab w:val="left" w:pos="1351"/>
        </w:tabs>
        <w:rPr>
          <w:rFonts w:ascii="Times New Roman" w:hAnsi="Times New Roman" w:cs="Times New Roman"/>
          <w:sz w:val="28"/>
          <w:szCs w:val="28"/>
        </w:rPr>
      </w:pPr>
    </w:p>
    <w:sectPr w:rsidR="00680C6A" w:rsidRPr="009418BE" w:rsidSect="004937FD">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97B" w:rsidRDefault="00CA597B" w:rsidP="00F20596">
      <w:pPr>
        <w:spacing w:after="0" w:line="240" w:lineRule="auto"/>
      </w:pPr>
      <w:r>
        <w:separator/>
      </w:r>
    </w:p>
  </w:endnote>
  <w:endnote w:type="continuationSeparator" w:id="1">
    <w:p w:rsidR="00CA597B" w:rsidRDefault="00CA597B" w:rsidP="00F205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Century"/>
    <w:panose1 w:val="00000000000000000000"/>
    <w:charset w:val="CC"/>
    <w:family w:val="roman"/>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97B" w:rsidRDefault="00CA597B" w:rsidP="009C7EB6">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97B" w:rsidRDefault="00CA597B" w:rsidP="00F20596">
      <w:pPr>
        <w:spacing w:after="0" w:line="240" w:lineRule="auto"/>
      </w:pPr>
      <w:r>
        <w:separator/>
      </w:r>
    </w:p>
  </w:footnote>
  <w:footnote w:type="continuationSeparator" w:id="1">
    <w:p w:rsidR="00CA597B" w:rsidRDefault="00CA597B" w:rsidP="00F205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08D4F39"/>
    <w:multiLevelType w:val="hybridMultilevel"/>
    <w:tmpl w:val="348C334A"/>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8C051C"/>
    <w:multiLevelType w:val="hybridMultilevel"/>
    <w:tmpl w:val="4AC6E4EC"/>
    <w:lvl w:ilvl="0" w:tplc="E52ED63C">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9BB0155"/>
    <w:multiLevelType w:val="hybridMultilevel"/>
    <w:tmpl w:val="5AD04158"/>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4F1F3C"/>
    <w:multiLevelType w:val="hybridMultilevel"/>
    <w:tmpl w:val="EA72B9DC"/>
    <w:lvl w:ilvl="0" w:tplc="A4FE45D6">
      <w:start w:val="1"/>
      <w:numFmt w:val="decimal"/>
      <w:lvlText w:val="%1."/>
      <w:lvlJc w:val="left"/>
      <w:pPr>
        <w:ind w:left="439" w:hanging="240"/>
      </w:pPr>
      <w:rPr>
        <w:rFonts w:ascii="Times New Roman" w:eastAsia="Times New Roman" w:hAnsi="Times New Roman" w:cs="Times New Roman" w:hint="default"/>
        <w:w w:val="100"/>
        <w:sz w:val="24"/>
        <w:szCs w:val="24"/>
        <w:lang w:val="ru-RU" w:eastAsia="en-US" w:bidi="ar-SA"/>
      </w:rPr>
    </w:lvl>
    <w:lvl w:ilvl="1" w:tplc="76D6725E">
      <w:numFmt w:val="bullet"/>
      <w:lvlText w:val="•"/>
      <w:lvlJc w:val="left"/>
      <w:pPr>
        <w:ind w:left="1313" w:hanging="240"/>
      </w:pPr>
      <w:rPr>
        <w:rFonts w:hint="default"/>
        <w:lang w:val="ru-RU" w:eastAsia="en-US" w:bidi="ar-SA"/>
      </w:rPr>
    </w:lvl>
    <w:lvl w:ilvl="2" w:tplc="0672A472">
      <w:numFmt w:val="bullet"/>
      <w:lvlText w:val="•"/>
      <w:lvlJc w:val="left"/>
      <w:pPr>
        <w:ind w:left="2187" w:hanging="240"/>
      </w:pPr>
      <w:rPr>
        <w:rFonts w:hint="default"/>
        <w:lang w:val="ru-RU" w:eastAsia="en-US" w:bidi="ar-SA"/>
      </w:rPr>
    </w:lvl>
    <w:lvl w:ilvl="3" w:tplc="43A451DE">
      <w:numFmt w:val="bullet"/>
      <w:lvlText w:val="•"/>
      <w:lvlJc w:val="left"/>
      <w:pPr>
        <w:ind w:left="3061" w:hanging="240"/>
      </w:pPr>
      <w:rPr>
        <w:rFonts w:hint="default"/>
        <w:lang w:val="ru-RU" w:eastAsia="en-US" w:bidi="ar-SA"/>
      </w:rPr>
    </w:lvl>
    <w:lvl w:ilvl="4" w:tplc="33B652D0">
      <w:numFmt w:val="bullet"/>
      <w:lvlText w:val="•"/>
      <w:lvlJc w:val="left"/>
      <w:pPr>
        <w:ind w:left="3935" w:hanging="240"/>
      </w:pPr>
      <w:rPr>
        <w:rFonts w:hint="default"/>
        <w:lang w:val="ru-RU" w:eastAsia="en-US" w:bidi="ar-SA"/>
      </w:rPr>
    </w:lvl>
    <w:lvl w:ilvl="5" w:tplc="594C3372">
      <w:numFmt w:val="bullet"/>
      <w:lvlText w:val="•"/>
      <w:lvlJc w:val="left"/>
      <w:pPr>
        <w:ind w:left="4809" w:hanging="240"/>
      </w:pPr>
      <w:rPr>
        <w:rFonts w:hint="default"/>
        <w:lang w:val="ru-RU" w:eastAsia="en-US" w:bidi="ar-SA"/>
      </w:rPr>
    </w:lvl>
    <w:lvl w:ilvl="6" w:tplc="17CAE97A">
      <w:numFmt w:val="bullet"/>
      <w:lvlText w:val="•"/>
      <w:lvlJc w:val="left"/>
      <w:pPr>
        <w:ind w:left="5683" w:hanging="240"/>
      </w:pPr>
      <w:rPr>
        <w:rFonts w:hint="default"/>
        <w:lang w:val="ru-RU" w:eastAsia="en-US" w:bidi="ar-SA"/>
      </w:rPr>
    </w:lvl>
    <w:lvl w:ilvl="7" w:tplc="B5F2BB48">
      <w:numFmt w:val="bullet"/>
      <w:lvlText w:val="•"/>
      <w:lvlJc w:val="left"/>
      <w:pPr>
        <w:ind w:left="6557" w:hanging="240"/>
      </w:pPr>
      <w:rPr>
        <w:rFonts w:hint="default"/>
        <w:lang w:val="ru-RU" w:eastAsia="en-US" w:bidi="ar-SA"/>
      </w:rPr>
    </w:lvl>
    <w:lvl w:ilvl="8" w:tplc="66F4FD54">
      <w:numFmt w:val="bullet"/>
      <w:lvlText w:val="•"/>
      <w:lvlJc w:val="left"/>
      <w:pPr>
        <w:ind w:left="7431" w:hanging="240"/>
      </w:pPr>
      <w:rPr>
        <w:rFonts w:hint="default"/>
        <w:lang w:val="ru-RU" w:eastAsia="en-US" w:bidi="ar-SA"/>
      </w:rPr>
    </w:lvl>
  </w:abstractNum>
  <w:abstractNum w:abstractNumId="5">
    <w:nsid w:val="0E9D4ABE"/>
    <w:multiLevelType w:val="hybridMultilevel"/>
    <w:tmpl w:val="38C0A352"/>
    <w:lvl w:ilvl="0" w:tplc="2F0895C4">
      <w:start w:val="1"/>
      <w:numFmt w:val="decimal"/>
      <w:lvlText w:val="%1."/>
      <w:lvlJc w:val="left"/>
      <w:pPr>
        <w:ind w:left="297" w:hanging="240"/>
      </w:pPr>
      <w:rPr>
        <w:rFonts w:ascii="Times New Roman" w:eastAsia="Times New Roman" w:hAnsi="Times New Roman" w:cs="Times New Roman" w:hint="default"/>
        <w:w w:val="100"/>
        <w:sz w:val="24"/>
        <w:szCs w:val="24"/>
        <w:lang w:val="ru-RU" w:eastAsia="en-US" w:bidi="ar-SA"/>
      </w:rPr>
    </w:lvl>
    <w:lvl w:ilvl="1" w:tplc="2D66F140">
      <w:numFmt w:val="bullet"/>
      <w:lvlText w:val="•"/>
      <w:lvlJc w:val="left"/>
      <w:pPr>
        <w:ind w:left="1187" w:hanging="240"/>
      </w:pPr>
      <w:rPr>
        <w:rFonts w:hint="default"/>
        <w:lang w:val="ru-RU" w:eastAsia="en-US" w:bidi="ar-SA"/>
      </w:rPr>
    </w:lvl>
    <w:lvl w:ilvl="2" w:tplc="D5247EE0">
      <w:numFmt w:val="bullet"/>
      <w:lvlText w:val="•"/>
      <w:lvlJc w:val="left"/>
      <w:pPr>
        <w:ind w:left="2075" w:hanging="240"/>
      </w:pPr>
      <w:rPr>
        <w:rFonts w:hint="default"/>
        <w:lang w:val="ru-RU" w:eastAsia="en-US" w:bidi="ar-SA"/>
      </w:rPr>
    </w:lvl>
    <w:lvl w:ilvl="3" w:tplc="B9EC10BE">
      <w:numFmt w:val="bullet"/>
      <w:lvlText w:val="•"/>
      <w:lvlJc w:val="left"/>
      <w:pPr>
        <w:ind w:left="2963" w:hanging="240"/>
      </w:pPr>
      <w:rPr>
        <w:rFonts w:hint="default"/>
        <w:lang w:val="ru-RU" w:eastAsia="en-US" w:bidi="ar-SA"/>
      </w:rPr>
    </w:lvl>
    <w:lvl w:ilvl="4" w:tplc="C6B0DF7C">
      <w:numFmt w:val="bullet"/>
      <w:lvlText w:val="•"/>
      <w:lvlJc w:val="left"/>
      <w:pPr>
        <w:ind w:left="3851" w:hanging="240"/>
      </w:pPr>
      <w:rPr>
        <w:rFonts w:hint="default"/>
        <w:lang w:val="ru-RU" w:eastAsia="en-US" w:bidi="ar-SA"/>
      </w:rPr>
    </w:lvl>
    <w:lvl w:ilvl="5" w:tplc="32ECE99C">
      <w:numFmt w:val="bullet"/>
      <w:lvlText w:val="•"/>
      <w:lvlJc w:val="left"/>
      <w:pPr>
        <w:ind w:left="4739" w:hanging="240"/>
      </w:pPr>
      <w:rPr>
        <w:rFonts w:hint="default"/>
        <w:lang w:val="ru-RU" w:eastAsia="en-US" w:bidi="ar-SA"/>
      </w:rPr>
    </w:lvl>
    <w:lvl w:ilvl="6" w:tplc="B9965B08">
      <w:numFmt w:val="bullet"/>
      <w:lvlText w:val="•"/>
      <w:lvlJc w:val="left"/>
      <w:pPr>
        <w:ind w:left="5627" w:hanging="240"/>
      </w:pPr>
      <w:rPr>
        <w:rFonts w:hint="default"/>
        <w:lang w:val="ru-RU" w:eastAsia="en-US" w:bidi="ar-SA"/>
      </w:rPr>
    </w:lvl>
    <w:lvl w:ilvl="7" w:tplc="AB404FF6">
      <w:numFmt w:val="bullet"/>
      <w:lvlText w:val="•"/>
      <w:lvlJc w:val="left"/>
      <w:pPr>
        <w:ind w:left="6515" w:hanging="240"/>
      </w:pPr>
      <w:rPr>
        <w:rFonts w:hint="default"/>
        <w:lang w:val="ru-RU" w:eastAsia="en-US" w:bidi="ar-SA"/>
      </w:rPr>
    </w:lvl>
    <w:lvl w:ilvl="8" w:tplc="220C9E9E">
      <w:numFmt w:val="bullet"/>
      <w:lvlText w:val="•"/>
      <w:lvlJc w:val="left"/>
      <w:pPr>
        <w:ind w:left="7403" w:hanging="240"/>
      </w:pPr>
      <w:rPr>
        <w:rFonts w:hint="default"/>
        <w:lang w:val="ru-RU" w:eastAsia="en-US" w:bidi="ar-SA"/>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BB339D"/>
    <w:multiLevelType w:val="hybridMultilevel"/>
    <w:tmpl w:val="AA562040"/>
    <w:lvl w:ilvl="0" w:tplc="85C0A28A">
      <w:start w:val="1"/>
      <w:numFmt w:val="decimal"/>
      <w:lvlText w:val="%1."/>
      <w:lvlJc w:val="left"/>
      <w:pPr>
        <w:ind w:left="360" w:hanging="360"/>
      </w:pPr>
      <w:rPr>
        <w:rFonts w:cs="Times New Roman"/>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54694E"/>
    <w:multiLevelType w:val="hybridMultilevel"/>
    <w:tmpl w:val="4BCAE27E"/>
    <w:lvl w:ilvl="0" w:tplc="BDC601DA">
      <w:start w:val="4"/>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BD26AFB"/>
    <w:multiLevelType w:val="hybridMultilevel"/>
    <w:tmpl w:val="DAF20E48"/>
    <w:lvl w:ilvl="0" w:tplc="4230AD9E">
      <w:start w:val="7"/>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EF0312"/>
    <w:multiLevelType w:val="hybridMultilevel"/>
    <w:tmpl w:val="A740B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D87A8F"/>
    <w:multiLevelType w:val="multilevel"/>
    <w:tmpl w:val="CBD09FD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2">
    <w:nsid w:val="2197643E"/>
    <w:multiLevelType w:val="hybridMultilevel"/>
    <w:tmpl w:val="63A8ACB0"/>
    <w:lvl w:ilvl="0" w:tplc="6FC2036E">
      <w:start w:val="1"/>
      <w:numFmt w:val="decimal"/>
      <w:lvlText w:val="%1."/>
      <w:lvlJc w:val="left"/>
      <w:pPr>
        <w:ind w:left="360" w:hanging="360"/>
      </w:pPr>
      <w:rPr>
        <w:rFonts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A4A201F"/>
    <w:multiLevelType w:val="hybridMultilevel"/>
    <w:tmpl w:val="14D22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9B1B89"/>
    <w:multiLevelType w:val="hybridMultilevel"/>
    <w:tmpl w:val="3E6E7020"/>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71782C"/>
    <w:multiLevelType w:val="hybridMultilevel"/>
    <w:tmpl w:val="C1F68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8757F3"/>
    <w:multiLevelType w:val="multilevel"/>
    <w:tmpl w:val="B05EAA54"/>
    <w:lvl w:ilvl="0">
      <w:start w:val="5"/>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nsid w:val="47886274"/>
    <w:multiLevelType w:val="hybridMultilevel"/>
    <w:tmpl w:val="9056B2FA"/>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B52F76"/>
    <w:multiLevelType w:val="multilevel"/>
    <w:tmpl w:val="A8A8E54E"/>
    <w:lvl w:ilvl="0">
      <w:start w:val="1"/>
      <w:numFmt w:val="decimal"/>
      <w:lvlText w:val="%1."/>
      <w:lvlJc w:val="left"/>
      <w:pPr>
        <w:ind w:left="1159" w:hanging="240"/>
        <w:jc w:val="right"/>
      </w:pPr>
      <w:rPr>
        <w:rFonts w:hint="default"/>
        <w:b/>
        <w:bCs/>
        <w:i w:val="0"/>
        <w:iCs/>
        <w:w w:val="100"/>
        <w:lang w:val="ru-RU" w:eastAsia="en-US" w:bidi="ar-SA"/>
      </w:rPr>
    </w:lvl>
    <w:lvl w:ilvl="1">
      <w:start w:val="1"/>
      <w:numFmt w:val="decimal"/>
      <w:lvlText w:val="%1.%2."/>
      <w:lvlJc w:val="left"/>
      <w:pPr>
        <w:ind w:left="2631" w:hanging="1105"/>
        <w:jc w:val="right"/>
      </w:pPr>
      <w:rPr>
        <w:rFonts w:hint="default"/>
        <w:b/>
        <w:bCs/>
        <w:w w:val="100"/>
        <w:lang w:val="ru-RU" w:eastAsia="en-US" w:bidi="ar-SA"/>
      </w:rPr>
    </w:lvl>
    <w:lvl w:ilvl="2">
      <w:numFmt w:val="bullet"/>
      <w:lvlText w:val="•"/>
      <w:lvlJc w:val="left"/>
      <w:pPr>
        <w:ind w:left="3414" w:hanging="1105"/>
      </w:pPr>
      <w:rPr>
        <w:rFonts w:hint="default"/>
        <w:lang w:val="ru-RU" w:eastAsia="en-US" w:bidi="ar-SA"/>
      </w:rPr>
    </w:lvl>
    <w:lvl w:ilvl="3">
      <w:numFmt w:val="bullet"/>
      <w:lvlText w:val="•"/>
      <w:lvlJc w:val="left"/>
      <w:pPr>
        <w:ind w:left="4188" w:hanging="1105"/>
      </w:pPr>
      <w:rPr>
        <w:rFonts w:hint="default"/>
        <w:lang w:val="ru-RU" w:eastAsia="en-US" w:bidi="ar-SA"/>
      </w:rPr>
    </w:lvl>
    <w:lvl w:ilvl="4">
      <w:numFmt w:val="bullet"/>
      <w:lvlText w:val="•"/>
      <w:lvlJc w:val="left"/>
      <w:pPr>
        <w:ind w:left="4962" w:hanging="1105"/>
      </w:pPr>
      <w:rPr>
        <w:rFonts w:hint="default"/>
        <w:lang w:val="ru-RU" w:eastAsia="en-US" w:bidi="ar-SA"/>
      </w:rPr>
    </w:lvl>
    <w:lvl w:ilvl="5">
      <w:numFmt w:val="bullet"/>
      <w:lvlText w:val="•"/>
      <w:lvlJc w:val="left"/>
      <w:pPr>
        <w:ind w:left="5736" w:hanging="1105"/>
      </w:pPr>
      <w:rPr>
        <w:rFonts w:hint="default"/>
        <w:lang w:val="ru-RU" w:eastAsia="en-US" w:bidi="ar-SA"/>
      </w:rPr>
    </w:lvl>
    <w:lvl w:ilvl="6">
      <w:numFmt w:val="bullet"/>
      <w:lvlText w:val="•"/>
      <w:lvlJc w:val="left"/>
      <w:pPr>
        <w:ind w:left="6510" w:hanging="1105"/>
      </w:pPr>
      <w:rPr>
        <w:rFonts w:hint="default"/>
        <w:lang w:val="ru-RU" w:eastAsia="en-US" w:bidi="ar-SA"/>
      </w:rPr>
    </w:lvl>
    <w:lvl w:ilvl="7">
      <w:numFmt w:val="bullet"/>
      <w:lvlText w:val="•"/>
      <w:lvlJc w:val="left"/>
      <w:pPr>
        <w:ind w:left="7284" w:hanging="1105"/>
      </w:pPr>
      <w:rPr>
        <w:rFonts w:hint="default"/>
        <w:lang w:val="ru-RU" w:eastAsia="en-US" w:bidi="ar-SA"/>
      </w:rPr>
    </w:lvl>
    <w:lvl w:ilvl="8">
      <w:numFmt w:val="bullet"/>
      <w:lvlText w:val="•"/>
      <w:lvlJc w:val="left"/>
      <w:pPr>
        <w:ind w:left="8058" w:hanging="1105"/>
      </w:pPr>
      <w:rPr>
        <w:rFonts w:hint="default"/>
        <w:lang w:val="ru-RU" w:eastAsia="en-US" w:bidi="ar-SA"/>
      </w:rPr>
    </w:lvl>
  </w:abstractNum>
  <w:abstractNum w:abstractNumId="19">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1917EBC"/>
    <w:multiLevelType w:val="hybridMultilevel"/>
    <w:tmpl w:val="69AED858"/>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9F5A0A"/>
    <w:multiLevelType w:val="hybridMultilevel"/>
    <w:tmpl w:val="3650FA46"/>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34C4885"/>
    <w:multiLevelType w:val="hybridMultilevel"/>
    <w:tmpl w:val="5C8852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487619"/>
    <w:multiLevelType w:val="hybridMultilevel"/>
    <w:tmpl w:val="F78EC5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256F79"/>
    <w:multiLevelType w:val="hybridMultilevel"/>
    <w:tmpl w:val="765284A2"/>
    <w:lvl w:ilvl="0" w:tplc="BC022258">
      <w:start w:val="1"/>
      <w:numFmt w:val="decimal"/>
      <w:lvlText w:val="%1."/>
      <w:lvlJc w:val="left"/>
      <w:pPr>
        <w:ind w:left="360" w:hanging="360"/>
      </w:pPr>
      <w:rPr>
        <w:rFonts w:cs="Times New Roman"/>
        <w:b/>
        <w:color w:val="auto"/>
      </w:rPr>
    </w:lvl>
    <w:lvl w:ilvl="1" w:tplc="04190019">
      <w:start w:val="1"/>
      <w:numFmt w:val="decimal"/>
      <w:lvlText w:val="%2."/>
      <w:lvlJc w:val="left"/>
      <w:pPr>
        <w:tabs>
          <w:tab w:val="num" w:pos="1866"/>
        </w:tabs>
        <w:ind w:left="1866" w:hanging="360"/>
      </w:pPr>
    </w:lvl>
    <w:lvl w:ilvl="2" w:tplc="0419001B">
      <w:start w:val="1"/>
      <w:numFmt w:val="decimal"/>
      <w:lvlText w:val="%3."/>
      <w:lvlJc w:val="left"/>
      <w:pPr>
        <w:tabs>
          <w:tab w:val="num" w:pos="2586"/>
        </w:tabs>
        <w:ind w:left="2586" w:hanging="360"/>
      </w:pPr>
    </w:lvl>
    <w:lvl w:ilvl="3" w:tplc="0419000F">
      <w:start w:val="1"/>
      <w:numFmt w:val="decimal"/>
      <w:lvlText w:val="%4."/>
      <w:lvlJc w:val="left"/>
      <w:pPr>
        <w:tabs>
          <w:tab w:val="num" w:pos="3306"/>
        </w:tabs>
        <w:ind w:left="3306" w:hanging="360"/>
      </w:pPr>
    </w:lvl>
    <w:lvl w:ilvl="4" w:tplc="04190019">
      <w:start w:val="1"/>
      <w:numFmt w:val="decimal"/>
      <w:lvlText w:val="%5."/>
      <w:lvlJc w:val="left"/>
      <w:pPr>
        <w:tabs>
          <w:tab w:val="num" w:pos="4026"/>
        </w:tabs>
        <w:ind w:left="4026" w:hanging="360"/>
      </w:pPr>
    </w:lvl>
    <w:lvl w:ilvl="5" w:tplc="0419001B">
      <w:start w:val="1"/>
      <w:numFmt w:val="decimal"/>
      <w:lvlText w:val="%6."/>
      <w:lvlJc w:val="left"/>
      <w:pPr>
        <w:tabs>
          <w:tab w:val="num" w:pos="4746"/>
        </w:tabs>
        <w:ind w:left="4746" w:hanging="360"/>
      </w:pPr>
    </w:lvl>
    <w:lvl w:ilvl="6" w:tplc="0419000F">
      <w:start w:val="1"/>
      <w:numFmt w:val="decimal"/>
      <w:lvlText w:val="%7."/>
      <w:lvlJc w:val="left"/>
      <w:pPr>
        <w:tabs>
          <w:tab w:val="num" w:pos="5466"/>
        </w:tabs>
        <w:ind w:left="5466" w:hanging="360"/>
      </w:pPr>
    </w:lvl>
    <w:lvl w:ilvl="7" w:tplc="04190019">
      <w:start w:val="1"/>
      <w:numFmt w:val="decimal"/>
      <w:lvlText w:val="%8."/>
      <w:lvlJc w:val="left"/>
      <w:pPr>
        <w:tabs>
          <w:tab w:val="num" w:pos="6186"/>
        </w:tabs>
        <w:ind w:left="6186" w:hanging="360"/>
      </w:pPr>
    </w:lvl>
    <w:lvl w:ilvl="8" w:tplc="0419001B">
      <w:start w:val="1"/>
      <w:numFmt w:val="decimal"/>
      <w:lvlText w:val="%9."/>
      <w:lvlJc w:val="left"/>
      <w:pPr>
        <w:tabs>
          <w:tab w:val="num" w:pos="6906"/>
        </w:tabs>
        <w:ind w:left="6906" w:hanging="360"/>
      </w:pPr>
    </w:lvl>
  </w:abstractNum>
  <w:abstractNum w:abstractNumId="26">
    <w:nsid w:val="69995B25"/>
    <w:multiLevelType w:val="hybridMultilevel"/>
    <w:tmpl w:val="2668D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043856"/>
    <w:multiLevelType w:val="hybridMultilevel"/>
    <w:tmpl w:val="14D22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D555EA"/>
    <w:multiLevelType w:val="hybridMultilevel"/>
    <w:tmpl w:val="EEBE9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1D6B94"/>
    <w:multiLevelType w:val="multilevel"/>
    <w:tmpl w:val="354C31C2"/>
    <w:lvl w:ilvl="0">
      <w:start w:val="1"/>
      <w:numFmt w:val="decimal"/>
      <w:lvlText w:val="%1."/>
      <w:lvlJc w:val="left"/>
      <w:pPr>
        <w:ind w:left="2062" w:hanging="360"/>
      </w:pPr>
      <w:rPr>
        <w:rFonts w:cs="Times New Roman"/>
        <w:color w:val="333333"/>
      </w:rPr>
    </w:lvl>
    <w:lvl w:ilvl="1">
      <w:start w:val="2"/>
      <w:numFmt w:val="decimal"/>
      <w:isLgl/>
      <w:lvlText w:val="%1.%2."/>
      <w:lvlJc w:val="left"/>
      <w:pPr>
        <w:ind w:left="900" w:hanging="54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0">
    <w:nsid w:val="701638D6"/>
    <w:multiLevelType w:val="multilevel"/>
    <w:tmpl w:val="5E100EC8"/>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nsid w:val="7E5F6754"/>
    <w:multiLevelType w:val="multilevel"/>
    <w:tmpl w:val="5B7AB3F2"/>
    <w:lvl w:ilvl="0">
      <w:start w:val="1"/>
      <w:numFmt w:val="decimal"/>
      <w:lvlText w:val="%1."/>
      <w:lvlJc w:val="left"/>
      <w:pPr>
        <w:ind w:left="720" w:hanging="360"/>
      </w:pPr>
      <w:rPr>
        <w:rFonts w:cs="Times New Roman"/>
        <w:b w:val="0"/>
        <w:i w:val="0"/>
      </w:rPr>
    </w:lvl>
    <w:lvl w:ilvl="1">
      <w:start w:val="1"/>
      <w:numFmt w:val="decimal"/>
      <w:isLgl/>
      <w:lvlText w:val="%1.%2."/>
      <w:lvlJc w:val="left"/>
      <w:pPr>
        <w:ind w:left="405" w:hanging="405"/>
      </w:pPr>
      <w:rPr>
        <w:rFonts w:cs="Times New Roman"/>
      </w:rPr>
    </w:lvl>
    <w:lvl w:ilvl="2">
      <w:start w:val="1"/>
      <w:numFmt w:val="decimalZero"/>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2">
    <w:nsid w:val="7F0D7D2F"/>
    <w:multiLevelType w:val="multilevel"/>
    <w:tmpl w:val="85C69040"/>
    <w:lvl w:ilvl="0">
      <w:start w:val="3"/>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nsid w:val="7F565A5E"/>
    <w:multiLevelType w:val="multilevel"/>
    <w:tmpl w:val="9C48F272"/>
    <w:lvl w:ilvl="0">
      <w:start w:val="1"/>
      <w:numFmt w:val="decimal"/>
      <w:lvlText w:val="%1."/>
      <w:lvlJc w:val="left"/>
      <w:pPr>
        <w:ind w:left="720" w:hanging="360"/>
      </w:pPr>
      <w:rPr>
        <w:rFonts w:eastAsia="Times New Roman" w:cs="Times New Roman" w:hint="default"/>
        <w:b w:val="0"/>
        <w:i w:val="0"/>
      </w:rPr>
    </w:lvl>
    <w:lvl w:ilvl="1">
      <w:start w:val="2"/>
      <w:numFmt w:val="decimal"/>
      <w:isLgl/>
      <w:lvlText w:val="%1.%2."/>
      <w:lvlJc w:val="left"/>
      <w:pPr>
        <w:ind w:left="945" w:hanging="58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2"/>
  </w:num>
  <w:num w:numId="5">
    <w:abstractNumId w:val="21"/>
  </w:num>
  <w:num w:numId="6">
    <w:abstractNumId w:val="14"/>
  </w:num>
  <w:num w:numId="7">
    <w:abstractNumId w:val="17"/>
  </w:num>
  <w:num w:numId="8">
    <w:abstractNumId w:val="3"/>
  </w:num>
  <w:num w:numId="9">
    <w:abstractNumId w:val="33"/>
  </w:num>
  <w:num w:numId="10">
    <w:abstractNumId w:val="1"/>
  </w:num>
  <w:num w:numId="1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num>
  <w:num w:numId="18">
    <w:abstractNumId w:val="19"/>
  </w:num>
  <w:num w:numId="19">
    <w:abstractNumId w:val="31"/>
  </w:num>
  <w:num w:numId="20">
    <w:abstractNumId w:val="7"/>
  </w:num>
  <w:num w:numId="21">
    <w:abstractNumId w:val="25"/>
  </w:num>
  <w:num w:numId="22">
    <w:abstractNumId w:val="32"/>
  </w:num>
  <w:num w:numId="23">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11"/>
  </w:num>
  <w:num w:numId="27">
    <w:abstractNumId w:val="30"/>
  </w:num>
  <w:num w:numId="28">
    <w:abstractNumId w:val="16"/>
  </w:num>
  <w:num w:numId="29">
    <w:abstractNumId w:val="9"/>
  </w:num>
  <w:num w:numId="30">
    <w:abstractNumId w:val="4"/>
  </w:num>
  <w:num w:numId="31">
    <w:abstractNumId w:val="5"/>
  </w:num>
  <w:num w:numId="32">
    <w:abstractNumId w:val="18"/>
  </w:num>
  <w:num w:numId="33">
    <w:abstractNumId w:val="15"/>
  </w:num>
  <w:num w:numId="34">
    <w:abstractNumId w:val="10"/>
  </w:num>
  <w:num w:numId="35">
    <w:abstractNumId w:val="26"/>
  </w:num>
  <w:num w:numId="36">
    <w:abstractNumId w:val="27"/>
  </w:num>
  <w:num w:numId="37">
    <w:abstractNumId w:val="13"/>
  </w:num>
  <w:num w:numId="38">
    <w:abstractNumId w:val="28"/>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0"/>
    <w:footnote w:id="1"/>
  </w:footnotePr>
  <w:endnotePr>
    <w:endnote w:id="0"/>
    <w:endnote w:id="1"/>
  </w:endnotePr>
  <w:compat/>
  <w:rsids>
    <w:rsidRoot w:val="00680C6A"/>
    <w:rsid w:val="00006634"/>
    <w:rsid w:val="00010059"/>
    <w:rsid w:val="00042A35"/>
    <w:rsid w:val="000523F2"/>
    <w:rsid w:val="00052468"/>
    <w:rsid w:val="00057838"/>
    <w:rsid w:val="000644A8"/>
    <w:rsid w:val="000660B6"/>
    <w:rsid w:val="00070965"/>
    <w:rsid w:val="000741A9"/>
    <w:rsid w:val="00086084"/>
    <w:rsid w:val="00094EAD"/>
    <w:rsid w:val="000952B0"/>
    <w:rsid w:val="000C7B8C"/>
    <w:rsid w:val="000D0385"/>
    <w:rsid w:val="000F0280"/>
    <w:rsid w:val="000F204C"/>
    <w:rsid w:val="000F5EEA"/>
    <w:rsid w:val="00130592"/>
    <w:rsid w:val="00137526"/>
    <w:rsid w:val="001442BA"/>
    <w:rsid w:val="00150492"/>
    <w:rsid w:val="001650DF"/>
    <w:rsid w:val="001660B0"/>
    <w:rsid w:val="001741AD"/>
    <w:rsid w:val="0019684E"/>
    <w:rsid w:val="001A3377"/>
    <w:rsid w:val="001A3FF5"/>
    <w:rsid w:val="001B78EA"/>
    <w:rsid w:val="001B7A15"/>
    <w:rsid w:val="00201EE6"/>
    <w:rsid w:val="00212F30"/>
    <w:rsid w:val="00214162"/>
    <w:rsid w:val="00216087"/>
    <w:rsid w:val="00266EBC"/>
    <w:rsid w:val="00287661"/>
    <w:rsid w:val="002A27FA"/>
    <w:rsid w:val="002A325E"/>
    <w:rsid w:val="002D099B"/>
    <w:rsid w:val="002D1C54"/>
    <w:rsid w:val="002E1834"/>
    <w:rsid w:val="002E52B9"/>
    <w:rsid w:val="0032734C"/>
    <w:rsid w:val="00345AC7"/>
    <w:rsid w:val="00352B46"/>
    <w:rsid w:val="003A2A38"/>
    <w:rsid w:val="003D5AC8"/>
    <w:rsid w:val="003E4659"/>
    <w:rsid w:val="003E772F"/>
    <w:rsid w:val="003F756E"/>
    <w:rsid w:val="00401DDE"/>
    <w:rsid w:val="004540B3"/>
    <w:rsid w:val="0046707D"/>
    <w:rsid w:val="004724E3"/>
    <w:rsid w:val="00473856"/>
    <w:rsid w:val="00484C75"/>
    <w:rsid w:val="004937FD"/>
    <w:rsid w:val="004A45CB"/>
    <w:rsid w:val="004C45F2"/>
    <w:rsid w:val="004D2DCF"/>
    <w:rsid w:val="004D4225"/>
    <w:rsid w:val="004D7760"/>
    <w:rsid w:val="0052613A"/>
    <w:rsid w:val="005352BD"/>
    <w:rsid w:val="00544131"/>
    <w:rsid w:val="00545404"/>
    <w:rsid w:val="00546B27"/>
    <w:rsid w:val="00584EB1"/>
    <w:rsid w:val="00596EBB"/>
    <w:rsid w:val="005C444F"/>
    <w:rsid w:val="005D5988"/>
    <w:rsid w:val="005E0E3B"/>
    <w:rsid w:val="005F501C"/>
    <w:rsid w:val="00601ADE"/>
    <w:rsid w:val="00604055"/>
    <w:rsid w:val="006100C1"/>
    <w:rsid w:val="00642F03"/>
    <w:rsid w:val="0065358A"/>
    <w:rsid w:val="00670D83"/>
    <w:rsid w:val="00674FE9"/>
    <w:rsid w:val="00680C6A"/>
    <w:rsid w:val="00681974"/>
    <w:rsid w:val="006845B7"/>
    <w:rsid w:val="00690925"/>
    <w:rsid w:val="006D129D"/>
    <w:rsid w:val="006F36FE"/>
    <w:rsid w:val="006F6013"/>
    <w:rsid w:val="007211DB"/>
    <w:rsid w:val="00722C94"/>
    <w:rsid w:val="007326B0"/>
    <w:rsid w:val="0074076B"/>
    <w:rsid w:val="00741B30"/>
    <w:rsid w:val="0076116D"/>
    <w:rsid w:val="00782519"/>
    <w:rsid w:val="00786C0C"/>
    <w:rsid w:val="007946F2"/>
    <w:rsid w:val="007970F3"/>
    <w:rsid w:val="007F58B9"/>
    <w:rsid w:val="008010CA"/>
    <w:rsid w:val="0080130D"/>
    <w:rsid w:val="008026BF"/>
    <w:rsid w:val="00803689"/>
    <w:rsid w:val="00817D71"/>
    <w:rsid w:val="00823ABA"/>
    <w:rsid w:val="00864C71"/>
    <w:rsid w:val="008A7156"/>
    <w:rsid w:val="008C4088"/>
    <w:rsid w:val="008D5A10"/>
    <w:rsid w:val="008F0D50"/>
    <w:rsid w:val="008F152D"/>
    <w:rsid w:val="00902F4F"/>
    <w:rsid w:val="009105B2"/>
    <w:rsid w:val="00915F8A"/>
    <w:rsid w:val="00931BEA"/>
    <w:rsid w:val="00934010"/>
    <w:rsid w:val="009418BE"/>
    <w:rsid w:val="0094267F"/>
    <w:rsid w:val="00950FDF"/>
    <w:rsid w:val="00957630"/>
    <w:rsid w:val="00971DE0"/>
    <w:rsid w:val="009934BA"/>
    <w:rsid w:val="00997252"/>
    <w:rsid w:val="009A4EBC"/>
    <w:rsid w:val="009C7EB6"/>
    <w:rsid w:val="009D2311"/>
    <w:rsid w:val="00A12190"/>
    <w:rsid w:val="00A17E60"/>
    <w:rsid w:val="00A23CAF"/>
    <w:rsid w:val="00A24EF4"/>
    <w:rsid w:val="00A77A5B"/>
    <w:rsid w:val="00A82DF8"/>
    <w:rsid w:val="00A830E4"/>
    <w:rsid w:val="00A86DEB"/>
    <w:rsid w:val="00A929FB"/>
    <w:rsid w:val="00A95A8D"/>
    <w:rsid w:val="00AA38E2"/>
    <w:rsid w:val="00AB32B8"/>
    <w:rsid w:val="00AB614E"/>
    <w:rsid w:val="00AD71A2"/>
    <w:rsid w:val="00AE092E"/>
    <w:rsid w:val="00AF6F0E"/>
    <w:rsid w:val="00B25D4C"/>
    <w:rsid w:val="00B32CA4"/>
    <w:rsid w:val="00B410C3"/>
    <w:rsid w:val="00B51C58"/>
    <w:rsid w:val="00B741A2"/>
    <w:rsid w:val="00B81847"/>
    <w:rsid w:val="00BB2990"/>
    <w:rsid w:val="00BC251D"/>
    <w:rsid w:val="00BE1AE0"/>
    <w:rsid w:val="00BE3575"/>
    <w:rsid w:val="00BE7736"/>
    <w:rsid w:val="00C23958"/>
    <w:rsid w:val="00C33898"/>
    <w:rsid w:val="00C46796"/>
    <w:rsid w:val="00C62694"/>
    <w:rsid w:val="00C66657"/>
    <w:rsid w:val="00CA597B"/>
    <w:rsid w:val="00CB0DE3"/>
    <w:rsid w:val="00CC07AC"/>
    <w:rsid w:val="00CE6FF3"/>
    <w:rsid w:val="00D21998"/>
    <w:rsid w:val="00D2662B"/>
    <w:rsid w:val="00D308DE"/>
    <w:rsid w:val="00D44E57"/>
    <w:rsid w:val="00D52921"/>
    <w:rsid w:val="00D52ED4"/>
    <w:rsid w:val="00D55ACD"/>
    <w:rsid w:val="00D55F0F"/>
    <w:rsid w:val="00D57D7F"/>
    <w:rsid w:val="00D647CA"/>
    <w:rsid w:val="00D84D32"/>
    <w:rsid w:val="00D94D38"/>
    <w:rsid w:val="00DA669D"/>
    <w:rsid w:val="00DB5878"/>
    <w:rsid w:val="00DD1FE5"/>
    <w:rsid w:val="00DD35D9"/>
    <w:rsid w:val="00E009E2"/>
    <w:rsid w:val="00E55932"/>
    <w:rsid w:val="00E73298"/>
    <w:rsid w:val="00E90FE7"/>
    <w:rsid w:val="00EC4519"/>
    <w:rsid w:val="00EF381A"/>
    <w:rsid w:val="00F01DF2"/>
    <w:rsid w:val="00F057E9"/>
    <w:rsid w:val="00F20596"/>
    <w:rsid w:val="00F26ADB"/>
    <w:rsid w:val="00F32195"/>
    <w:rsid w:val="00F37E71"/>
    <w:rsid w:val="00F50480"/>
    <w:rsid w:val="00F53B00"/>
    <w:rsid w:val="00F54158"/>
    <w:rsid w:val="00F739A5"/>
    <w:rsid w:val="00F856F4"/>
    <w:rsid w:val="00F97BC7"/>
    <w:rsid w:val="00FA527E"/>
    <w:rsid w:val="00FB0373"/>
    <w:rsid w:val="00FB4FC5"/>
    <w:rsid w:val="00FB4FD9"/>
    <w:rsid w:val="00FB66F2"/>
    <w:rsid w:val="00FC1FC5"/>
    <w:rsid w:val="00FD0FF7"/>
    <w:rsid w:val="00FD4168"/>
    <w:rsid w:val="00FE52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B8C"/>
    <w:rPr>
      <w:rFonts w:eastAsiaTheme="minorEastAsia"/>
      <w:lang w:eastAsia="ru-RU"/>
    </w:rPr>
  </w:style>
  <w:style w:type="paragraph" w:styleId="1">
    <w:name w:val="heading 1"/>
    <w:basedOn w:val="a"/>
    <w:next w:val="a"/>
    <w:link w:val="10"/>
    <w:qFormat/>
    <w:rsid w:val="00680C6A"/>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0C6A"/>
    <w:rPr>
      <w:rFonts w:ascii="Times New Roman" w:eastAsia="Times New Roman" w:hAnsi="Times New Roman" w:cs="Times New Roman"/>
      <w:sz w:val="24"/>
      <w:szCs w:val="24"/>
      <w:lang w:eastAsia="ru-RU"/>
    </w:rPr>
  </w:style>
  <w:style w:type="paragraph" w:styleId="2">
    <w:name w:val="Body Text Indent 2"/>
    <w:basedOn w:val="a"/>
    <w:link w:val="20"/>
    <w:rsid w:val="00680C6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680C6A"/>
    <w:rPr>
      <w:rFonts w:ascii="Times New Roman" w:eastAsia="Times New Roman" w:hAnsi="Times New Roman" w:cs="Times New Roman"/>
      <w:sz w:val="24"/>
      <w:szCs w:val="24"/>
      <w:lang w:eastAsia="ru-RU"/>
    </w:rPr>
  </w:style>
  <w:style w:type="paragraph" w:styleId="a3">
    <w:name w:val="Plain Text"/>
    <w:basedOn w:val="a"/>
    <w:link w:val="a4"/>
    <w:rsid w:val="00680C6A"/>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680C6A"/>
    <w:rPr>
      <w:rFonts w:ascii="Courier New" w:eastAsia="Times New Roman" w:hAnsi="Courier New" w:cs="Courier New"/>
      <w:sz w:val="20"/>
      <w:szCs w:val="20"/>
      <w:lang w:eastAsia="ru-RU"/>
    </w:rPr>
  </w:style>
  <w:style w:type="character" w:customStyle="1" w:styleId="4">
    <w:name w:val="Основной текст (4)"/>
    <w:basedOn w:val="a0"/>
    <w:uiPriority w:val="99"/>
    <w:rsid w:val="00680C6A"/>
    <w:rPr>
      <w:rFonts w:ascii="Century Schoolbook" w:hAnsi="Century Schoolbook" w:cs="Century Schoolbook"/>
      <w:i/>
      <w:iCs/>
      <w:sz w:val="20"/>
      <w:szCs w:val="20"/>
      <w:shd w:val="clear" w:color="auto" w:fill="FFFFFF"/>
    </w:rPr>
  </w:style>
  <w:style w:type="paragraph" w:styleId="a5">
    <w:name w:val="Body Text"/>
    <w:basedOn w:val="a"/>
    <w:link w:val="a6"/>
    <w:uiPriority w:val="99"/>
    <w:semiHidden/>
    <w:unhideWhenUsed/>
    <w:rsid w:val="00680C6A"/>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680C6A"/>
    <w:rPr>
      <w:rFonts w:ascii="Times New Roman" w:eastAsia="Times New Roman" w:hAnsi="Times New Roman" w:cs="Times New Roman"/>
      <w:sz w:val="24"/>
      <w:szCs w:val="24"/>
      <w:lang w:eastAsia="ru-RU"/>
    </w:rPr>
  </w:style>
  <w:style w:type="paragraph" w:styleId="a7">
    <w:name w:val="List Paragraph"/>
    <w:aliases w:val="Содержание. 2 уровень,List Paragraph"/>
    <w:basedOn w:val="a"/>
    <w:link w:val="a8"/>
    <w:uiPriority w:val="1"/>
    <w:qFormat/>
    <w:rsid w:val="00680C6A"/>
    <w:pPr>
      <w:spacing w:before="120" w:after="120" w:line="240" w:lineRule="auto"/>
      <w:ind w:left="708" w:hanging="357"/>
    </w:pPr>
    <w:rPr>
      <w:rFonts w:ascii="Times New Roman" w:eastAsia="MS Mincho" w:hAnsi="Times New Roman" w:cs="Times New Roman"/>
      <w:sz w:val="24"/>
      <w:szCs w:val="24"/>
    </w:rPr>
  </w:style>
  <w:style w:type="character" w:styleId="a9">
    <w:name w:val="Hyperlink"/>
    <w:basedOn w:val="a0"/>
    <w:uiPriority w:val="99"/>
    <w:semiHidden/>
    <w:unhideWhenUsed/>
    <w:rsid w:val="00680C6A"/>
    <w:rPr>
      <w:rFonts w:ascii="Times New Roman" w:hAnsi="Times New Roman" w:cs="Times New Roman" w:hint="default"/>
      <w:color w:val="0000FF"/>
      <w:u w:val="single"/>
    </w:rPr>
  </w:style>
  <w:style w:type="paragraph" w:customStyle="1" w:styleId="cv">
    <w:name w:val="cv"/>
    <w:basedOn w:val="a"/>
    <w:uiPriority w:val="99"/>
    <w:rsid w:val="00680C6A"/>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2">
    <w:name w:val="FR2"/>
    <w:uiPriority w:val="99"/>
    <w:rsid w:val="00680C6A"/>
    <w:pPr>
      <w:widowControl w:val="0"/>
      <w:overflowPunct w:val="0"/>
      <w:autoSpaceDE w:val="0"/>
      <w:autoSpaceDN w:val="0"/>
      <w:adjustRightInd w:val="0"/>
      <w:spacing w:after="0" w:line="259" w:lineRule="auto"/>
      <w:ind w:firstLine="500"/>
    </w:pPr>
    <w:rPr>
      <w:rFonts w:ascii="Arial" w:eastAsia="MS Mincho" w:hAnsi="Arial" w:cs="Times New Roman"/>
      <w:szCs w:val="20"/>
      <w:lang w:eastAsia="ru-RU"/>
    </w:rPr>
  </w:style>
  <w:style w:type="character" w:customStyle="1" w:styleId="b-serp-urlitem1">
    <w:name w:val="b-serp-url__item1"/>
    <w:basedOn w:val="a0"/>
    <w:uiPriority w:val="99"/>
    <w:rsid w:val="00680C6A"/>
    <w:rPr>
      <w:rFonts w:ascii="Times New Roman" w:hAnsi="Times New Roman" w:cs="Times New Roman" w:hint="default"/>
    </w:rPr>
  </w:style>
  <w:style w:type="paragraph" w:customStyle="1" w:styleId="Default">
    <w:name w:val="Default"/>
    <w:rsid w:val="00680C6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a">
    <w:name w:val="FollowedHyperlink"/>
    <w:basedOn w:val="a0"/>
    <w:uiPriority w:val="99"/>
    <w:semiHidden/>
    <w:unhideWhenUsed/>
    <w:rsid w:val="00680C6A"/>
    <w:rPr>
      <w:color w:val="800080" w:themeColor="followedHyperlink"/>
      <w:u w:val="single"/>
    </w:rPr>
  </w:style>
  <w:style w:type="paragraph" w:styleId="ab">
    <w:name w:val="header"/>
    <w:basedOn w:val="a"/>
    <w:link w:val="ac"/>
    <w:uiPriority w:val="99"/>
    <w:unhideWhenUsed/>
    <w:rsid w:val="00F2059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20596"/>
    <w:rPr>
      <w:rFonts w:eastAsiaTheme="minorEastAsia"/>
      <w:lang w:eastAsia="ru-RU"/>
    </w:rPr>
  </w:style>
  <w:style w:type="paragraph" w:styleId="ad">
    <w:name w:val="footer"/>
    <w:basedOn w:val="a"/>
    <w:link w:val="ae"/>
    <w:uiPriority w:val="99"/>
    <w:unhideWhenUsed/>
    <w:rsid w:val="00F2059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20596"/>
    <w:rPr>
      <w:rFonts w:eastAsiaTheme="minorEastAsia"/>
      <w:lang w:eastAsia="ru-RU"/>
    </w:rPr>
  </w:style>
  <w:style w:type="paragraph" w:customStyle="1" w:styleId="ConsPlusNormal">
    <w:name w:val="ConsPlusNormal"/>
    <w:uiPriority w:val="99"/>
    <w:rsid w:val="008F152D"/>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0"/>
    <w:uiPriority w:val="99"/>
    <w:qFormat/>
    <w:rsid w:val="002A325E"/>
    <w:pPr>
      <w:spacing w:after="0" w:line="240" w:lineRule="auto"/>
    </w:pPr>
    <w:rPr>
      <w:rFonts w:ascii="Times New Roman" w:eastAsia="Times New Roman" w:hAnsi="Times New Roman" w:cs="Times New Roman"/>
      <w:sz w:val="20"/>
      <w:szCs w:val="20"/>
      <w:lang w:val="en-US" w:eastAsia="en-US"/>
    </w:rPr>
  </w:style>
  <w:style w:type="character" w:customStyle="1" w:styleId="af0">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
    <w:uiPriority w:val="99"/>
    <w:rsid w:val="002A325E"/>
    <w:rPr>
      <w:rFonts w:ascii="Times New Roman" w:eastAsia="Times New Roman" w:hAnsi="Times New Roman" w:cs="Times New Roman"/>
      <w:sz w:val="20"/>
      <w:szCs w:val="20"/>
      <w:lang w:val="en-US"/>
    </w:rPr>
  </w:style>
  <w:style w:type="character" w:styleId="af1">
    <w:name w:val="footnote reference"/>
    <w:aliases w:val="Знак сноски-FN,Ciae niinee-FN,AЗнак сноски зел"/>
    <w:uiPriority w:val="99"/>
    <w:rsid w:val="002A325E"/>
    <w:rPr>
      <w:rFonts w:cs="Times New Roman"/>
      <w:vertAlign w:val="superscript"/>
    </w:rPr>
  </w:style>
  <w:style w:type="table" w:customStyle="1" w:styleId="TableNormal">
    <w:name w:val="Table Normal"/>
    <w:uiPriority w:val="2"/>
    <w:semiHidden/>
    <w:unhideWhenUsed/>
    <w:qFormat/>
    <w:rsid w:val="007326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26B0"/>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8">
    <w:name w:val="Абзац списка Знак"/>
    <w:aliases w:val="Содержание. 2 уровень Знак,List Paragraph Знак"/>
    <w:link w:val="a7"/>
    <w:uiPriority w:val="1"/>
    <w:qFormat/>
    <w:locked/>
    <w:rsid w:val="007326B0"/>
    <w:rPr>
      <w:rFonts w:ascii="Times New Roman" w:eastAsia="MS Mincho"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2013888">
      <w:bodyDiv w:val="1"/>
      <w:marLeft w:val="0"/>
      <w:marRight w:val="0"/>
      <w:marTop w:val="0"/>
      <w:marBottom w:val="0"/>
      <w:divBdr>
        <w:top w:val="none" w:sz="0" w:space="0" w:color="auto"/>
        <w:left w:val="none" w:sz="0" w:space="0" w:color="auto"/>
        <w:bottom w:val="none" w:sz="0" w:space="0" w:color="auto"/>
        <w:right w:val="none" w:sz="0" w:space="0" w:color="auto"/>
      </w:divBdr>
    </w:div>
    <w:div w:id="321660610">
      <w:bodyDiv w:val="1"/>
      <w:marLeft w:val="0"/>
      <w:marRight w:val="0"/>
      <w:marTop w:val="0"/>
      <w:marBottom w:val="0"/>
      <w:divBdr>
        <w:top w:val="none" w:sz="0" w:space="0" w:color="auto"/>
        <w:left w:val="none" w:sz="0" w:space="0" w:color="auto"/>
        <w:bottom w:val="none" w:sz="0" w:space="0" w:color="auto"/>
        <w:right w:val="none" w:sz="0" w:space="0" w:color="auto"/>
      </w:divBdr>
    </w:div>
    <w:div w:id="391197060">
      <w:bodyDiv w:val="1"/>
      <w:marLeft w:val="0"/>
      <w:marRight w:val="0"/>
      <w:marTop w:val="0"/>
      <w:marBottom w:val="0"/>
      <w:divBdr>
        <w:top w:val="none" w:sz="0" w:space="0" w:color="auto"/>
        <w:left w:val="none" w:sz="0" w:space="0" w:color="auto"/>
        <w:bottom w:val="none" w:sz="0" w:space="0" w:color="auto"/>
        <w:right w:val="none" w:sz="0" w:space="0" w:color="auto"/>
      </w:divBdr>
    </w:div>
    <w:div w:id="531576461">
      <w:bodyDiv w:val="1"/>
      <w:marLeft w:val="0"/>
      <w:marRight w:val="0"/>
      <w:marTop w:val="0"/>
      <w:marBottom w:val="0"/>
      <w:divBdr>
        <w:top w:val="none" w:sz="0" w:space="0" w:color="auto"/>
        <w:left w:val="none" w:sz="0" w:space="0" w:color="auto"/>
        <w:bottom w:val="none" w:sz="0" w:space="0" w:color="auto"/>
        <w:right w:val="none" w:sz="0" w:space="0" w:color="auto"/>
      </w:divBdr>
    </w:div>
    <w:div w:id="671839930">
      <w:bodyDiv w:val="1"/>
      <w:marLeft w:val="0"/>
      <w:marRight w:val="0"/>
      <w:marTop w:val="0"/>
      <w:marBottom w:val="0"/>
      <w:divBdr>
        <w:top w:val="none" w:sz="0" w:space="0" w:color="auto"/>
        <w:left w:val="none" w:sz="0" w:space="0" w:color="auto"/>
        <w:bottom w:val="none" w:sz="0" w:space="0" w:color="auto"/>
        <w:right w:val="none" w:sz="0" w:space="0" w:color="auto"/>
      </w:divBdr>
    </w:div>
    <w:div w:id="972947723">
      <w:bodyDiv w:val="1"/>
      <w:marLeft w:val="0"/>
      <w:marRight w:val="0"/>
      <w:marTop w:val="0"/>
      <w:marBottom w:val="0"/>
      <w:divBdr>
        <w:top w:val="none" w:sz="0" w:space="0" w:color="auto"/>
        <w:left w:val="none" w:sz="0" w:space="0" w:color="auto"/>
        <w:bottom w:val="none" w:sz="0" w:space="0" w:color="auto"/>
        <w:right w:val="none" w:sz="0" w:space="0" w:color="auto"/>
      </w:divBdr>
    </w:div>
    <w:div w:id="1173570487">
      <w:bodyDiv w:val="1"/>
      <w:marLeft w:val="0"/>
      <w:marRight w:val="0"/>
      <w:marTop w:val="0"/>
      <w:marBottom w:val="0"/>
      <w:divBdr>
        <w:top w:val="none" w:sz="0" w:space="0" w:color="auto"/>
        <w:left w:val="none" w:sz="0" w:space="0" w:color="auto"/>
        <w:bottom w:val="none" w:sz="0" w:space="0" w:color="auto"/>
        <w:right w:val="none" w:sz="0" w:space="0" w:color="auto"/>
      </w:divBdr>
    </w:div>
    <w:div w:id="1661885966">
      <w:bodyDiv w:val="1"/>
      <w:marLeft w:val="0"/>
      <w:marRight w:val="0"/>
      <w:marTop w:val="0"/>
      <w:marBottom w:val="0"/>
      <w:divBdr>
        <w:top w:val="none" w:sz="0" w:space="0" w:color="auto"/>
        <w:left w:val="none" w:sz="0" w:space="0" w:color="auto"/>
        <w:bottom w:val="none" w:sz="0" w:space="0" w:color="auto"/>
        <w:right w:val="none" w:sz="0" w:space="0" w:color="auto"/>
      </w:divBdr>
    </w:div>
    <w:div w:id="17799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hranatruda.ru/ot_biblio/normativ/data_normativ/46/46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ita.ru/kachestvo/tovarovedenie-i-ekspertiza-kachestva-potrebitelskix-tovarov.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odprom.ru/journalswww" TargetMode="External"/><Relationship Id="rId5" Type="http://schemas.openxmlformats.org/officeDocument/2006/relationships/webSettings" Target="webSettings.xml"/><Relationship Id="rId15" Type="http://schemas.openxmlformats.org/officeDocument/2006/relationships/hyperlink" Target="http://ohranatruda.ru/ot_biblio/normativ/data_normativ/9/9744/" TargetMode="External"/><Relationship Id="rId10" Type="http://schemas.openxmlformats.org/officeDocument/2006/relationships/hyperlink" Target="http://ozpp.ru/laws2/postan/post7.html" TargetMode="External"/><Relationship Id="rId4" Type="http://schemas.openxmlformats.org/officeDocument/2006/relationships/settings" Target="settings.xml"/><Relationship Id="rId9" Type="http://schemas.openxmlformats.org/officeDocument/2006/relationships/hyperlink" Target="http://pravo.gov.ru/proxy/ips/?docbody=&amp;nd=102063865&amp;rdk=&amp;backlink=1" TargetMode="External"/><Relationship Id="rId14" Type="http://schemas.openxmlformats.org/officeDocument/2006/relationships/hyperlink" Target="http://www.ohranatruda.ru/ot_biblio/normativ/data_normativ/46/462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30A67-9714-4033-93BD-99FE5D08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3613</Words>
  <Characters>20598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DNA7 X86</dc:creator>
  <cp:lastModifiedBy>Повар</cp:lastModifiedBy>
  <cp:revision>63</cp:revision>
  <cp:lastPrinted>2023-06-05T08:19:00Z</cp:lastPrinted>
  <dcterms:created xsi:type="dcterms:W3CDTF">2021-03-10T08:16:00Z</dcterms:created>
  <dcterms:modified xsi:type="dcterms:W3CDTF">2024-08-28T06:41:00Z</dcterms:modified>
</cp:coreProperties>
</file>